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36B74" w14:textId="5BCC4BBA" w:rsidR="00E758B2" w:rsidRPr="000C3D0E" w:rsidRDefault="008012EB" w:rsidP="000C3D0E">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t xml:space="preserve">       </w:t>
      </w:r>
    </w:p>
    <w:p w14:paraId="66C75325" w14:textId="77777777" w:rsidR="00E758B2" w:rsidRDefault="00E758B2" w:rsidP="0087149C">
      <w:pPr>
        <w:spacing w:after="0" w:line="240" w:lineRule="auto"/>
        <w:rPr>
          <w:rFonts w:ascii="Times New Roman" w:hAnsi="Times New Roman"/>
          <w:b/>
          <w:bCs/>
          <w:color w:val="000000"/>
          <w:sz w:val="28"/>
          <w:szCs w:val="28"/>
        </w:rPr>
      </w:pPr>
    </w:p>
    <w:p w14:paraId="60B81720" w14:textId="77777777" w:rsidR="0015085A" w:rsidRDefault="0015085A" w:rsidP="0087149C">
      <w:pPr>
        <w:spacing w:after="0" w:line="240" w:lineRule="auto"/>
        <w:rPr>
          <w:rFonts w:ascii="Times New Roman" w:hAnsi="Times New Roman"/>
          <w:b/>
          <w:bCs/>
          <w:color w:val="000000"/>
          <w:sz w:val="28"/>
          <w:szCs w:val="28"/>
        </w:rPr>
      </w:pPr>
    </w:p>
    <w:p w14:paraId="11E0E307" w14:textId="77777777" w:rsidR="0015085A" w:rsidRDefault="0015085A" w:rsidP="0087149C">
      <w:pPr>
        <w:spacing w:after="0" w:line="240" w:lineRule="auto"/>
        <w:rPr>
          <w:rFonts w:ascii="Times New Roman" w:hAnsi="Times New Roman"/>
          <w:b/>
          <w:bCs/>
          <w:color w:val="000000"/>
          <w:sz w:val="28"/>
          <w:szCs w:val="28"/>
        </w:rPr>
      </w:pPr>
    </w:p>
    <w:p w14:paraId="07CDA6E2" w14:textId="77777777" w:rsidR="00E758B2" w:rsidRDefault="00E758B2" w:rsidP="00E758B2">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СОВЕТ ДЕПУТАТОВ</w:t>
      </w:r>
    </w:p>
    <w:p w14:paraId="7787E9EA" w14:textId="77777777" w:rsidR="00E758B2" w:rsidRDefault="00E758B2" w:rsidP="00E758B2">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МУНИЦИПАЛЬНОГО ОКРУГА МЕЩАНСКИЙ</w:t>
      </w:r>
    </w:p>
    <w:p w14:paraId="3425B097" w14:textId="77777777" w:rsidR="00E758B2" w:rsidRDefault="00E758B2" w:rsidP="00E758B2">
      <w:pPr>
        <w:spacing w:after="0" w:line="240" w:lineRule="auto"/>
        <w:jc w:val="center"/>
        <w:rPr>
          <w:rFonts w:ascii="Times New Roman" w:hAnsi="Times New Roman"/>
          <w:b/>
          <w:bCs/>
          <w:color w:val="000000"/>
          <w:sz w:val="28"/>
          <w:szCs w:val="28"/>
        </w:rPr>
      </w:pPr>
    </w:p>
    <w:p w14:paraId="24F470FE" w14:textId="77777777" w:rsidR="00E758B2" w:rsidRDefault="00E758B2" w:rsidP="00E758B2">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Р Е Ш Е Н И Е</w:t>
      </w:r>
    </w:p>
    <w:p w14:paraId="509F7579" w14:textId="77777777" w:rsidR="00E758B2" w:rsidRDefault="00E758B2" w:rsidP="00E758B2">
      <w:pPr>
        <w:spacing w:after="0" w:line="240" w:lineRule="auto"/>
        <w:rPr>
          <w:rFonts w:ascii="Times New Roman" w:hAnsi="Times New Roman"/>
          <w:b/>
          <w:sz w:val="24"/>
          <w:szCs w:val="24"/>
        </w:rPr>
      </w:pPr>
    </w:p>
    <w:p w14:paraId="106A7B73" w14:textId="77777777" w:rsidR="00E758B2" w:rsidRDefault="00E758B2" w:rsidP="00E758B2">
      <w:pPr>
        <w:autoSpaceDE w:val="0"/>
        <w:autoSpaceDN w:val="0"/>
        <w:adjustRightInd w:val="0"/>
        <w:spacing w:after="0" w:line="240" w:lineRule="auto"/>
        <w:rPr>
          <w:rFonts w:ascii="Times New Roman" w:hAnsi="Times New Roman"/>
          <w:bCs/>
          <w:sz w:val="28"/>
          <w:szCs w:val="28"/>
        </w:rPr>
      </w:pPr>
    </w:p>
    <w:p w14:paraId="600EB21C" w14:textId="64634CA7" w:rsidR="00E758B2" w:rsidRPr="0087149C" w:rsidRDefault="0087149C" w:rsidP="00E758B2">
      <w:pPr>
        <w:autoSpaceDE w:val="0"/>
        <w:autoSpaceDN w:val="0"/>
        <w:adjustRightInd w:val="0"/>
        <w:spacing w:after="0" w:line="240" w:lineRule="auto"/>
        <w:rPr>
          <w:rFonts w:ascii="Times New Roman" w:hAnsi="Times New Roman"/>
          <w:b/>
          <w:sz w:val="28"/>
          <w:szCs w:val="28"/>
          <w:u w:val="single"/>
        </w:rPr>
      </w:pPr>
      <w:r w:rsidRPr="0087149C">
        <w:rPr>
          <w:rFonts w:ascii="Times New Roman" w:hAnsi="Times New Roman"/>
          <w:b/>
          <w:sz w:val="28"/>
          <w:szCs w:val="28"/>
          <w:u w:val="single"/>
        </w:rPr>
        <w:t>19 февраля</w:t>
      </w:r>
      <w:r w:rsidR="00E758B2" w:rsidRPr="0087149C">
        <w:rPr>
          <w:rFonts w:ascii="Times New Roman" w:hAnsi="Times New Roman"/>
          <w:b/>
          <w:sz w:val="28"/>
          <w:szCs w:val="28"/>
          <w:u w:val="single"/>
        </w:rPr>
        <w:t xml:space="preserve"> 2024 года №</w:t>
      </w:r>
      <w:r w:rsidRPr="0087149C">
        <w:rPr>
          <w:rFonts w:ascii="Times New Roman" w:hAnsi="Times New Roman"/>
          <w:b/>
          <w:sz w:val="28"/>
          <w:szCs w:val="28"/>
          <w:u w:val="single"/>
        </w:rPr>
        <w:t xml:space="preserve"> Р-</w:t>
      </w:r>
      <w:r w:rsidR="000C3D0E">
        <w:rPr>
          <w:rFonts w:ascii="Times New Roman" w:hAnsi="Times New Roman"/>
          <w:b/>
          <w:sz w:val="28"/>
          <w:szCs w:val="28"/>
          <w:u w:val="single"/>
        </w:rPr>
        <w:t>25</w:t>
      </w:r>
    </w:p>
    <w:p w14:paraId="2ED3B304" w14:textId="77777777" w:rsidR="004169C4" w:rsidRDefault="004169C4" w:rsidP="00F36D0F">
      <w:pPr>
        <w:spacing w:after="0" w:line="240" w:lineRule="auto"/>
        <w:rPr>
          <w:b/>
          <w:sz w:val="28"/>
          <w:szCs w:val="28"/>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A8767F0" w14:textId="18A8EC15" w:rsidR="00E758B2" w:rsidRDefault="00E758B2" w:rsidP="00E758B2">
      <w:pPr>
        <w:tabs>
          <w:tab w:val="left" w:pos="3600"/>
        </w:tabs>
        <w:autoSpaceDE w:val="0"/>
        <w:autoSpaceDN w:val="0"/>
        <w:adjustRightInd w:val="0"/>
        <w:spacing w:after="0" w:line="240" w:lineRule="auto"/>
        <w:ind w:right="5755"/>
        <w:jc w:val="both"/>
        <w:rPr>
          <w:rFonts w:ascii="Times New Roman" w:hAnsi="Times New Roman"/>
          <w:b/>
          <w:bCs/>
          <w:sz w:val="28"/>
          <w:szCs w:val="28"/>
        </w:rPr>
      </w:pPr>
      <w:r>
        <w:rPr>
          <w:rFonts w:ascii="Times New Roman" w:hAnsi="Times New Roman"/>
          <w:b/>
          <w:sz w:val="28"/>
          <w:szCs w:val="28"/>
        </w:rPr>
        <w:t>О внесении изменений в решение Совета депутатов муниципального окр</w:t>
      </w:r>
      <w:r w:rsidR="00595723">
        <w:rPr>
          <w:rFonts w:ascii="Times New Roman" w:hAnsi="Times New Roman"/>
          <w:b/>
          <w:sz w:val="28"/>
          <w:szCs w:val="28"/>
        </w:rPr>
        <w:t>уга Мещанский от 14 декабря 2023 года №</w:t>
      </w:r>
      <w:r w:rsidR="0087149C">
        <w:rPr>
          <w:rFonts w:ascii="Times New Roman" w:hAnsi="Times New Roman"/>
          <w:b/>
          <w:sz w:val="28"/>
          <w:szCs w:val="28"/>
        </w:rPr>
        <w:t xml:space="preserve"> </w:t>
      </w:r>
      <w:r w:rsidR="00595723">
        <w:rPr>
          <w:rFonts w:ascii="Times New Roman" w:hAnsi="Times New Roman"/>
          <w:b/>
          <w:sz w:val="28"/>
          <w:szCs w:val="28"/>
        </w:rPr>
        <w:t>Р-133</w:t>
      </w:r>
      <w:r>
        <w:rPr>
          <w:rFonts w:ascii="Times New Roman" w:hAnsi="Times New Roman"/>
          <w:b/>
          <w:sz w:val="28"/>
          <w:szCs w:val="28"/>
        </w:rPr>
        <w:t xml:space="preserve"> «О бюджете муницип</w:t>
      </w:r>
      <w:r w:rsidR="00595723">
        <w:rPr>
          <w:rFonts w:ascii="Times New Roman" w:hAnsi="Times New Roman"/>
          <w:b/>
          <w:sz w:val="28"/>
          <w:szCs w:val="28"/>
        </w:rPr>
        <w:t>ального округа Мещанский на 2024 год и плановый период 2025 и 2026</w:t>
      </w:r>
      <w:r>
        <w:rPr>
          <w:rFonts w:ascii="Times New Roman" w:hAnsi="Times New Roman"/>
          <w:b/>
          <w:sz w:val="28"/>
          <w:szCs w:val="28"/>
        </w:rPr>
        <w:t xml:space="preserve"> годов»</w:t>
      </w:r>
    </w:p>
    <w:p w14:paraId="0A257564" w14:textId="77777777" w:rsidR="00903033" w:rsidRDefault="00903033" w:rsidP="0087149C">
      <w:pPr>
        <w:spacing w:after="0" w:line="240" w:lineRule="auto"/>
        <w:jc w:val="both"/>
        <w:rPr>
          <w:rFonts w:ascii="Times New Roman" w:hAnsi="Times New Roman"/>
          <w:sz w:val="28"/>
          <w:szCs w:val="28"/>
        </w:rPr>
      </w:pPr>
    </w:p>
    <w:p w14:paraId="537092B1" w14:textId="77777777" w:rsidR="0015085A" w:rsidRDefault="0015085A" w:rsidP="0087149C">
      <w:pPr>
        <w:spacing w:after="0" w:line="240" w:lineRule="auto"/>
        <w:jc w:val="both"/>
        <w:rPr>
          <w:rFonts w:ascii="Times New Roman" w:hAnsi="Times New Roman"/>
          <w:sz w:val="28"/>
          <w:szCs w:val="28"/>
        </w:rPr>
      </w:pPr>
    </w:p>
    <w:p w14:paraId="5A153586" w14:textId="77777777" w:rsidR="00903033" w:rsidRDefault="00C4521A" w:rsidP="00903033">
      <w:pPr>
        <w:spacing w:after="0" w:line="240" w:lineRule="auto"/>
        <w:ind w:firstLine="709"/>
        <w:jc w:val="both"/>
        <w:rPr>
          <w:rFonts w:ascii="Times New Roman" w:hAnsi="Times New Roman"/>
          <w:sz w:val="28"/>
          <w:szCs w:val="28"/>
        </w:rPr>
      </w:pPr>
      <w:r>
        <w:rPr>
          <w:rFonts w:ascii="Times New Roman" w:hAnsi="Times New Roman"/>
          <w:sz w:val="28"/>
          <w:szCs w:val="28"/>
        </w:rPr>
        <w:t>В связи со вступлением в должность главы муниципального округа Мещанский Толмачевой Н.С. на постоянной основе с 16 февраля 2024 года</w:t>
      </w:r>
      <w:r w:rsidR="00903033">
        <w:rPr>
          <w:rFonts w:ascii="Times New Roman" w:hAnsi="Times New Roman"/>
          <w:sz w:val="28"/>
          <w:szCs w:val="28"/>
        </w:rPr>
        <w:t xml:space="preserve">, </w:t>
      </w:r>
      <w:r>
        <w:rPr>
          <w:rFonts w:ascii="Times New Roman" w:hAnsi="Times New Roman"/>
          <w:sz w:val="28"/>
          <w:szCs w:val="28"/>
        </w:rPr>
        <w:t xml:space="preserve">необходимостью финансирования затрат на содержание главы муниципального округа Мещанский, </w:t>
      </w:r>
      <w:r w:rsidR="00903033" w:rsidRPr="0087149C">
        <w:rPr>
          <w:rFonts w:ascii="Times New Roman" w:hAnsi="Times New Roman"/>
          <w:b/>
          <w:bCs/>
          <w:sz w:val="28"/>
          <w:szCs w:val="28"/>
        </w:rPr>
        <w:t>Совет депутатов муниципального округа Мещанский решил:</w:t>
      </w:r>
    </w:p>
    <w:p w14:paraId="7AB3385B" w14:textId="77777777" w:rsidR="00903033" w:rsidRPr="00E22BF1" w:rsidRDefault="00903033" w:rsidP="00903033">
      <w:pPr>
        <w:spacing w:after="0"/>
        <w:ind w:firstLine="708"/>
        <w:jc w:val="both"/>
        <w:rPr>
          <w:rFonts w:ascii="Times New Roman" w:hAnsi="Times New Roman"/>
          <w:sz w:val="28"/>
          <w:szCs w:val="28"/>
        </w:rPr>
      </w:pPr>
      <w:r>
        <w:rPr>
          <w:rFonts w:ascii="Times New Roman" w:hAnsi="Times New Roman"/>
          <w:sz w:val="28"/>
          <w:szCs w:val="28"/>
        </w:rPr>
        <w:t>1</w:t>
      </w:r>
      <w:r w:rsidR="00E1077B">
        <w:rPr>
          <w:rFonts w:ascii="Times New Roman" w:hAnsi="Times New Roman"/>
          <w:sz w:val="28"/>
          <w:szCs w:val="28"/>
        </w:rPr>
        <w:t>.</w:t>
      </w:r>
      <w:r>
        <w:rPr>
          <w:rFonts w:ascii="Times New Roman" w:hAnsi="Times New Roman"/>
          <w:sz w:val="28"/>
          <w:szCs w:val="28"/>
        </w:rPr>
        <w:t> </w:t>
      </w:r>
      <w:r>
        <w:rPr>
          <w:rFonts w:ascii="Times New Roman" w:hAnsi="Times New Roman"/>
          <w:sz w:val="28"/>
          <w:szCs w:val="28"/>
        </w:rPr>
        <w:tab/>
        <w:t xml:space="preserve">Внести следующие изменения в решение Совета депутатов муниципального округа Мещанский от 14 </w:t>
      </w:r>
      <w:r w:rsidR="00C4521A">
        <w:rPr>
          <w:rFonts w:ascii="Times New Roman" w:hAnsi="Times New Roman"/>
          <w:sz w:val="28"/>
          <w:szCs w:val="28"/>
        </w:rPr>
        <w:t>декабря 2023</w:t>
      </w:r>
      <w:r>
        <w:rPr>
          <w:rFonts w:ascii="Times New Roman" w:hAnsi="Times New Roman"/>
          <w:sz w:val="28"/>
          <w:szCs w:val="28"/>
        </w:rPr>
        <w:t xml:space="preserve"> года №Р-</w:t>
      </w:r>
      <w:r w:rsidR="00C4521A">
        <w:rPr>
          <w:rFonts w:ascii="Times New Roman" w:hAnsi="Times New Roman"/>
          <w:sz w:val="28"/>
          <w:szCs w:val="28"/>
        </w:rPr>
        <w:t>133</w:t>
      </w:r>
      <w:r>
        <w:rPr>
          <w:rFonts w:ascii="Times New Roman" w:hAnsi="Times New Roman"/>
          <w:sz w:val="28"/>
          <w:szCs w:val="28"/>
        </w:rPr>
        <w:t xml:space="preserve"> «О бюджете муницип</w:t>
      </w:r>
      <w:r w:rsidR="00C4521A">
        <w:rPr>
          <w:rFonts w:ascii="Times New Roman" w:hAnsi="Times New Roman"/>
          <w:sz w:val="28"/>
          <w:szCs w:val="28"/>
        </w:rPr>
        <w:t>ального округа Мещанский на 2024</w:t>
      </w:r>
      <w:r>
        <w:rPr>
          <w:rFonts w:ascii="Times New Roman" w:hAnsi="Times New Roman"/>
          <w:sz w:val="28"/>
          <w:szCs w:val="28"/>
        </w:rPr>
        <w:t xml:space="preserve"> год</w:t>
      </w:r>
      <w:r w:rsidR="00C4521A">
        <w:rPr>
          <w:rFonts w:ascii="Times New Roman" w:hAnsi="Times New Roman"/>
          <w:sz w:val="28"/>
          <w:szCs w:val="28"/>
        </w:rPr>
        <w:t xml:space="preserve"> и плановый период 2025 и 2026</w:t>
      </w:r>
      <w:r>
        <w:rPr>
          <w:rFonts w:ascii="Times New Roman" w:hAnsi="Times New Roman"/>
          <w:sz w:val="28"/>
          <w:szCs w:val="28"/>
        </w:rPr>
        <w:t xml:space="preserve"> годов»:</w:t>
      </w:r>
    </w:p>
    <w:p w14:paraId="488603BA" w14:textId="34133041" w:rsidR="00903033" w:rsidRDefault="00903033" w:rsidP="00903033">
      <w:pPr>
        <w:spacing w:after="0"/>
        <w:ind w:firstLine="708"/>
        <w:jc w:val="both"/>
        <w:rPr>
          <w:rFonts w:ascii="Times New Roman" w:hAnsi="Times New Roman"/>
          <w:sz w:val="28"/>
          <w:szCs w:val="28"/>
        </w:rPr>
      </w:pPr>
      <w:r>
        <w:rPr>
          <w:rFonts w:ascii="Times New Roman" w:hAnsi="Times New Roman"/>
          <w:sz w:val="28"/>
          <w:szCs w:val="28"/>
        </w:rPr>
        <w:t>1.1</w:t>
      </w:r>
      <w:r w:rsidR="00E1077B">
        <w:rPr>
          <w:rFonts w:ascii="Times New Roman" w:hAnsi="Times New Roman"/>
          <w:sz w:val="28"/>
          <w:szCs w:val="28"/>
        </w:rPr>
        <w:t>.</w:t>
      </w:r>
      <w:r>
        <w:rPr>
          <w:rFonts w:ascii="Times New Roman" w:hAnsi="Times New Roman"/>
          <w:sz w:val="28"/>
          <w:szCs w:val="28"/>
        </w:rPr>
        <w:tab/>
      </w:r>
      <w:r w:rsidRPr="00E22BF1">
        <w:rPr>
          <w:rFonts w:ascii="Times New Roman" w:hAnsi="Times New Roman"/>
          <w:sz w:val="28"/>
          <w:szCs w:val="28"/>
        </w:rPr>
        <w:t>Пункт 1.1.2) изложить в сл</w:t>
      </w:r>
      <w:r>
        <w:rPr>
          <w:rFonts w:ascii="Times New Roman" w:hAnsi="Times New Roman"/>
          <w:sz w:val="28"/>
          <w:szCs w:val="28"/>
        </w:rPr>
        <w:t>едующей редакции: «1.1.1) общи</w:t>
      </w:r>
      <w:r w:rsidR="001F0BF7">
        <w:rPr>
          <w:rFonts w:ascii="Times New Roman" w:hAnsi="Times New Roman"/>
          <w:sz w:val="28"/>
          <w:szCs w:val="28"/>
        </w:rPr>
        <w:t>й объем расходов в сумме 28</w:t>
      </w:r>
      <w:r w:rsidR="00050CEE">
        <w:rPr>
          <w:rFonts w:ascii="Times New Roman" w:hAnsi="Times New Roman"/>
          <w:sz w:val="28"/>
          <w:szCs w:val="28"/>
        </w:rPr>
        <w:t>220</w:t>
      </w:r>
      <w:r w:rsidR="001F0BF7">
        <w:rPr>
          <w:rFonts w:ascii="Times New Roman" w:hAnsi="Times New Roman"/>
          <w:sz w:val="28"/>
          <w:szCs w:val="28"/>
        </w:rPr>
        <w:t>,</w:t>
      </w:r>
      <w:r w:rsidR="00050CEE">
        <w:rPr>
          <w:rFonts w:ascii="Times New Roman" w:hAnsi="Times New Roman"/>
          <w:sz w:val="28"/>
          <w:szCs w:val="28"/>
        </w:rPr>
        <w:t>0</w:t>
      </w:r>
      <w:r>
        <w:rPr>
          <w:rFonts w:ascii="Times New Roman" w:hAnsi="Times New Roman"/>
          <w:sz w:val="28"/>
          <w:szCs w:val="28"/>
        </w:rPr>
        <w:t xml:space="preserve"> тыс. рублей»;</w:t>
      </w:r>
    </w:p>
    <w:p w14:paraId="5849DC66" w14:textId="69CE029E" w:rsidR="00903033" w:rsidRDefault="00903033" w:rsidP="00903033">
      <w:pPr>
        <w:spacing w:after="0"/>
        <w:ind w:firstLine="708"/>
        <w:jc w:val="both"/>
        <w:rPr>
          <w:rFonts w:ascii="Times New Roman" w:hAnsi="Times New Roman"/>
          <w:sz w:val="28"/>
          <w:szCs w:val="28"/>
        </w:rPr>
      </w:pPr>
      <w:r>
        <w:rPr>
          <w:rFonts w:ascii="Times New Roman" w:hAnsi="Times New Roman"/>
          <w:sz w:val="28"/>
          <w:szCs w:val="28"/>
        </w:rPr>
        <w:t>1.2</w:t>
      </w:r>
      <w:r w:rsidR="00E1077B">
        <w:rPr>
          <w:rFonts w:ascii="Times New Roman" w:hAnsi="Times New Roman"/>
          <w:sz w:val="28"/>
          <w:szCs w:val="28"/>
        </w:rPr>
        <w:t>.</w:t>
      </w:r>
      <w:r>
        <w:rPr>
          <w:rFonts w:ascii="Times New Roman" w:hAnsi="Times New Roman"/>
          <w:sz w:val="28"/>
          <w:szCs w:val="28"/>
        </w:rPr>
        <w:t xml:space="preserve">    Пункт 1.1.3</w:t>
      </w:r>
      <w:r w:rsidRPr="00E22BF1">
        <w:rPr>
          <w:rFonts w:ascii="Times New Roman" w:hAnsi="Times New Roman"/>
          <w:sz w:val="28"/>
          <w:szCs w:val="28"/>
        </w:rPr>
        <w:t>) изложить в сл</w:t>
      </w:r>
      <w:r>
        <w:rPr>
          <w:rFonts w:ascii="Times New Roman" w:hAnsi="Times New Roman"/>
          <w:sz w:val="28"/>
          <w:szCs w:val="28"/>
        </w:rPr>
        <w:t>едующей редакции: «1.1.3) дефицит</w:t>
      </w:r>
      <w:r w:rsidR="001F0BF7">
        <w:rPr>
          <w:rFonts w:ascii="Times New Roman" w:hAnsi="Times New Roman"/>
          <w:sz w:val="28"/>
          <w:szCs w:val="28"/>
        </w:rPr>
        <w:t xml:space="preserve"> в сумме 5</w:t>
      </w:r>
      <w:r w:rsidR="00050CEE">
        <w:rPr>
          <w:rFonts w:ascii="Times New Roman" w:hAnsi="Times New Roman"/>
          <w:sz w:val="28"/>
          <w:szCs w:val="28"/>
        </w:rPr>
        <w:t>315</w:t>
      </w:r>
      <w:r w:rsidR="001F0BF7">
        <w:rPr>
          <w:rFonts w:ascii="Times New Roman" w:hAnsi="Times New Roman"/>
          <w:sz w:val="28"/>
          <w:szCs w:val="28"/>
        </w:rPr>
        <w:t>,</w:t>
      </w:r>
      <w:r w:rsidR="00050CEE">
        <w:rPr>
          <w:rFonts w:ascii="Times New Roman" w:hAnsi="Times New Roman"/>
          <w:sz w:val="28"/>
          <w:szCs w:val="28"/>
        </w:rPr>
        <w:t>0</w:t>
      </w:r>
      <w:r>
        <w:rPr>
          <w:rFonts w:ascii="Times New Roman" w:hAnsi="Times New Roman"/>
          <w:sz w:val="28"/>
          <w:szCs w:val="28"/>
        </w:rPr>
        <w:t xml:space="preserve"> тыс. рублей»;</w:t>
      </w:r>
    </w:p>
    <w:p w14:paraId="24990920" w14:textId="77777777" w:rsidR="00903033" w:rsidRPr="00E22BF1" w:rsidRDefault="00903033" w:rsidP="00903033">
      <w:pPr>
        <w:autoSpaceDE w:val="0"/>
        <w:autoSpaceDN w:val="0"/>
        <w:adjustRightInd w:val="0"/>
        <w:spacing w:after="0" w:line="240" w:lineRule="auto"/>
        <w:ind w:firstLine="720"/>
        <w:jc w:val="both"/>
        <w:outlineLvl w:val="1"/>
        <w:rPr>
          <w:rFonts w:ascii="Times New Roman" w:hAnsi="Times New Roman"/>
          <w:sz w:val="28"/>
          <w:szCs w:val="28"/>
          <w:lang w:eastAsia="ru-RU"/>
        </w:rPr>
      </w:pPr>
      <w:r>
        <w:rPr>
          <w:rFonts w:ascii="Times New Roman" w:eastAsiaTheme="minorHAnsi" w:hAnsi="Times New Roman"/>
          <w:sz w:val="28"/>
          <w:szCs w:val="28"/>
        </w:rPr>
        <w:t>1.3</w:t>
      </w:r>
      <w:r w:rsidR="00E1077B">
        <w:rPr>
          <w:rFonts w:ascii="Times New Roman" w:eastAsiaTheme="minorHAnsi" w:hAnsi="Times New Roman"/>
          <w:sz w:val="28"/>
          <w:szCs w:val="28"/>
        </w:rPr>
        <w:t>.</w:t>
      </w:r>
      <w:r>
        <w:rPr>
          <w:rFonts w:ascii="Times New Roman" w:eastAsiaTheme="minorHAnsi" w:hAnsi="Times New Roman"/>
          <w:sz w:val="28"/>
          <w:szCs w:val="28"/>
        </w:rPr>
        <w:tab/>
      </w:r>
      <w:r>
        <w:rPr>
          <w:rFonts w:ascii="Times New Roman" w:hAnsi="Times New Roman"/>
          <w:sz w:val="28"/>
          <w:szCs w:val="28"/>
          <w:lang w:eastAsia="ru-RU"/>
        </w:rPr>
        <w:t>Приложение 2</w:t>
      </w:r>
      <w:r w:rsidRPr="00E22BF1">
        <w:rPr>
          <w:rFonts w:ascii="Times New Roman" w:hAnsi="Times New Roman"/>
          <w:sz w:val="28"/>
          <w:szCs w:val="28"/>
          <w:lang w:eastAsia="ru-RU"/>
        </w:rPr>
        <w:t xml:space="preserve"> изложить </w:t>
      </w:r>
      <w:r>
        <w:rPr>
          <w:rFonts w:ascii="Times New Roman" w:hAnsi="Times New Roman"/>
          <w:sz w:val="28"/>
          <w:szCs w:val="28"/>
          <w:lang w:eastAsia="ru-RU"/>
        </w:rPr>
        <w:t>в редакции согласно приложению 1</w:t>
      </w:r>
      <w:r w:rsidRPr="00E22BF1">
        <w:rPr>
          <w:rFonts w:ascii="Times New Roman" w:hAnsi="Times New Roman"/>
          <w:sz w:val="28"/>
          <w:szCs w:val="28"/>
          <w:lang w:eastAsia="ru-RU"/>
        </w:rPr>
        <w:t xml:space="preserve"> к настоящему решению.</w:t>
      </w:r>
    </w:p>
    <w:p w14:paraId="1DFFE2D3" w14:textId="77777777" w:rsidR="00903033" w:rsidRPr="00E22BF1" w:rsidRDefault="00903033" w:rsidP="00903033">
      <w:pPr>
        <w:autoSpaceDE w:val="0"/>
        <w:autoSpaceDN w:val="0"/>
        <w:adjustRightInd w:val="0"/>
        <w:spacing w:after="0" w:line="240" w:lineRule="auto"/>
        <w:ind w:firstLine="720"/>
        <w:jc w:val="both"/>
        <w:outlineLvl w:val="1"/>
        <w:rPr>
          <w:rFonts w:ascii="Times New Roman" w:hAnsi="Times New Roman"/>
          <w:sz w:val="28"/>
          <w:szCs w:val="28"/>
          <w:lang w:eastAsia="ru-RU"/>
        </w:rPr>
      </w:pPr>
      <w:r>
        <w:rPr>
          <w:rFonts w:ascii="Times New Roman" w:eastAsiaTheme="minorHAnsi" w:hAnsi="Times New Roman"/>
          <w:sz w:val="28"/>
          <w:szCs w:val="28"/>
        </w:rPr>
        <w:t>1.4</w:t>
      </w:r>
      <w:r w:rsidR="00E1077B">
        <w:rPr>
          <w:rFonts w:ascii="Times New Roman" w:eastAsiaTheme="minorHAnsi" w:hAnsi="Times New Roman"/>
          <w:sz w:val="28"/>
          <w:szCs w:val="28"/>
        </w:rPr>
        <w:t>.</w:t>
      </w:r>
      <w:r>
        <w:rPr>
          <w:rFonts w:ascii="Times New Roman" w:eastAsiaTheme="minorHAnsi" w:hAnsi="Times New Roman"/>
          <w:sz w:val="28"/>
          <w:szCs w:val="28"/>
        </w:rPr>
        <w:tab/>
      </w:r>
      <w:r>
        <w:rPr>
          <w:rFonts w:ascii="Times New Roman" w:hAnsi="Times New Roman"/>
          <w:sz w:val="28"/>
          <w:szCs w:val="28"/>
          <w:lang w:eastAsia="ru-RU"/>
        </w:rPr>
        <w:t>Приложение 3</w:t>
      </w:r>
      <w:r w:rsidRPr="00E22BF1">
        <w:rPr>
          <w:rFonts w:ascii="Times New Roman" w:hAnsi="Times New Roman"/>
          <w:sz w:val="28"/>
          <w:szCs w:val="28"/>
          <w:lang w:eastAsia="ru-RU"/>
        </w:rPr>
        <w:t xml:space="preserve"> изложить </w:t>
      </w:r>
      <w:r>
        <w:rPr>
          <w:rFonts w:ascii="Times New Roman" w:hAnsi="Times New Roman"/>
          <w:sz w:val="28"/>
          <w:szCs w:val="28"/>
          <w:lang w:eastAsia="ru-RU"/>
        </w:rPr>
        <w:t>в редакции согласно приложению 2</w:t>
      </w:r>
      <w:r w:rsidRPr="00E22BF1">
        <w:rPr>
          <w:rFonts w:ascii="Times New Roman" w:hAnsi="Times New Roman"/>
          <w:sz w:val="28"/>
          <w:szCs w:val="28"/>
          <w:lang w:eastAsia="ru-RU"/>
        </w:rPr>
        <w:t xml:space="preserve"> к настоящему решению.</w:t>
      </w:r>
    </w:p>
    <w:p w14:paraId="7CAD7617" w14:textId="77777777" w:rsidR="00903033" w:rsidRDefault="00903033" w:rsidP="00903033">
      <w:pPr>
        <w:autoSpaceDE w:val="0"/>
        <w:autoSpaceDN w:val="0"/>
        <w:adjustRightInd w:val="0"/>
        <w:spacing w:after="0" w:line="240" w:lineRule="auto"/>
        <w:ind w:firstLine="709"/>
        <w:jc w:val="both"/>
        <w:rPr>
          <w:rFonts w:ascii="Times New Roman" w:hAnsi="Times New Roman"/>
          <w:sz w:val="28"/>
          <w:szCs w:val="28"/>
        </w:rPr>
      </w:pPr>
      <w:r>
        <w:rPr>
          <w:rFonts w:ascii="Times New Roman" w:eastAsiaTheme="minorHAnsi" w:hAnsi="Times New Roman"/>
          <w:sz w:val="28"/>
          <w:szCs w:val="28"/>
        </w:rPr>
        <w:t>1.5</w:t>
      </w:r>
      <w:r w:rsidR="00E1077B">
        <w:rPr>
          <w:rFonts w:ascii="Times New Roman" w:eastAsiaTheme="minorHAnsi" w:hAnsi="Times New Roman"/>
          <w:sz w:val="28"/>
          <w:szCs w:val="28"/>
        </w:rPr>
        <w:t>.</w:t>
      </w:r>
      <w:r>
        <w:rPr>
          <w:rFonts w:ascii="Times New Roman" w:eastAsiaTheme="minorHAnsi" w:hAnsi="Times New Roman"/>
          <w:sz w:val="28"/>
          <w:szCs w:val="28"/>
        </w:rPr>
        <w:tab/>
        <w:t>Приложение 4 изложить в редакции согласно приложению 3 к настоящему решению.</w:t>
      </w:r>
    </w:p>
    <w:p w14:paraId="720A3C05" w14:textId="4BB7BE75" w:rsidR="00050CEE" w:rsidRDefault="00903033" w:rsidP="0015085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E1077B">
        <w:rPr>
          <w:rFonts w:ascii="Times New Roman" w:hAnsi="Times New Roman"/>
          <w:sz w:val="28"/>
          <w:szCs w:val="28"/>
        </w:rPr>
        <w:t>.</w:t>
      </w:r>
      <w:r>
        <w:rPr>
          <w:rFonts w:ascii="Times New Roman" w:hAnsi="Times New Roman"/>
          <w:sz w:val="28"/>
          <w:szCs w:val="28"/>
        </w:rPr>
        <w:tab/>
        <w:t xml:space="preserve">Опубликовать настоящее решение в бюллетене «Московский муниципальный вестник» и разместить </w:t>
      </w:r>
      <w:r w:rsidR="00341C18">
        <w:rPr>
          <w:rFonts w:ascii="Times New Roman" w:hAnsi="Times New Roman"/>
          <w:sz w:val="28"/>
          <w:szCs w:val="28"/>
        </w:rPr>
        <w:t xml:space="preserve">в сетевом издании </w:t>
      </w:r>
      <w:r w:rsidR="00651D15">
        <w:rPr>
          <w:rFonts w:ascii="Times New Roman" w:hAnsi="Times New Roman"/>
          <w:sz w:val="28"/>
          <w:szCs w:val="28"/>
        </w:rPr>
        <w:t>«</w:t>
      </w:r>
      <w:r w:rsidR="00341C18">
        <w:rPr>
          <w:rFonts w:ascii="Times New Roman" w:hAnsi="Times New Roman"/>
          <w:sz w:val="28"/>
          <w:szCs w:val="28"/>
        </w:rPr>
        <w:t xml:space="preserve">Московский муниципальный вестник» а также </w:t>
      </w:r>
      <w:r>
        <w:rPr>
          <w:rFonts w:ascii="Times New Roman" w:hAnsi="Times New Roman"/>
          <w:sz w:val="28"/>
          <w:szCs w:val="28"/>
        </w:rPr>
        <w:t xml:space="preserve">на официальном сайте муниципального округа </w:t>
      </w:r>
      <w:r w:rsidR="00341C18">
        <w:rPr>
          <w:rFonts w:ascii="Times New Roman" w:hAnsi="Times New Roman"/>
          <w:sz w:val="28"/>
          <w:szCs w:val="28"/>
        </w:rPr>
        <w:t xml:space="preserve">Мещанский </w:t>
      </w:r>
      <w:r>
        <w:rPr>
          <w:rFonts w:ascii="Times New Roman" w:hAnsi="Times New Roman"/>
          <w:sz w:val="28"/>
          <w:szCs w:val="28"/>
        </w:rPr>
        <w:t>в информационно-телекоммуникационной сети «Интернет»</w:t>
      </w:r>
      <w:r w:rsidR="00341C18">
        <w:rPr>
          <w:rFonts w:ascii="Times New Roman" w:hAnsi="Times New Roman"/>
          <w:sz w:val="28"/>
          <w:szCs w:val="28"/>
        </w:rPr>
        <w:t xml:space="preserve"> </w:t>
      </w:r>
      <w:r w:rsidR="00341C18" w:rsidRPr="00341C18">
        <w:rPr>
          <w:rFonts w:ascii="Times New Roman" w:hAnsi="Times New Roman"/>
          <w:sz w:val="28"/>
          <w:szCs w:val="28"/>
        </w:rPr>
        <w:t>(</w:t>
      </w:r>
      <w:r w:rsidR="00341C18">
        <w:rPr>
          <w:rFonts w:ascii="Times New Roman" w:hAnsi="Times New Roman"/>
          <w:sz w:val="28"/>
          <w:szCs w:val="28"/>
          <w:lang w:val="en-US"/>
        </w:rPr>
        <w:t>www</w:t>
      </w:r>
      <w:r w:rsidR="00341C18" w:rsidRPr="00341C18">
        <w:rPr>
          <w:rFonts w:ascii="Times New Roman" w:hAnsi="Times New Roman"/>
          <w:sz w:val="28"/>
          <w:szCs w:val="28"/>
        </w:rPr>
        <w:t>.</w:t>
      </w:r>
      <w:proofErr w:type="spellStart"/>
      <w:r w:rsidR="00341C18">
        <w:rPr>
          <w:rFonts w:ascii="Times New Roman" w:hAnsi="Times New Roman"/>
          <w:sz w:val="28"/>
          <w:szCs w:val="28"/>
          <w:lang w:val="en-US"/>
        </w:rPr>
        <w:t>mechane</w:t>
      </w:r>
      <w:proofErr w:type="spellEnd"/>
      <w:r w:rsidR="00341C18" w:rsidRPr="00341C18">
        <w:rPr>
          <w:rFonts w:ascii="Times New Roman" w:hAnsi="Times New Roman"/>
          <w:sz w:val="28"/>
          <w:szCs w:val="28"/>
        </w:rPr>
        <w:t>.</w:t>
      </w:r>
      <w:proofErr w:type="spellStart"/>
      <w:r w:rsidR="00341C18">
        <w:rPr>
          <w:rFonts w:ascii="Times New Roman" w:hAnsi="Times New Roman"/>
          <w:sz w:val="28"/>
          <w:szCs w:val="28"/>
          <w:lang w:val="en-US"/>
        </w:rPr>
        <w:t>ru</w:t>
      </w:r>
      <w:proofErr w:type="spellEnd"/>
      <w:r w:rsidR="00341C18" w:rsidRPr="00341C18">
        <w:rPr>
          <w:rFonts w:ascii="Times New Roman" w:hAnsi="Times New Roman"/>
          <w:sz w:val="28"/>
          <w:szCs w:val="28"/>
        </w:rPr>
        <w:t>)</w:t>
      </w:r>
      <w:r>
        <w:rPr>
          <w:rFonts w:ascii="Times New Roman" w:hAnsi="Times New Roman"/>
          <w:sz w:val="28"/>
          <w:szCs w:val="28"/>
        </w:rPr>
        <w:t>.</w:t>
      </w:r>
    </w:p>
    <w:p w14:paraId="5F06D351" w14:textId="7591B644" w:rsidR="00903033" w:rsidRDefault="00903033" w:rsidP="00903033">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3</w:t>
      </w:r>
      <w:r w:rsidR="00E1077B">
        <w:rPr>
          <w:rFonts w:ascii="Times New Roman" w:hAnsi="Times New Roman"/>
          <w:sz w:val="28"/>
          <w:szCs w:val="28"/>
        </w:rPr>
        <w:t>.</w:t>
      </w:r>
      <w:r>
        <w:rPr>
          <w:rFonts w:ascii="Times New Roman" w:hAnsi="Times New Roman"/>
          <w:sz w:val="28"/>
          <w:szCs w:val="28"/>
        </w:rPr>
        <w:tab/>
        <w:t xml:space="preserve">Настоящее решение вступает в силу </w:t>
      </w:r>
      <w:r>
        <w:rPr>
          <w:rFonts w:ascii="Times New Roman" w:hAnsi="Times New Roman"/>
          <w:sz w:val="28"/>
          <w:szCs w:val="28"/>
          <w:lang w:eastAsia="ru-RU"/>
        </w:rPr>
        <w:t>со дня его</w:t>
      </w:r>
      <w:r w:rsidRPr="00D37FE1">
        <w:rPr>
          <w:rFonts w:ascii="Times New Roman" w:hAnsi="Times New Roman"/>
          <w:sz w:val="28"/>
          <w:szCs w:val="28"/>
          <w:lang w:eastAsia="ru-RU"/>
        </w:rPr>
        <w:t xml:space="preserve"> </w:t>
      </w:r>
      <w:r>
        <w:rPr>
          <w:rFonts w:ascii="Times New Roman" w:hAnsi="Times New Roman"/>
          <w:sz w:val="28"/>
          <w:szCs w:val="28"/>
          <w:lang w:eastAsia="ru-RU"/>
        </w:rPr>
        <w:t>принятия</w:t>
      </w:r>
      <w:r>
        <w:rPr>
          <w:rFonts w:ascii="Times New Roman" w:hAnsi="Times New Roman"/>
          <w:i/>
          <w:sz w:val="28"/>
          <w:szCs w:val="28"/>
        </w:rPr>
        <w:t>.</w:t>
      </w:r>
    </w:p>
    <w:p w14:paraId="23E5AB16" w14:textId="77777777" w:rsidR="00341C18" w:rsidRPr="00341C18" w:rsidRDefault="00341C18" w:rsidP="00903033">
      <w:pPr>
        <w:autoSpaceDE w:val="0"/>
        <w:autoSpaceDN w:val="0"/>
        <w:adjustRightInd w:val="0"/>
        <w:spacing w:after="0" w:line="240" w:lineRule="auto"/>
        <w:ind w:firstLine="709"/>
        <w:jc w:val="both"/>
        <w:rPr>
          <w:rFonts w:ascii="Times New Roman" w:hAnsi="Times New Roman"/>
          <w:sz w:val="28"/>
          <w:szCs w:val="28"/>
        </w:rPr>
      </w:pPr>
      <w:r w:rsidRPr="00341C18">
        <w:rPr>
          <w:rFonts w:ascii="Times New Roman" w:hAnsi="Times New Roman"/>
          <w:sz w:val="28"/>
          <w:szCs w:val="28"/>
        </w:rPr>
        <w:lastRenderedPageBreak/>
        <w:t>4</w:t>
      </w:r>
      <w:r>
        <w:rPr>
          <w:rFonts w:ascii="Times New Roman" w:hAnsi="Times New Roman"/>
          <w:sz w:val="28"/>
          <w:szCs w:val="28"/>
        </w:rPr>
        <w:t>.</w:t>
      </w:r>
      <w:r>
        <w:rPr>
          <w:rFonts w:ascii="Times New Roman" w:hAnsi="Times New Roman"/>
          <w:sz w:val="28"/>
          <w:szCs w:val="28"/>
        </w:rPr>
        <w:tab/>
        <w:t xml:space="preserve">Контроль за выполнением настоящего решения возложить на главу муниципального округа </w:t>
      </w:r>
      <w:r w:rsidR="00651D15">
        <w:rPr>
          <w:rFonts w:ascii="Times New Roman" w:hAnsi="Times New Roman"/>
          <w:sz w:val="28"/>
          <w:szCs w:val="28"/>
        </w:rPr>
        <w:t xml:space="preserve">Мещанский </w:t>
      </w:r>
      <w:r>
        <w:rPr>
          <w:rFonts w:ascii="Times New Roman" w:hAnsi="Times New Roman"/>
          <w:sz w:val="28"/>
          <w:szCs w:val="28"/>
        </w:rPr>
        <w:t>Толмачеву Н.С.</w:t>
      </w:r>
    </w:p>
    <w:p w14:paraId="6428C071" w14:textId="77777777" w:rsidR="00903033" w:rsidRDefault="00903033" w:rsidP="00903033">
      <w:pPr>
        <w:autoSpaceDE w:val="0"/>
        <w:autoSpaceDN w:val="0"/>
        <w:adjustRightInd w:val="0"/>
        <w:spacing w:after="0" w:line="240" w:lineRule="auto"/>
        <w:jc w:val="both"/>
        <w:rPr>
          <w:rFonts w:ascii="Times New Roman" w:hAnsi="Times New Roman"/>
          <w:b/>
          <w:sz w:val="28"/>
          <w:szCs w:val="28"/>
        </w:rPr>
      </w:pPr>
    </w:p>
    <w:p w14:paraId="0A6BA0F2" w14:textId="77777777" w:rsidR="00903033" w:rsidRDefault="00903033" w:rsidP="00903033">
      <w:pPr>
        <w:autoSpaceDE w:val="0"/>
        <w:autoSpaceDN w:val="0"/>
        <w:adjustRightInd w:val="0"/>
        <w:spacing w:after="0" w:line="240" w:lineRule="auto"/>
        <w:jc w:val="both"/>
        <w:rPr>
          <w:rFonts w:ascii="Times New Roman" w:hAnsi="Times New Roman"/>
          <w:b/>
          <w:sz w:val="28"/>
          <w:szCs w:val="28"/>
        </w:rPr>
      </w:pPr>
    </w:p>
    <w:p w14:paraId="5E0A1AFC" w14:textId="77777777" w:rsidR="00903033" w:rsidRDefault="00903033" w:rsidP="00903033">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Глава муниципального </w:t>
      </w:r>
    </w:p>
    <w:p w14:paraId="44BA22CB" w14:textId="4BDFF0BC" w:rsidR="000D2FA0" w:rsidRDefault="00903033" w:rsidP="00903033">
      <w:pPr>
        <w:autoSpaceDE w:val="0"/>
        <w:autoSpaceDN w:val="0"/>
        <w:adjustRightInd w:val="0"/>
        <w:spacing w:after="0" w:line="240" w:lineRule="auto"/>
        <w:jc w:val="both"/>
        <w:rPr>
          <w:rFonts w:ascii="Times New Roman" w:hAnsi="Times New Roman"/>
          <w:sz w:val="28"/>
          <w:szCs w:val="28"/>
        </w:rPr>
      </w:pPr>
      <w:r>
        <w:rPr>
          <w:rFonts w:ascii="Times New Roman" w:hAnsi="Times New Roman"/>
          <w:b/>
          <w:sz w:val="28"/>
          <w:szCs w:val="28"/>
        </w:rPr>
        <w:t>округа Мещанский</w:t>
      </w:r>
      <w:r>
        <w:rPr>
          <w:rFonts w:ascii="Times New Roman" w:hAnsi="Times New Roman"/>
          <w:b/>
          <w:sz w:val="28"/>
          <w:szCs w:val="28"/>
        </w:rPr>
        <w:tab/>
        <w:t xml:space="preserve">                                                 </w:t>
      </w:r>
      <w:r w:rsidR="0087149C">
        <w:rPr>
          <w:rFonts w:ascii="Times New Roman" w:hAnsi="Times New Roman"/>
          <w:b/>
          <w:sz w:val="28"/>
          <w:szCs w:val="28"/>
        </w:rPr>
        <w:t xml:space="preserve">               </w:t>
      </w:r>
      <w:r>
        <w:rPr>
          <w:rFonts w:ascii="Times New Roman" w:hAnsi="Times New Roman"/>
          <w:b/>
          <w:sz w:val="28"/>
          <w:szCs w:val="28"/>
        </w:rPr>
        <w:t xml:space="preserve">     </w:t>
      </w:r>
      <w:proofErr w:type="spellStart"/>
      <w:r>
        <w:rPr>
          <w:rFonts w:ascii="Times New Roman" w:hAnsi="Times New Roman"/>
          <w:b/>
          <w:sz w:val="28"/>
          <w:szCs w:val="28"/>
        </w:rPr>
        <w:t>Н.С.Толмачева</w:t>
      </w:r>
      <w:proofErr w:type="spellEnd"/>
      <w:r>
        <w:rPr>
          <w:rFonts w:ascii="Times New Roman" w:hAnsi="Times New Roman"/>
          <w:b/>
          <w:i/>
          <w:sz w:val="28"/>
          <w:szCs w:val="28"/>
        </w:rPr>
        <w:tab/>
      </w:r>
    </w:p>
    <w:p w14:paraId="33D59924"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2460DA4A"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32A3050D"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33059818"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78A8986C"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76EC60EA"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654EF09C"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20717767"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3BFE5F05"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289009ED"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38D98B09"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0CB7AC1E"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7D52B830"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6970F99A"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2E248601"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4A358DE8"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0391EA4E"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0FD670D4"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30B33B3A"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66F3DB1D"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3429C678"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41AFC8C1"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0FB561D1"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3C765044"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21F2032B"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5C704084" w14:textId="77777777" w:rsidR="00903033" w:rsidRDefault="00903033">
      <w:pPr>
        <w:autoSpaceDE w:val="0"/>
        <w:autoSpaceDN w:val="0"/>
        <w:adjustRightInd w:val="0"/>
        <w:spacing w:after="0" w:line="240" w:lineRule="auto"/>
        <w:jc w:val="both"/>
        <w:rPr>
          <w:rFonts w:ascii="Times New Roman" w:hAnsi="Times New Roman"/>
          <w:b/>
          <w:sz w:val="28"/>
          <w:szCs w:val="28"/>
        </w:rPr>
      </w:pPr>
    </w:p>
    <w:p w14:paraId="4A836C0D" w14:textId="50809CBA" w:rsidR="00EF7D35" w:rsidRDefault="00C50D34" w:rsidP="008767B2">
      <w:pPr>
        <w:autoSpaceDE w:val="0"/>
        <w:autoSpaceDN w:val="0"/>
        <w:adjustRightInd w:val="0"/>
        <w:spacing w:after="0" w:line="240" w:lineRule="auto"/>
        <w:jc w:val="both"/>
        <w:rPr>
          <w:sz w:val="28"/>
          <w:szCs w:val="28"/>
        </w:rPr>
      </w:pPr>
      <w:r>
        <w:rPr>
          <w:sz w:val="28"/>
          <w:szCs w:val="28"/>
        </w:rPr>
        <w:tab/>
      </w:r>
    </w:p>
    <w:p w14:paraId="635FFA0F" w14:textId="77777777" w:rsidR="00C519BE" w:rsidRDefault="00EF7D35" w:rsidP="008767B2">
      <w:pPr>
        <w:autoSpaceDE w:val="0"/>
        <w:autoSpaceDN w:val="0"/>
        <w:adjustRightInd w:val="0"/>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14:paraId="16371C0C" w14:textId="77777777" w:rsidR="00C519BE" w:rsidRDefault="00C519BE" w:rsidP="008767B2">
      <w:pPr>
        <w:autoSpaceDE w:val="0"/>
        <w:autoSpaceDN w:val="0"/>
        <w:adjustRightInd w:val="0"/>
        <w:spacing w:after="0" w:line="240" w:lineRule="auto"/>
        <w:jc w:val="both"/>
        <w:rPr>
          <w:sz w:val="28"/>
          <w:szCs w:val="28"/>
        </w:rPr>
      </w:pPr>
    </w:p>
    <w:p w14:paraId="1DB465F7" w14:textId="77777777" w:rsidR="00C519BE" w:rsidRDefault="00C519BE" w:rsidP="008767B2">
      <w:pPr>
        <w:autoSpaceDE w:val="0"/>
        <w:autoSpaceDN w:val="0"/>
        <w:adjustRightInd w:val="0"/>
        <w:spacing w:after="0" w:line="240" w:lineRule="auto"/>
        <w:jc w:val="both"/>
        <w:rPr>
          <w:sz w:val="28"/>
          <w:szCs w:val="28"/>
        </w:rPr>
      </w:pPr>
    </w:p>
    <w:p w14:paraId="3B8DB364" w14:textId="77777777" w:rsidR="00C519BE" w:rsidRDefault="00C519BE" w:rsidP="008767B2">
      <w:pPr>
        <w:autoSpaceDE w:val="0"/>
        <w:autoSpaceDN w:val="0"/>
        <w:adjustRightInd w:val="0"/>
        <w:spacing w:after="0" w:line="240" w:lineRule="auto"/>
        <w:jc w:val="both"/>
        <w:rPr>
          <w:sz w:val="28"/>
          <w:szCs w:val="28"/>
        </w:rPr>
      </w:pPr>
    </w:p>
    <w:p w14:paraId="790C3CDE" w14:textId="77777777" w:rsidR="00050CEE" w:rsidRDefault="00050CEE" w:rsidP="008767B2">
      <w:pPr>
        <w:autoSpaceDE w:val="0"/>
        <w:autoSpaceDN w:val="0"/>
        <w:adjustRightInd w:val="0"/>
        <w:spacing w:after="0" w:line="240" w:lineRule="auto"/>
        <w:jc w:val="both"/>
        <w:rPr>
          <w:sz w:val="28"/>
          <w:szCs w:val="28"/>
        </w:rPr>
      </w:pPr>
    </w:p>
    <w:p w14:paraId="3423417C" w14:textId="77777777" w:rsidR="00050CEE" w:rsidRDefault="00050CEE" w:rsidP="008767B2">
      <w:pPr>
        <w:autoSpaceDE w:val="0"/>
        <w:autoSpaceDN w:val="0"/>
        <w:adjustRightInd w:val="0"/>
        <w:spacing w:after="0" w:line="240" w:lineRule="auto"/>
        <w:jc w:val="both"/>
        <w:rPr>
          <w:sz w:val="28"/>
          <w:szCs w:val="28"/>
        </w:rPr>
      </w:pPr>
    </w:p>
    <w:p w14:paraId="15063BBC" w14:textId="77777777" w:rsidR="00050CEE" w:rsidRDefault="00050CEE" w:rsidP="008767B2">
      <w:pPr>
        <w:autoSpaceDE w:val="0"/>
        <w:autoSpaceDN w:val="0"/>
        <w:adjustRightInd w:val="0"/>
        <w:spacing w:after="0" w:line="240" w:lineRule="auto"/>
        <w:jc w:val="both"/>
        <w:rPr>
          <w:sz w:val="28"/>
          <w:szCs w:val="28"/>
        </w:rPr>
      </w:pPr>
    </w:p>
    <w:p w14:paraId="7A0A382B" w14:textId="77777777" w:rsidR="00050CEE" w:rsidRDefault="00050CEE" w:rsidP="00050CEE">
      <w:pPr>
        <w:pStyle w:val="afb"/>
        <w:rPr>
          <w:rFonts w:ascii="Times New Roman" w:hAnsi="Times New Roman"/>
          <w:b/>
          <w:sz w:val="28"/>
          <w:szCs w:val="28"/>
        </w:rPr>
      </w:pPr>
      <w:r>
        <w:rPr>
          <w:sz w:val="24"/>
          <w:szCs w:val="24"/>
        </w:rPr>
        <w:tab/>
      </w:r>
      <w:r>
        <w:rPr>
          <w:sz w:val="24"/>
          <w:szCs w:val="24"/>
        </w:rPr>
        <w:tab/>
      </w:r>
      <w:r>
        <w:rPr>
          <w:sz w:val="24"/>
          <w:szCs w:val="24"/>
        </w:rPr>
        <w:tab/>
      </w:r>
    </w:p>
    <w:p w14:paraId="75518B14" w14:textId="3438EB1D" w:rsidR="00050CEE" w:rsidRPr="00050CEE" w:rsidRDefault="00050CEE" w:rsidP="00603C33">
      <w:pPr>
        <w:autoSpaceDE w:val="0"/>
        <w:autoSpaceDN w:val="0"/>
        <w:adjustRightInd w:val="0"/>
        <w:spacing w:after="0" w:line="240" w:lineRule="auto"/>
        <w:jc w:val="both"/>
        <w:rPr>
          <w:rFonts w:ascii="Times New Roman" w:hAnsi="Times New Roman"/>
          <w:b/>
          <w:sz w:val="28"/>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50CEE">
        <w:rPr>
          <w:sz w:val="24"/>
          <w:szCs w:val="24"/>
        </w:rPr>
        <w:tab/>
      </w:r>
      <w:r w:rsidRPr="00050CEE">
        <w:rPr>
          <w:sz w:val="24"/>
          <w:szCs w:val="24"/>
        </w:rPr>
        <w:tab/>
      </w:r>
      <w:r w:rsidRPr="00050CEE">
        <w:rPr>
          <w:sz w:val="24"/>
          <w:szCs w:val="24"/>
        </w:rPr>
        <w:tab/>
      </w:r>
      <w:r w:rsidRPr="00050CEE">
        <w:rPr>
          <w:sz w:val="24"/>
          <w:szCs w:val="24"/>
        </w:rPr>
        <w:tab/>
      </w:r>
      <w:r w:rsidRPr="00050CEE">
        <w:rPr>
          <w:sz w:val="24"/>
          <w:szCs w:val="24"/>
        </w:rPr>
        <w:tab/>
      </w:r>
    </w:p>
    <w:p w14:paraId="54517A1F" w14:textId="77777777" w:rsidR="00050CEE" w:rsidRPr="00050CEE" w:rsidRDefault="00050CEE" w:rsidP="00050CEE">
      <w:pPr>
        <w:spacing w:after="0" w:line="240" w:lineRule="auto"/>
        <w:rPr>
          <w:sz w:val="24"/>
          <w:szCs w:val="24"/>
        </w:rPr>
      </w:pPr>
      <w:r w:rsidRPr="00050CEE">
        <w:rPr>
          <w:sz w:val="24"/>
          <w:szCs w:val="24"/>
        </w:rPr>
        <w:tab/>
      </w:r>
      <w:r w:rsidRPr="00050CEE">
        <w:rPr>
          <w:sz w:val="24"/>
          <w:szCs w:val="24"/>
        </w:rPr>
        <w:tab/>
      </w:r>
      <w:r w:rsidRPr="00050CEE">
        <w:rPr>
          <w:sz w:val="24"/>
          <w:szCs w:val="24"/>
        </w:rPr>
        <w:tab/>
      </w:r>
      <w:r w:rsidRPr="00050CEE">
        <w:rPr>
          <w:sz w:val="24"/>
          <w:szCs w:val="24"/>
        </w:rPr>
        <w:tab/>
      </w:r>
      <w:r w:rsidRPr="00050CEE">
        <w:rPr>
          <w:sz w:val="24"/>
          <w:szCs w:val="24"/>
        </w:rPr>
        <w:tab/>
      </w:r>
      <w:r w:rsidRPr="00050CEE">
        <w:rPr>
          <w:sz w:val="24"/>
          <w:szCs w:val="24"/>
        </w:rPr>
        <w:tab/>
      </w:r>
      <w:r w:rsidRPr="00050CEE">
        <w:rPr>
          <w:sz w:val="24"/>
          <w:szCs w:val="24"/>
        </w:rPr>
        <w:tab/>
      </w:r>
    </w:p>
    <w:p w14:paraId="0FE625EF" w14:textId="77777777" w:rsidR="000C3D0E" w:rsidRDefault="00050CEE" w:rsidP="00050CEE">
      <w:pPr>
        <w:spacing w:after="0" w:line="240" w:lineRule="auto"/>
        <w:rPr>
          <w:sz w:val="24"/>
          <w:szCs w:val="24"/>
        </w:rPr>
      </w:pPr>
      <w:r w:rsidRPr="00050CEE">
        <w:rPr>
          <w:sz w:val="24"/>
          <w:szCs w:val="24"/>
        </w:rPr>
        <w:tab/>
      </w:r>
      <w:r w:rsidRPr="00050CEE">
        <w:rPr>
          <w:sz w:val="24"/>
          <w:szCs w:val="24"/>
        </w:rPr>
        <w:tab/>
      </w:r>
      <w:r w:rsidRPr="00050CEE">
        <w:rPr>
          <w:sz w:val="24"/>
          <w:szCs w:val="24"/>
        </w:rPr>
        <w:tab/>
      </w:r>
      <w:r w:rsidRPr="00050CEE">
        <w:rPr>
          <w:sz w:val="24"/>
          <w:szCs w:val="24"/>
        </w:rPr>
        <w:tab/>
      </w:r>
      <w:r w:rsidRPr="00050CEE">
        <w:rPr>
          <w:sz w:val="24"/>
          <w:szCs w:val="24"/>
        </w:rPr>
        <w:tab/>
      </w:r>
      <w:r w:rsidRPr="00050CEE">
        <w:rPr>
          <w:sz w:val="24"/>
          <w:szCs w:val="24"/>
        </w:rPr>
        <w:tab/>
      </w:r>
      <w:r w:rsidRPr="00050CEE">
        <w:rPr>
          <w:sz w:val="24"/>
          <w:szCs w:val="24"/>
        </w:rPr>
        <w:tab/>
      </w:r>
    </w:p>
    <w:p w14:paraId="2EBEE35F" w14:textId="77777777" w:rsidR="000C3D0E" w:rsidRDefault="000C3D0E" w:rsidP="00050CEE">
      <w:pPr>
        <w:spacing w:after="0" w:line="240" w:lineRule="auto"/>
        <w:rPr>
          <w:sz w:val="24"/>
          <w:szCs w:val="24"/>
        </w:rPr>
      </w:pPr>
    </w:p>
    <w:p w14:paraId="7539E38F" w14:textId="77777777" w:rsidR="000C3D0E" w:rsidRDefault="000C3D0E" w:rsidP="00050CEE">
      <w:pPr>
        <w:spacing w:after="0" w:line="240" w:lineRule="auto"/>
        <w:rPr>
          <w:sz w:val="24"/>
          <w:szCs w:val="24"/>
        </w:rPr>
      </w:pPr>
    </w:p>
    <w:p w14:paraId="54C6DAD7" w14:textId="2781E38C" w:rsidR="00050CEE" w:rsidRPr="00050CEE" w:rsidRDefault="000C3D0E" w:rsidP="00050CEE">
      <w:pPr>
        <w:spacing w:after="0" w:line="240" w:lineRule="auto"/>
        <w:rPr>
          <w:rFonts w:ascii="Times New Roman" w:hAnsi="Times New Roman"/>
          <w:sz w:val="24"/>
          <w:szCs w:val="24"/>
        </w:rPr>
      </w:pPr>
      <w:r>
        <w:rPr>
          <w:sz w:val="24"/>
          <w:szCs w:val="24"/>
        </w:rPr>
        <w:lastRenderedPageBreak/>
        <w:t xml:space="preserve">                                                                                           </w:t>
      </w:r>
      <w:r w:rsidR="00603C33">
        <w:rPr>
          <w:rFonts w:ascii="Times New Roman" w:hAnsi="Times New Roman"/>
          <w:sz w:val="24"/>
          <w:szCs w:val="24"/>
        </w:rPr>
        <w:t>Приложение 1</w:t>
      </w:r>
      <w:r w:rsidR="00050CEE" w:rsidRPr="00050CEE">
        <w:rPr>
          <w:rFonts w:ascii="Times New Roman" w:hAnsi="Times New Roman"/>
          <w:sz w:val="24"/>
          <w:szCs w:val="24"/>
        </w:rPr>
        <w:t xml:space="preserve"> </w:t>
      </w:r>
    </w:p>
    <w:p w14:paraId="6BC6534D" w14:textId="77777777" w:rsidR="00050CEE" w:rsidRPr="00050CEE" w:rsidRDefault="00050CEE" w:rsidP="00050CEE">
      <w:pPr>
        <w:spacing w:after="0" w:line="240" w:lineRule="auto"/>
        <w:ind w:left="4248" w:firstLine="708"/>
        <w:rPr>
          <w:rFonts w:ascii="Times New Roman" w:hAnsi="Times New Roman"/>
          <w:sz w:val="24"/>
          <w:szCs w:val="24"/>
        </w:rPr>
      </w:pPr>
      <w:r w:rsidRPr="00050CEE">
        <w:rPr>
          <w:rFonts w:ascii="Times New Roman" w:hAnsi="Times New Roman"/>
          <w:sz w:val="24"/>
          <w:szCs w:val="24"/>
        </w:rPr>
        <w:t xml:space="preserve">к решению Совета депутатов </w:t>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t xml:space="preserve">муниципального округа Мещанский       </w:t>
      </w:r>
    </w:p>
    <w:p w14:paraId="3276B213" w14:textId="3F6E06E0" w:rsidR="00050CEE" w:rsidRPr="00050CEE" w:rsidRDefault="00050CEE" w:rsidP="00050CEE">
      <w:pPr>
        <w:rPr>
          <w:rFonts w:ascii="Times New Roman" w:hAnsi="Times New Roman"/>
          <w:bCs/>
          <w:sz w:val="24"/>
          <w:szCs w:val="24"/>
        </w:rPr>
      </w:pP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t>от 19 февраля 2024 года № Р-</w:t>
      </w:r>
      <w:r w:rsidR="000C3D0E">
        <w:rPr>
          <w:rFonts w:ascii="Times New Roman" w:hAnsi="Times New Roman"/>
          <w:bCs/>
          <w:sz w:val="24"/>
          <w:szCs w:val="24"/>
        </w:rPr>
        <w:t>25</w:t>
      </w:r>
    </w:p>
    <w:p w14:paraId="0E9A5B8C"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sz w:val="28"/>
          <w:szCs w:val="28"/>
        </w:rPr>
      </w:pPr>
    </w:p>
    <w:p w14:paraId="52B6B8C4"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sz w:val="28"/>
          <w:szCs w:val="28"/>
        </w:rPr>
      </w:pPr>
      <w:r w:rsidRPr="00050CEE">
        <w:rPr>
          <w:rFonts w:ascii="Times New Roman" w:eastAsiaTheme="minorHAnsi" w:hAnsi="Times New Roman"/>
          <w:b/>
          <w:sz w:val="28"/>
          <w:szCs w:val="28"/>
        </w:rPr>
        <w:t xml:space="preserve">Ведомственная структура расходов </w:t>
      </w:r>
    </w:p>
    <w:p w14:paraId="46DB05CE"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sz w:val="28"/>
          <w:szCs w:val="28"/>
        </w:rPr>
      </w:pPr>
      <w:r w:rsidRPr="00050CEE">
        <w:rPr>
          <w:rFonts w:ascii="Times New Roman" w:eastAsiaTheme="minorHAnsi" w:hAnsi="Times New Roman"/>
          <w:b/>
          <w:sz w:val="28"/>
          <w:szCs w:val="28"/>
        </w:rPr>
        <w:t xml:space="preserve">бюджета </w:t>
      </w:r>
      <w:r w:rsidRPr="00050CEE">
        <w:rPr>
          <w:rFonts w:ascii="Times New Roman" w:hAnsi="Times New Roman"/>
          <w:b/>
          <w:sz w:val="28"/>
          <w:szCs w:val="28"/>
        </w:rPr>
        <w:t xml:space="preserve">муниципального округа Мещанский на 2024 год и плановый период 2025 и 2026 годов </w:t>
      </w:r>
    </w:p>
    <w:p w14:paraId="5B7A7811" w14:textId="77777777" w:rsidR="00050CEE" w:rsidRPr="00050CEE" w:rsidRDefault="00050CEE" w:rsidP="00050CEE">
      <w:pPr>
        <w:autoSpaceDE w:val="0"/>
        <w:autoSpaceDN w:val="0"/>
        <w:adjustRightInd w:val="0"/>
        <w:spacing w:after="0" w:line="240" w:lineRule="auto"/>
        <w:jc w:val="center"/>
        <w:rPr>
          <w:rFonts w:ascii="Times New Roman" w:hAnsi="Times New Roman"/>
          <w:b/>
          <w:sz w:val="28"/>
          <w:szCs w:val="28"/>
        </w:rPr>
      </w:pPr>
    </w:p>
    <w:tbl>
      <w:tblPr>
        <w:tblStyle w:val="af9"/>
        <w:tblW w:w="10627" w:type="dxa"/>
        <w:jc w:val="center"/>
        <w:tblLayout w:type="fixed"/>
        <w:tblLook w:val="04A0" w:firstRow="1" w:lastRow="0" w:firstColumn="1" w:lastColumn="0" w:noHBand="0" w:noVBand="1"/>
      </w:tblPr>
      <w:tblGrid>
        <w:gridCol w:w="3397"/>
        <w:gridCol w:w="567"/>
        <w:gridCol w:w="709"/>
        <w:gridCol w:w="1701"/>
        <w:gridCol w:w="709"/>
        <w:gridCol w:w="1134"/>
        <w:gridCol w:w="1134"/>
        <w:gridCol w:w="1276"/>
      </w:tblGrid>
      <w:tr w:rsidR="00050CEE" w:rsidRPr="00050CEE" w14:paraId="52E26EDF" w14:textId="77777777" w:rsidTr="00DE4F40">
        <w:trPr>
          <w:jc w:val="center"/>
        </w:trPr>
        <w:tc>
          <w:tcPr>
            <w:tcW w:w="3397" w:type="dxa"/>
            <w:vAlign w:val="center"/>
          </w:tcPr>
          <w:p w14:paraId="045D01EA"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Наименование</w:t>
            </w:r>
          </w:p>
        </w:tc>
        <w:tc>
          <w:tcPr>
            <w:tcW w:w="567" w:type="dxa"/>
            <w:vAlign w:val="center"/>
          </w:tcPr>
          <w:p w14:paraId="7F1F2A66"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proofErr w:type="spellStart"/>
            <w:r w:rsidRPr="00050CEE">
              <w:rPr>
                <w:rFonts w:ascii="Times New Roman" w:hAnsi="Times New Roman"/>
                <w:b/>
                <w:sz w:val="24"/>
                <w:szCs w:val="24"/>
              </w:rPr>
              <w:t>Рз</w:t>
            </w:r>
            <w:proofErr w:type="spellEnd"/>
          </w:p>
        </w:tc>
        <w:tc>
          <w:tcPr>
            <w:tcW w:w="709" w:type="dxa"/>
            <w:vAlign w:val="center"/>
          </w:tcPr>
          <w:p w14:paraId="69AA7454"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ПР</w:t>
            </w:r>
          </w:p>
        </w:tc>
        <w:tc>
          <w:tcPr>
            <w:tcW w:w="1701" w:type="dxa"/>
            <w:vAlign w:val="center"/>
          </w:tcPr>
          <w:p w14:paraId="4B3D9C4C"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ЦСР</w:t>
            </w:r>
          </w:p>
        </w:tc>
        <w:tc>
          <w:tcPr>
            <w:tcW w:w="709" w:type="dxa"/>
            <w:vAlign w:val="center"/>
          </w:tcPr>
          <w:p w14:paraId="15A1EB06"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ВР</w:t>
            </w:r>
          </w:p>
        </w:tc>
        <w:tc>
          <w:tcPr>
            <w:tcW w:w="3544" w:type="dxa"/>
            <w:gridSpan w:val="3"/>
            <w:vAlign w:val="center"/>
          </w:tcPr>
          <w:p w14:paraId="7FC20FBB"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Сумма (</w:t>
            </w:r>
            <w:proofErr w:type="spellStart"/>
            <w:proofErr w:type="gramStart"/>
            <w:r w:rsidRPr="00050CEE">
              <w:rPr>
                <w:rFonts w:ascii="Times New Roman" w:hAnsi="Times New Roman"/>
                <w:b/>
                <w:sz w:val="24"/>
                <w:szCs w:val="24"/>
              </w:rPr>
              <w:t>тыс.руб</w:t>
            </w:r>
            <w:proofErr w:type="spellEnd"/>
            <w:proofErr w:type="gramEnd"/>
            <w:r w:rsidRPr="00050CEE">
              <w:rPr>
                <w:rFonts w:ascii="Times New Roman" w:hAnsi="Times New Roman"/>
                <w:b/>
                <w:sz w:val="24"/>
                <w:szCs w:val="24"/>
              </w:rPr>
              <w:t>)</w:t>
            </w:r>
          </w:p>
        </w:tc>
      </w:tr>
      <w:tr w:rsidR="00050CEE" w:rsidRPr="00050CEE" w14:paraId="4780DE1F" w14:textId="77777777" w:rsidTr="00DE4F40">
        <w:trPr>
          <w:trHeight w:val="620"/>
          <w:jc w:val="center"/>
        </w:trPr>
        <w:tc>
          <w:tcPr>
            <w:tcW w:w="3397" w:type="dxa"/>
          </w:tcPr>
          <w:p w14:paraId="53C43741"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 xml:space="preserve"> Администрация муниципального округа Мещанский (код ведомства 900)</w:t>
            </w:r>
          </w:p>
        </w:tc>
        <w:tc>
          <w:tcPr>
            <w:tcW w:w="567" w:type="dxa"/>
            <w:vAlign w:val="center"/>
          </w:tcPr>
          <w:p w14:paraId="2988951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77CBD94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701" w:type="dxa"/>
            <w:vAlign w:val="center"/>
          </w:tcPr>
          <w:p w14:paraId="625BA82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714DAEF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C3DFD5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012BE04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2024 год</w:t>
            </w:r>
          </w:p>
        </w:tc>
        <w:tc>
          <w:tcPr>
            <w:tcW w:w="1134" w:type="dxa"/>
          </w:tcPr>
          <w:p w14:paraId="0B479AB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5507750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1A20D63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2025 год</w:t>
            </w:r>
          </w:p>
        </w:tc>
        <w:tc>
          <w:tcPr>
            <w:tcW w:w="1276" w:type="dxa"/>
          </w:tcPr>
          <w:p w14:paraId="78C696C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759437B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522A9AC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2026 год</w:t>
            </w:r>
          </w:p>
        </w:tc>
      </w:tr>
      <w:tr w:rsidR="00050CEE" w:rsidRPr="00050CEE" w14:paraId="15FD9BCC" w14:textId="77777777" w:rsidTr="00DE4F40">
        <w:trPr>
          <w:jc w:val="center"/>
        </w:trPr>
        <w:tc>
          <w:tcPr>
            <w:tcW w:w="3397" w:type="dxa"/>
          </w:tcPr>
          <w:p w14:paraId="35D62194"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ОБЩЕГОСУДАРСТВЕННЫЕ ВОПРОСЫ</w:t>
            </w:r>
          </w:p>
        </w:tc>
        <w:tc>
          <w:tcPr>
            <w:tcW w:w="567" w:type="dxa"/>
            <w:vAlign w:val="center"/>
          </w:tcPr>
          <w:p w14:paraId="72D30E3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25D46F6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61C38BB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5D4445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5B4DF14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582D20E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25405,6</w:t>
            </w:r>
          </w:p>
        </w:tc>
        <w:tc>
          <w:tcPr>
            <w:tcW w:w="1134" w:type="dxa"/>
          </w:tcPr>
          <w:p w14:paraId="56552DE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1CCE5F1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20090,6</w:t>
            </w:r>
          </w:p>
        </w:tc>
        <w:tc>
          <w:tcPr>
            <w:tcW w:w="1276" w:type="dxa"/>
          </w:tcPr>
          <w:p w14:paraId="3422D85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37D2330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20090,6</w:t>
            </w:r>
          </w:p>
        </w:tc>
      </w:tr>
      <w:tr w:rsidR="00050CEE" w:rsidRPr="00050CEE" w14:paraId="5189CD02" w14:textId="77777777" w:rsidTr="00DE4F40">
        <w:trPr>
          <w:jc w:val="center"/>
        </w:trPr>
        <w:tc>
          <w:tcPr>
            <w:tcW w:w="3397" w:type="dxa"/>
          </w:tcPr>
          <w:p w14:paraId="3D4E9051" w14:textId="77777777" w:rsidR="00050CEE" w:rsidRPr="00050CEE" w:rsidRDefault="00050CEE" w:rsidP="00050CEE">
            <w:pPr>
              <w:spacing w:after="0" w:line="240" w:lineRule="auto"/>
              <w:jc w:val="both"/>
              <w:rPr>
                <w:rFonts w:ascii="Times New Roman" w:hAnsi="Times New Roman"/>
                <w:color w:val="000000"/>
                <w:sz w:val="24"/>
                <w:szCs w:val="24"/>
                <w:shd w:val="clear" w:color="auto" w:fill="FFFFFF"/>
              </w:rPr>
            </w:pPr>
            <w:r w:rsidRPr="00050CEE">
              <w:rPr>
                <w:rFonts w:ascii="Times New Roman" w:hAnsi="Times New Roman"/>
                <w:color w:val="000000"/>
                <w:sz w:val="24"/>
                <w:szCs w:val="24"/>
                <w:shd w:val="clear" w:color="auto" w:fill="FFFFFF"/>
              </w:rPr>
              <w:t>Функционирование высшего должностного лица субъекта Российской Федерации и муниципального образования</w:t>
            </w:r>
          </w:p>
        </w:tc>
        <w:tc>
          <w:tcPr>
            <w:tcW w:w="567" w:type="dxa"/>
            <w:vAlign w:val="center"/>
          </w:tcPr>
          <w:p w14:paraId="0A03378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87660E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306F76F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F34032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968C63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5315,0</w:t>
            </w:r>
          </w:p>
        </w:tc>
        <w:tc>
          <w:tcPr>
            <w:tcW w:w="1134" w:type="dxa"/>
            <w:vAlign w:val="center"/>
          </w:tcPr>
          <w:p w14:paraId="5388A21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3BBF271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p w14:paraId="2F4B9C4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276" w:type="dxa"/>
            <w:vAlign w:val="center"/>
          </w:tcPr>
          <w:p w14:paraId="02B76AD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18C4FF05" w14:textId="77777777" w:rsidTr="00DE4F40">
        <w:trPr>
          <w:jc w:val="center"/>
        </w:trPr>
        <w:tc>
          <w:tcPr>
            <w:tcW w:w="3397" w:type="dxa"/>
          </w:tcPr>
          <w:p w14:paraId="2E8AB3F3" w14:textId="77777777" w:rsidR="00050CEE" w:rsidRPr="00050CEE" w:rsidRDefault="00050CEE" w:rsidP="00050CEE">
            <w:pPr>
              <w:spacing w:after="0" w:line="240" w:lineRule="auto"/>
              <w:jc w:val="both"/>
              <w:rPr>
                <w:rFonts w:ascii="Times New Roman" w:hAnsi="Times New Roman"/>
                <w:color w:val="000000"/>
                <w:sz w:val="24"/>
                <w:szCs w:val="24"/>
                <w:shd w:val="clear" w:color="auto" w:fill="FFFFFF"/>
              </w:rPr>
            </w:pPr>
            <w:r w:rsidRPr="00050CEE">
              <w:rPr>
                <w:rFonts w:ascii="Times New Roman" w:hAnsi="Times New Roman"/>
                <w:color w:val="000000"/>
                <w:sz w:val="24"/>
                <w:szCs w:val="24"/>
                <w:shd w:val="clear" w:color="auto" w:fill="FFFFFF"/>
              </w:rPr>
              <w:t>Глава муниципального образования</w:t>
            </w:r>
          </w:p>
        </w:tc>
        <w:tc>
          <w:tcPr>
            <w:tcW w:w="567" w:type="dxa"/>
            <w:vAlign w:val="center"/>
          </w:tcPr>
          <w:p w14:paraId="1A26432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8EBDD4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1B94D50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37BCEDB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5F7871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5234,2</w:t>
            </w:r>
          </w:p>
        </w:tc>
        <w:tc>
          <w:tcPr>
            <w:tcW w:w="1134" w:type="dxa"/>
            <w:vAlign w:val="center"/>
          </w:tcPr>
          <w:p w14:paraId="6405D3B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4E972DC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74881BF9" w14:textId="77777777" w:rsidTr="00DE4F40">
        <w:trPr>
          <w:jc w:val="center"/>
        </w:trPr>
        <w:tc>
          <w:tcPr>
            <w:tcW w:w="3397" w:type="dxa"/>
          </w:tcPr>
          <w:p w14:paraId="58782BB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153227E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032B97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7502DD0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09E74A7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134" w:type="dxa"/>
            <w:vAlign w:val="center"/>
          </w:tcPr>
          <w:p w14:paraId="09206BC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4231,6</w:t>
            </w:r>
          </w:p>
        </w:tc>
        <w:tc>
          <w:tcPr>
            <w:tcW w:w="1134" w:type="dxa"/>
            <w:vAlign w:val="center"/>
          </w:tcPr>
          <w:p w14:paraId="3BD2B19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1CF4C07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2670C291" w14:textId="77777777" w:rsidTr="00DE4F40">
        <w:trPr>
          <w:jc w:val="center"/>
        </w:trPr>
        <w:tc>
          <w:tcPr>
            <w:tcW w:w="3397" w:type="dxa"/>
          </w:tcPr>
          <w:p w14:paraId="24A606A3"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1059535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DDEE5F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7B28A81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61C479A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134" w:type="dxa"/>
            <w:vAlign w:val="center"/>
          </w:tcPr>
          <w:p w14:paraId="497AED3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4231,6</w:t>
            </w:r>
          </w:p>
        </w:tc>
        <w:tc>
          <w:tcPr>
            <w:tcW w:w="1134" w:type="dxa"/>
            <w:vAlign w:val="center"/>
          </w:tcPr>
          <w:p w14:paraId="0BEBBED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6E03E4E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042E07EE" w14:textId="77777777" w:rsidTr="00DE4F40">
        <w:trPr>
          <w:jc w:val="center"/>
        </w:trPr>
        <w:tc>
          <w:tcPr>
            <w:tcW w:w="3397" w:type="dxa"/>
          </w:tcPr>
          <w:p w14:paraId="4EE4EFF2"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3FD5E46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BA7A32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3929D17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145505E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134" w:type="dxa"/>
            <w:vAlign w:val="center"/>
          </w:tcPr>
          <w:p w14:paraId="1CD0B36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1002,6</w:t>
            </w:r>
          </w:p>
        </w:tc>
        <w:tc>
          <w:tcPr>
            <w:tcW w:w="1134" w:type="dxa"/>
            <w:vAlign w:val="center"/>
          </w:tcPr>
          <w:p w14:paraId="0D7E741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4739819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1B8208B2" w14:textId="77777777" w:rsidTr="00DE4F40">
        <w:trPr>
          <w:jc w:val="center"/>
        </w:trPr>
        <w:tc>
          <w:tcPr>
            <w:tcW w:w="3397" w:type="dxa"/>
          </w:tcPr>
          <w:p w14:paraId="74F2E92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25E7B07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469DF0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2C9F18C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6E85FAA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134" w:type="dxa"/>
            <w:vAlign w:val="center"/>
          </w:tcPr>
          <w:p w14:paraId="24ECF41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1002,6</w:t>
            </w:r>
          </w:p>
        </w:tc>
        <w:tc>
          <w:tcPr>
            <w:tcW w:w="1134" w:type="dxa"/>
            <w:vAlign w:val="center"/>
          </w:tcPr>
          <w:p w14:paraId="315DDFA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795A628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1DFD385E" w14:textId="77777777" w:rsidTr="00DE4F40">
        <w:trPr>
          <w:jc w:val="center"/>
        </w:trPr>
        <w:tc>
          <w:tcPr>
            <w:tcW w:w="3397" w:type="dxa"/>
          </w:tcPr>
          <w:p w14:paraId="669444B1"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Прочие расходы в сфере здравоохранения</w:t>
            </w:r>
          </w:p>
        </w:tc>
        <w:tc>
          <w:tcPr>
            <w:tcW w:w="567" w:type="dxa"/>
            <w:vAlign w:val="center"/>
          </w:tcPr>
          <w:p w14:paraId="611C24B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FB8BE2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3D645AF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35Г0101100</w:t>
            </w:r>
          </w:p>
        </w:tc>
        <w:tc>
          <w:tcPr>
            <w:tcW w:w="709" w:type="dxa"/>
            <w:vAlign w:val="center"/>
          </w:tcPr>
          <w:p w14:paraId="4E02FD1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3B528A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80,8</w:t>
            </w:r>
          </w:p>
        </w:tc>
        <w:tc>
          <w:tcPr>
            <w:tcW w:w="1134" w:type="dxa"/>
            <w:vAlign w:val="center"/>
          </w:tcPr>
          <w:p w14:paraId="37E4CCA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5F8C21E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204A2A1D" w14:textId="77777777" w:rsidTr="00DE4F40">
        <w:trPr>
          <w:jc w:val="center"/>
        </w:trPr>
        <w:tc>
          <w:tcPr>
            <w:tcW w:w="3397" w:type="dxa"/>
          </w:tcPr>
          <w:p w14:paraId="16683063"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50CEE">
              <w:rPr>
                <w:rFonts w:ascii="Times New Roman" w:hAnsi="Times New Roman"/>
                <w:color w:val="000000"/>
                <w:sz w:val="24"/>
                <w:szCs w:val="24"/>
              </w:rPr>
              <w:lastRenderedPageBreak/>
              <w:t>государственными внебюджетными фондами</w:t>
            </w:r>
          </w:p>
        </w:tc>
        <w:tc>
          <w:tcPr>
            <w:tcW w:w="567" w:type="dxa"/>
            <w:vAlign w:val="center"/>
          </w:tcPr>
          <w:p w14:paraId="36150F5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lastRenderedPageBreak/>
              <w:t>01</w:t>
            </w:r>
          </w:p>
        </w:tc>
        <w:tc>
          <w:tcPr>
            <w:tcW w:w="709" w:type="dxa"/>
            <w:vAlign w:val="center"/>
          </w:tcPr>
          <w:p w14:paraId="60F98FF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61149BA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35Г0101100</w:t>
            </w:r>
          </w:p>
        </w:tc>
        <w:tc>
          <w:tcPr>
            <w:tcW w:w="709" w:type="dxa"/>
            <w:vAlign w:val="center"/>
          </w:tcPr>
          <w:p w14:paraId="6EA4DE0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134" w:type="dxa"/>
            <w:vAlign w:val="center"/>
          </w:tcPr>
          <w:p w14:paraId="45E612B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80,8</w:t>
            </w:r>
          </w:p>
        </w:tc>
        <w:tc>
          <w:tcPr>
            <w:tcW w:w="1134" w:type="dxa"/>
            <w:vAlign w:val="center"/>
          </w:tcPr>
          <w:p w14:paraId="26682F6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05EE414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3063BDEE" w14:textId="77777777" w:rsidTr="00DE4F40">
        <w:trPr>
          <w:jc w:val="center"/>
        </w:trPr>
        <w:tc>
          <w:tcPr>
            <w:tcW w:w="3397" w:type="dxa"/>
          </w:tcPr>
          <w:p w14:paraId="583E69A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6D684B0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513A5E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6DCFB4A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35Г0101100</w:t>
            </w:r>
          </w:p>
        </w:tc>
        <w:tc>
          <w:tcPr>
            <w:tcW w:w="709" w:type="dxa"/>
            <w:vAlign w:val="center"/>
          </w:tcPr>
          <w:p w14:paraId="5451630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134" w:type="dxa"/>
            <w:vAlign w:val="center"/>
          </w:tcPr>
          <w:p w14:paraId="5151A63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80,8</w:t>
            </w:r>
          </w:p>
        </w:tc>
        <w:tc>
          <w:tcPr>
            <w:tcW w:w="1134" w:type="dxa"/>
            <w:vAlign w:val="center"/>
          </w:tcPr>
          <w:p w14:paraId="44616FA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276" w:type="dxa"/>
            <w:vAlign w:val="center"/>
          </w:tcPr>
          <w:p w14:paraId="690643C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5D2A7885" w14:textId="77777777" w:rsidTr="00DE4F40">
        <w:trPr>
          <w:jc w:val="center"/>
        </w:trPr>
        <w:tc>
          <w:tcPr>
            <w:tcW w:w="3397" w:type="dxa"/>
          </w:tcPr>
          <w:p w14:paraId="7D7A1E9C"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color w:val="000000"/>
                <w:sz w:val="24"/>
                <w:szCs w:val="24"/>
                <w:shd w:val="clear" w:color="auto" w:fill="FFFFFF"/>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14:paraId="50F54DF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6DBDE4E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29039E1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0AD5352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306597C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195,0</w:t>
            </w:r>
          </w:p>
        </w:tc>
        <w:tc>
          <w:tcPr>
            <w:tcW w:w="1134" w:type="dxa"/>
            <w:vAlign w:val="center"/>
          </w:tcPr>
          <w:p w14:paraId="447C690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195,0</w:t>
            </w:r>
          </w:p>
        </w:tc>
        <w:tc>
          <w:tcPr>
            <w:tcW w:w="1276" w:type="dxa"/>
            <w:vAlign w:val="center"/>
          </w:tcPr>
          <w:p w14:paraId="73D5690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195,0</w:t>
            </w:r>
          </w:p>
        </w:tc>
      </w:tr>
      <w:tr w:rsidR="00050CEE" w:rsidRPr="00050CEE" w14:paraId="21227586" w14:textId="77777777" w:rsidTr="00DE4F40">
        <w:trPr>
          <w:jc w:val="center"/>
        </w:trPr>
        <w:tc>
          <w:tcPr>
            <w:tcW w:w="3397" w:type="dxa"/>
          </w:tcPr>
          <w:p w14:paraId="415E7DD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Депутаты Совета депутатов внутригородского муниципального образования</w:t>
            </w:r>
          </w:p>
        </w:tc>
        <w:tc>
          <w:tcPr>
            <w:tcW w:w="567" w:type="dxa"/>
            <w:vAlign w:val="center"/>
          </w:tcPr>
          <w:p w14:paraId="610DFCF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70AF60F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13286CA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w:t>
            </w:r>
            <w:r w:rsidRPr="00050CEE">
              <w:rPr>
                <w:rFonts w:ascii="Times New Roman" w:eastAsia="Batang" w:hAnsi="Times New Roman"/>
                <w:sz w:val="24"/>
                <w:szCs w:val="24"/>
              </w:rPr>
              <w:t>А </w:t>
            </w:r>
            <w:r w:rsidRPr="00050CEE">
              <w:rPr>
                <w:rFonts w:ascii="Times New Roman" w:hAnsi="Times New Roman"/>
                <w:sz w:val="24"/>
                <w:szCs w:val="24"/>
              </w:rPr>
              <w:t>01 00200</w:t>
            </w:r>
          </w:p>
        </w:tc>
        <w:tc>
          <w:tcPr>
            <w:tcW w:w="709" w:type="dxa"/>
            <w:vAlign w:val="center"/>
          </w:tcPr>
          <w:p w14:paraId="10DE0D7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31B7D8FD"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134" w:type="dxa"/>
            <w:vAlign w:val="center"/>
          </w:tcPr>
          <w:p w14:paraId="750C2950"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276" w:type="dxa"/>
            <w:vAlign w:val="center"/>
          </w:tcPr>
          <w:p w14:paraId="6E99E63C"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r>
      <w:tr w:rsidR="00050CEE" w:rsidRPr="00050CEE" w14:paraId="75E5F7D9" w14:textId="77777777" w:rsidTr="00DE4F40">
        <w:trPr>
          <w:jc w:val="center"/>
        </w:trPr>
        <w:tc>
          <w:tcPr>
            <w:tcW w:w="3397" w:type="dxa"/>
          </w:tcPr>
          <w:p w14:paraId="4203548B"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14CF418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6E1264A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52AC883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w:t>
            </w:r>
            <w:r w:rsidRPr="00050CEE">
              <w:rPr>
                <w:rFonts w:ascii="Times New Roman" w:eastAsia="Batang" w:hAnsi="Times New Roman"/>
                <w:sz w:val="24"/>
                <w:szCs w:val="24"/>
              </w:rPr>
              <w:t>А </w:t>
            </w:r>
            <w:r w:rsidRPr="00050CEE">
              <w:rPr>
                <w:rFonts w:ascii="Times New Roman" w:hAnsi="Times New Roman"/>
                <w:sz w:val="24"/>
                <w:szCs w:val="24"/>
              </w:rPr>
              <w:t>01 00200</w:t>
            </w:r>
          </w:p>
        </w:tc>
        <w:tc>
          <w:tcPr>
            <w:tcW w:w="709" w:type="dxa"/>
            <w:vAlign w:val="center"/>
          </w:tcPr>
          <w:p w14:paraId="3FF2007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134" w:type="dxa"/>
            <w:vAlign w:val="center"/>
          </w:tcPr>
          <w:p w14:paraId="4207C8D1"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134" w:type="dxa"/>
            <w:vAlign w:val="center"/>
          </w:tcPr>
          <w:p w14:paraId="3FAFC4A1"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276" w:type="dxa"/>
            <w:vAlign w:val="center"/>
          </w:tcPr>
          <w:p w14:paraId="551731FF"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r>
      <w:tr w:rsidR="00050CEE" w:rsidRPr="00050CEE" w14:paraId="68F26A70" w14:textId="77777777" w:rsidTr="00DE4F40">
        <w:trPr>
          <w:jc w:val="center"/>
        </w:trPr>
        <w:tc>
          <w:tcPr>
            <w:tcW w:w="3397" w:type="dxa"/>
          </w:tcPr>
          <w:p w14:paraId="1262357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5CAA1D5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533E61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330F2AF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w:t>
            </w:r>
            <w:r w:rsidRPr="00050CEE">
              <w:rPr>
                <w:rFonts w:ascii="Times New Roman" w:eastAsia="Batang" w:hAnsi="Times New Roman"/>
                <w:sz w:val="24"/>
                <w:szCs w:val="24"/>
              </w:rPr>
              <w:t>А </w:t>
            </w:r>
            <w:r w:rsidRPr="00050CEE">
              <w:rPr>
                <w:rFonts w:ascii="Times New Roman" w:hAnsi="Times New Roman"/>
                <w:sz w:val="24"/>
                <w:szCs w:val="24"/>
              </w:rPr>
              <w:t>01 00200</w:t>
            </w:r>
          </w:p>
        </w:tc>
        <w:tc>
          <w:tcPr>
            <w:tcW w:w="709" w:type="dxa"/>
            <w:vAlign w:val="center"/>
          </w:tcPr>
          <w:p w14:paraId="67F0366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134" w:type="dxa"/>
            <w:vAlign w:val="center"/>
          </w:tcPr>
          <w:p w14:paraId="0564AE45"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134" w:type="dxa"/>
            <w:vAlign w:val="center"/>
          </w:tcPr>
          <w:p w14:paraId="027E492A"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276" w:type="dxa"/>
            <w:vAlign w:val="center"/>
          </w:tcPr>
          <w:p w14:paraId="41C9774C"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r>
      <w:tr w:rsidR="00050CEE" w:rsidRPr="00050CEE" w14:paraId="0811A3DD" w14:textId="77777777" w:rsidTr="00DE4F40">
        <w:trPr>
          <w:jc w:val="center"/>
        </w:trPr>
        <w:tc>
          <w:tcPr>
            <w:tcW w:w="3397" w:type="dxa"/>
            <w:vAlign w:val="bottom"/>
          </w:tcPr>
          <w:p w14:paraId="36EA34A3"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color w:val="000000"/>
                <w:sz w:val="24"/>
                <w:szCs w:val="24"/>
                <w:shd w:val="clear" w:color="auto" w:fill="FFFFF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Align w:val="center"/>
          </w:tcPr>
          <w:p w14:paraId="51F224E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17ED45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9A5C5D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7A3523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0F971AE0"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19809,5</w:t>
            </w:r>
          </w:p>
        </w:tc>
        <w:tc>
          <w:tcPr>
            <w:tcW w:w="1134" w:type="dxa"/>
            <w:vAlign w:val="center"/>
          </w:tcPr>
          <w:p w14:paraId="32EEAAA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19809,5</w:t>
            </w:r>
          </w:p>
        </w:tc>
        <w:tc>
          <w:tcPr>
            <w:tcW w:w="1276" w:type="dxa"/>
            <w:vAlign w:val="center"/>
          </w:tcPr>
          <w:p w14:paraId="09150FF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19809,5</w:t>
            </w:r>
          </w:p>
        </w:tc>
      </w:tr>
      <w:tr w:rsidR="00050CEE" w:rsidRPr="00050CEE" w14:paraId="09EC986D" w14:textId="77777777" w:rsidTr="00DE4F40">
        <w:trPr>
          <w:jc w:val="center"/>
        </w:trPr>
        <w:tc>
          <w:tcPr>
            <w:tcW w:w="3397" w:type="dxa"/>
          </w:tcPr>
          <w:p w14:paraId="27C80CCF" w14:textId="77777777" w:rsidR="00050CEE" w:rsidRPr="00050CEE" w:rsidRDefault="00050CEE" w:rsidP="00050CEE">
            <w:pPr>
              <w:spacing w:after="0" w:line="240" w:lineRule="auto"/>
              <w:jc w:val="both"/>
              <w:rPr>
                <w:rFonts w:ascii="Times New Roman" w:hAnsi="Times New Roman"/>
                <w:i/>
                <w:color w:val="000000"/>
                <w:sz w:val="24"/>
                <w:szCs w:val="24"/>
              </w:rPr>
            </w:pPr>
            <w:r w:rsidRPr="00050CEE">
              <w:rPr>
                <w:rFonts w:ascii="Times New Roman" w:hAnsi="Times New Roman"/>
                <w:color w:val="000000"/>
                <w:sz w:val="24"/>
                <w:szCs w:val="24"/>
              </w:rPr>
              <w:t>Руководитель администрации</w:t>
            </w:r>
            <w:r w:rsidRPr="00050CEE">
              <w:rPr>
                <w:rFonts w:ascii="Times New Roman" w:hAnsi="Times New Roman"/>
                <w:i/>
                <w:color w:val="000000"/>
                <w:sz w:val="24"/>
                <w:szCs w:val="24"/>
              </w:rPr>
              <w:t xml:space="preserve"> </w:t>
            </w:r>
          </w:p>
        </w:tc>
        <w:tc>
          <w:tcPr>
            <w:tcW w:w="567" w:type="dxa"/>
            <w:vAlign w:val="center"/>
          </w:tcPr>
          <w:p w14:paraId="40A02B8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BB2BB1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72BFAA5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00100</w:t>
            </w:r>
          </w:p>
        </w:tc>
        <w:tc>
          <w:tcPr>
            <w:tcW w:w="709" w:type="dxa"/>
            <w:vAlign w:val="center"/>
          </w:tcPr>
          <w:p w14:paraId="3DF758D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5517628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4244,9</w:t>
            </w:r>
          </w:p>
        </w:tc>
        <w:tc>
          <w:tcPr>
            <w:tcW w:w="1134" w:type="dxa"/>
            <w:vAlign w:val="center"/>
          </w:tcPr>
          <w:p w14:paraId="7D2CBB7F"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4244,9</w:t>
            </w:r>
          </w:p>
        </w:tc>
        <w:tc>
          <w:tcPr>
            <w:tcW w:w="1276" w:type="dxa"/>
            <w:vAlign w:val="center"/>
          </w:tcPr>
          <w:p w14:paraId="3821F624"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4244,9</w:t>
            </w:r>
          </w:p>
        </w:tc>
      </w:tr>
      <w:tr w:rsidR="00050CEE" w:rsidRPr="00050CEE" w14:paraId="6794B678" w14:textId="77777777" w:rsidTr="00DE4F40">
        <w:trPr>
          <w:jc w:val="center"/>
        </w:trPr>
        <w:tc>
          <w:tcPr>
            <w:tcW w:w="3397" w:type="dxa"/>
          </w:tcPr>
          <w:p w14:paraId="54A03CCD"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22496EF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7632180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7AD07D69"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2B68204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134" w:type="dxa"/>
            <w:vAlign w:val="center"/>
          </w:tcPr>
          <w:p w14:paraId="54AA21DF" w14:textId="77777777" w:rsidR="00050CEE" w:rsidRPr="00050CEE" w:rsidRDefault="00050CEE" w:rsidP="00050CEE">
            <w:pPr>
              <w:spacing w:after="0" w:line="240" w:lineRule="auto"/>
              <w:jc w:val="center"/>
            </w:pPr>
            <w:r w:rsidRPr="00050CEE">
              <w:rPr>
                <w:rFonts w:ascii="Times New Roman" w:hAnsi="Times New Roman"/>
                <w:sz w:val="24"/>
                <w:szCs w:val="24"/>
              </w:rPr>
              <w:t>4242,3</w:t>
            </w:r>
          </w:p>
        </w:tc>
        <w:tc>
          <w:tcPr>
            <w:tcW w:w="1134" w:type="dxa"/>
            <w:vAlign w:val="center"/>
          </w:tcPr>
          <w:p w14:paraId="1DE25410"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4242,3</w:t>
            </w:r>
          </w:p>
        </w:tc>
        <w:tc>
          <w:tcPr>
            <w:tcW w:w="1276" w:type="dxa"/>
            <w:vAlign w:val="center"/>
          </w:tcPr>
          <w:p w14:paraId="0EBF9A72"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4242,3</w:t>
            </w:r>
          </w:p>
        </w:tc>
      </w:tr>
      <w:tr w:rsidR="00050CEE" w:rsidRPr="00050CEE" w14:paraId="5990BBCE" w14:textId="77777777" w:rsidTr="00DE4F40">
        <w:trPr>
          <w:trHeight w:val="911"/>
          <w:jc w:val="center"/>
        </w:trPr>
        <w:tc>
          <w:tcPr>
            <w:tcW w:w="3397" w:type="dxa"/>
          </w:tcPr>
          <w:p w14:paraId="4F28F621"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7177365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56C861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2F60FC25"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36B5DE7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134" w:type="dxa"/>
            <w:vAlign w:val="center"/>
          </w:tcPr>
          <w:p w14:paraId="7A24A949" w14:textId="77777777" w:rsidR="00050CEE" w:rsidRPr="00050CEE" w:rsidRDefault="00050CEE" w:rsidP="00050CEE">
            <w:pPr>
              <w:spacing w:after="0" w:line="240" w:lineRule="auto"/>
              <w:jc w:val="center"/>
            </w:pPr>
            <w:r w:rsidRPr="00050CEE">
              <w:rPr>
                <w:rFonts w:ascii="Times New Roman" w:hAnsi="Times New Roman"/>
                <w:sz w:val="24"/>
                <w:szCs w:val="24"/>
              </w:rPr>
              <w:t>4242,3</w:t>
            </w:r>
          </w:p>
        </w:tc>
        <w:tc>
          <w:tcPr>
            <w:tcW w:w="1134" w:type="dxa"/>
          </w:tcPr>
          <w:p w14:paraId="6B7F53D9" w14:textId="77777777" w:rsidR="00050CEE" w:rsidRPr="00050CEE" w:rsidRDefault="00050CEE" w:rsidP="00050CEE">
            <w:pPr>
              <w:spacing w:after="0" w:line="240" w:lineRule="auto"/>
              <w:jc w:val="center"/>
              <w:rPr>
                <w:rFonts w:ascii="Times New Roman" w:hAnsi="Times New Roman"/>
                <w:sz w:val="24"/>
                <w:szCs w:val="24"/>
              </w:rPr>
            </w:pPr>
          </w:p>
          <w:p w14:paraId="0EC08F44"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4242,3</w:t>
            </w:r>
          </w:p>
        </w:tc>
        <w:tc>
          <w:tcPr>
            <w:tcW w:w="1276" w:type="dxa"/>
          </w:tcPr>
          <w:p w14:paraId="0C44D8AE" w14:textId="77777777" w:rsidR="00050CEE" w:rsidRPr="00050CEE" w:rsidRDefault="00050CEE" w:rsidP="00050CEE">
            <w:pPr>
              <w:spacing w:after="0" w:line="240" w:lineRule="auto"/>
              <w:jc w:val="center"/>
              <w:rPr>
                <w:rFonts w:ascii="Times New Roman" w:hAnsi="Times New Roman"/>
                <w:sz w:val="24"/>
                <w:szCs w:val="24"/>
              </w:rPr>
            </w:pPr>
          </w:p>
          <w:p w14:paraId="48394EC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4242,3</w:t>
            </w:r>
          </w:p>
        </w:tc>
      </w:tr>
      <w:tr w:rsidR="00050CEE" w:rsidRPr="00050CEE" w14:paraId="0FF78D29" w14:textId="77777777" w:rsidTr="00DE4F40">
        <w:trPr>
          <w:trHeight w:val="911"/>
          <w:jc w:val="center"/>
        </w:trPr>
        <w:tc>
          <w:tcPr>
            <w:tcW w:w="3397" w:type="dxa"/>
          </w:tcPr>
          <w:p w14:paraId="2081A38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286C50A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5E5E2CB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DE66ED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6C3688A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324DC51" w14:textId="77777777" w:rsidR="00050CEE" w:rsidRPr="00050CEE" w:rsidRDefault="00050CEE" w:rsidP="00050CEE">
            <w:pPr>
              <w:spacing w:after="0" w:line="240" w:lineRule="auto"/>
              <w:jc w:val="center"/>
              <w:rPr>
                <w:rFonts w:ascii="Times New Roman" w:hAnsi="Times New Roman"/>
                <w:sz w:val="24"/>
                <w:szCs w:val="24"/>
              </w:rPr>
            </w:pPr>
          </w:p>
          <w:p w14:paraId="3824AFB8"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72760AB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3585523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134" w:type="dxa"/>
            <w:vAlign w:val="center"/>
          </w:tcPr>
          <w:p w14:paraId="56B0C680" w14:textId="77777777" w:rsidR="00050CEE" w:rsidRPr="00050CEE" w:rsidRDefault="00050CEE" w:rsidP="00050CEE">
            <w:pPr>
              <w:spacing w:after="0" w:line="240" w:lineRule="auto"/>
              <w:jc w:val="center"/>
              <w:rPr>
                <w:rFonts w:ascii="Times New Roman" w:hAnsi="Times New Roman"/>
                <w:sz w:val="24"/>
                <w:szCs w:val="24"/>
              </w:rPr>
            </w:pPr>
          </w:p>
          <w:p w14:paraId="56BBFC42"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134" w:type="dxa"/>
          </w:tcPr>
          <w:p w14:paraId="04C94F11" w14:textId="77777777" w:rsidR="00050CEE" w:rsidRPr="00050CEE" w:rsidRDefault="00050CEE" w:rsidP="00050CEE">
            <w:pPr>
              <w:jc w:val="center"/>
              <w:rPr>
                <w:rFonts w:ascii="Times New Roman" w:hAnsi="Times New Roman"/>
                <w:sz w:val="24"/>
                <w:szCs w:val="24"/>
              </w:rPr>
            </w:pPr>
          </w:p>
          <w:p w14:paraId="39EADF8C" w14:textId="77777777" w:rsidR="00050CEE" w:rsidRPr="00050CEE" w:rsidRDefault="00050CEE" w:rsidP="00050CEE">
            <w:pPr>
              <w:jc w:val="center"/>
            </w:pPr>
            <w:r w:rsidRPr="00050CEE">
              <w:rPr>
                <w:rFonts w:ascii="Times New Roman" w:hAnsi="Times New Roman"/>
                <w:sz w:val="24"/>
                <w:szCs w:val="24"/>
              </w:rPr>
              <w:t>2,6</w:t>
            </w:r>
          </w:p>
        </w:tc>
        <w:tc>
          <w:tcPr>
            <w:tcW w:w="1276" w:type="dxa"/>
          </w:tcPr>
          <w:p w14:paraId="028EC352" w14:textId="77777777" w:rsidR="00050CEE" w:rsidRPr="00050CEE" w:rsidRDefault="00050CEE" w:rsidP="00050CEE">
            <w:pPr>
              <w:jc w:val="center"/>
              <w:rPr>
                <w:rFonts w:ascii="Times New Roman" w:hAnsi="Times New Roman"/>
                <w:sz w:val="24"/>
                <w:szCs w:val="24"/>
              </w:rPr>
            </w:pPr>
          </w:p>
          <w:p w14:paraId="39E7E2E0" w14:textId="77777777" w:rsidR="00050CEE" w:rsidRPr="00050CEE" w:rsidRDefault="00050CEE" w:rsidP="00050CEE">
            <w:pPr>
              <w:jc w:val="center"/>
            </w:pPr>
            <w:r w:rsidRPr="00050CEE">
              <w:rPr>
                <w:rFonts w:ascii="Times New Roman" w:hAnsi="Times New Roman"/>
                <w:sz w:val="24"/>
                <w:szCs w:val="24"/>
              </w:rPr>
              <w:t>2,6</w:t>
            </w:r>
          </w:p>
        </w:tc>
      </w:tr>
      <w:tr w:rsidR="00050CEE" w:rsidRPr="00050CEE" w14:paraId="0C326AB6" w14:textId="77777777" w:rsidTr="00DE4F40">
        <w:trPr>
          <w:trHeight w:val="911"/>
          <w:jc w:val="center"/>
        </w:trPr>
        <w:tc>
          <w:tcPr>
            <w:tcW w:w="3397" w:type="dxa"/>
          </w:tcPr>
          <w:p w14:paraId="26EF29F3"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402910C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0274FF9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D7E8CF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5AF2A74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2A089E45" w14:textId="77777777" w:rsidR="00050CEE" w:rsidRPr="00050CEE" w:rsidRDefault="00050CEE" w:rsidP="00050CEE">
            <w:pPr>
              <w:spacing w:after="0" w:line="240" w:lineRule="auto"/>
              <w:jc w:val="center"/>
              <w:rPr>
                <w:rFonts w:ascii="Times New Roman" w:hAnsi="Times New Roman"/>
                <w:sz w:val="24"/>
                <w:szCs w:val="24"/>
              </w:rPr>
            </w:pPr>
          </w:p>
          <w:p w14:paraId="27AC957C"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22EF766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p w14:paraId="579E751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134" w:type="dxa"/>
            <w:vAlign w:val="center"/>
          </w:tcPr>
          <w:p w14:paraId="74FF7A47" w14:textId="77777777" w:rsidR="00050CEE" w:rsidRPr="00050CEE" w:rsidRDefault="00050CEE" w:rsidP="00050CEE">
            <w:pPr>
              <w:spacing w:after="0" w:line="240" w:lineRule="auto"/>
              <w:jc w:val="center"/>
              <w:rPr>
                <w:rFonts w:ascii="Times New Roman" w:hAnsi="Times New Roman"/>
                <w:sz w:val="24"/>
                <w:szCs w:val="24"/>
              </w:rPr>
            </w:pPr>
          </w:p>
          <w:p w14:paraId="0802DE19"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134" w:type="dxa"/>
          </w:tcPr>
          <w:p w14:paraId="710F1290" w14:textId="77777777" w:rsidR="00050CEE" w:rsidRPr="00050CEE" w:rsidRDefault="00050CEE" w:rsidP="00050CEE">
            <w:pPr>
              <w:jc w:val="center"/>
              <w:rPr>
                <w:rFonts w:ascii="Times New Roman" w:hAnsi="Times New Roman"/>
                <w:sz w:val="24"/>
                <w:szCs w:val="24"/>
              </w:rPr>
            </w:pPr>
          </w:p>
          <w:p w14:paraId="6A4801F7" w14:textId="77777777" w:rsidR="00050CEE" w:rsidRPr="00050CEE" w:rsidRDefault="00050CEE" w:rsidP="00050CEE">
            <w:pPr>
              <w:jc w:val="center"/>
            </w:pPr>
            <w:r w:rsidRPr="00050CEE">
              <w:rPr>
                <w:rFonts w:ascii="Times New Roman" w:hAnsi="Times New Roman"/>
                <w:sz w:val="24"/>
                <w:szCs w:val="24"/>
              </w:rPr>
              <w:t>2,6</w:t>
            </w:r>
          </w:p>
        </w:tc>
        <w:tc>
          <w:tcPr>
            <w:tcW w:w="1276" w:type="dxa"/>
          </w:tcPr>
          <w:p w14:paraId="6780510C" w14:textId="77777777" w:rsidR="00050CEE" w:rsidRPr="00050CEE" w:rsidRDefault="00050CEE" w:rsidP="00050CEE">
            <w:pPr>
              <w:jc w:val="center"/>
              <w:rPr>
                <w:rFonts w:ascii="Times New Roman" w:hAnsi="Times New Roman"/>
                <w:sz w:val="24"/>
                <w:szCs w:val="24"/>
              </w:rPr>
            </w:pPr>
          </w:p>
          <w:p w14:paraId="40B21DEA" w14:textId="77777777" w:rsidR="00050CEE" w:rsidRPr="00050CEE" w:rsidRDefault="00050CEE" w:rsidP="00050CEE">
            <w:pPr>
              <w:jc w:val="center"/>
            </w:pPr>
            <w:r w:rsidRPr="00050CEE">
              <w:rPr>
                <w:rFonts w:ascii="Times New Roman" w:hAnsi="Times New Roman"/>
                <w:sz w:val="24"/>
                <w:szCs w:val="24"/>
              </w:rPr>
              <w:t>2,6</w:t>
            </w:r>
          </w:p>
        </w:tc>
      </w:tr>
      <w:tr w:rsidR="00050CEE" w:rsidRPr="00050CEE" w14:paraId="2ECEA02E" w14:textId="77777777" w:rsidTr="00DE4F40">
        <w:trPr>
          <w:jc w:val="center"/>
        </w:trPr>
        <w:tc>
          <w:tcPr>
            <w:tcW w:w="3397" w:type="dxa"/>
          </w:tcPr>
          <w:p w14:paraId="05346D4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Обеспечение деятельности</w:t>
            </w:r>
            <w:r w:rsidRPr="00050CEE">
              <w:rPr>
                <w:rFonts w:ascii="Times New Roman" w:hAnsi="Times New Roman"/>
                <w:i/>
                <w:color w:val="000000"/>
                <w:sz w:val="24"/>
                <w:szCs w:val="24"/>
              </w:rPr>
              <w:t xml:space="preserve"> </w:t>
            </w:r>
            <w:r w:rsidRPr="00050CEE">
              <w:rPr>
                <w:rFonts w:ascii="Times New Roman" w:hAnsi="Times New Roman"/>
                <w:color w:val="000000"/>
                <w:sz w:val="24"/>
                <w:szCs w:val="24"/>
              </w:rPr>
              <w:t>администрации</w:t>
            </w:r>
            <w:r w:rsidRPr="00050CEE">
              <w:rPr>
                <w:rFonts w:ascii="Times New Roman" w:hAnsi="Times New Roman"/>
                <w:bCs/>
                <w:color w:val="000000"/>
                <w:sz w:val="24"/>
                <w:szCs w:val="24"/>
              </w:rPr>
              <w:t xml:space="preserve"> </w:t>
            </w:r>
            <w:r w:rsidRPr="00050CEE">
              <w:rPr>
                <w:rFonts w:ascii="Times New Roman" w:hAnsi="Times New Roman"/>
                <w:color w:val="000000"/>
                <w:sz w:val="24"/>
                <w:szCs w:val="24"/>
              </w:rPr>
              <w:t xml:space="preserve">в части </w:t>
            </w:r>
            <w:r w:rsidRPr="00050CEE">
              <w:rPr>
                <w:rFonts w:ascii="Times New Roman" w:hAnsi="Times New Roman"/>
                <w:color w:val="000000"/>
                <w:sz w:val="24"/>
                <w:szCs w:val="24"/>
              </w:rPr>
              <w:lastRenderedPageBreak/>
              <w:t>содержания муниципальных служащих для решения вопросов местного значения</w:t>
            </w:r>
          </w:p>
        </w:tc>
        <w:tc>
          <w:tcPr>
            <w:tcW w:w="567" w:type="dxa"/>
            <w:vAlign w:val="center"/>
          </w:tcPr>
          <w:p w14:paraId="4751409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lastRenderedPageBreak/>
              <w:t>01</w:t>
            </w:r>
          </w:p>
        </w:tc>
        <w:tc>
          <w:tcPr>
            <w:tcW w:w="709" w:type="dxa"/>
            <w:vAlign w:val="center"/>
          </w:tcPr>
          <w:p w14:paraId="1327CE1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791A8ED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00500</w:t>
            </w:r>
          </w:p>
        </w:tc>
        <w:tc>
          <w:tcPr>
            <w:tcW w:w="709" w:type="dxa"/>
            <w:vAlign w:val="center"/>
          </w:tcPr>
          <w:p w14:paraId="0AE6AE5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EBA1598"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14953,5</w:t>
            </w:r>
          </w:p>
        </w:tc>
        <w:tc>
          <w:tcPr>
            <w:tcW w:w="1134" w:type="dxa"/>
          </w:tcPr>
          <w:p w14:paraId="53DB3C96" w14:textId="77777777" w:rsidR="00050CEE" w:rsidRPr="00050CEE" w:rsidRDefault="00050CEE" w:rsidP="00050CEE">
            <w:pPr>
              <w:spacing w:after="0" w:line="240" w:lineRule="auto"/>
              <w:jc w:val="center"/>
              <w:rPr>
                <w:rFonts w:ascii="Times New Roman" w:hAnsi="Times New Roman"/>
                <w:sz w:val="24"/>
                <w:szCs w:val="24"/>
              </w:rPr>
            </w:pPr>
          </w:p>
          <w:p w14:paraId="1CB03490" w14:textId="77777777" w:rsidR="00050CEE" w:rsidRPr="00050CEE" w:rsidRDefault="00050CEE" w:rsidP="00050CEE">
            <w:pPr>
              <w:spacing w:after="0" w:line="240" w:lineRule="auto"/>
              <w:jc w:val="center"/>
              <w:rPr>
                <w:rFonts w:ascii="Times New Roman" w:hAnsi="Times New Roman"/>
                <w:sz w:val="24"/>
                <w:szCs w:val="24"/>
              </w:rPr>
            </w:pPr>
          </w:p>
          <w:p w14:paraId="2EDD4BA2"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lastRenderedPageBreak/>
              <w:t>14953,5</w:t>
            </w:r>
          </w:p>
        </w:tc>
        <w:tc>
          <w:tcPr>
            <w:tcW w:w="1276" w:type="dxa"/>
          </w:tcPr>
          <w:p w14:paraId="7AAB5F17" w14:textId="77777777" w:rsidR="00050CEE" w:rsidRPr="00050CEE" w:rsidRDefault="00050CEE" w:rsidP="00050CEE">
            <w:pPr>
              <w:spacing w:after="0" w:line="240" w:lineRule="auto"/>
              <w:jc w:val="center"/>
              <w:rPr>
                <w:rFonts w:ascii="Times New Roman" w:hAnsi="Times New Roman"/>
                <w:sz w:val="24"/>
                <w:szCs w:val="24"/>
              </w:rPr>
            </w:pPr>
          </w:p>
          <w:p w14:paraId="1B6BDC03" w14:textId="77777777" w:rsidR="00050CEE" w:rsidRPr="00050CEE" w:rsidRDefault="00050CEE" w:rsidP="00050CEE">
            <w:pPr>
              <w:spacing w:after="0" w:line="240" w:lineRule="auto"/>
              <w:jc w:val="center"/>
              <w:rPr>
                <w:rFonts w:ascii="Times New Roman" w:hAnsi="Times New Roman"/>
                <w:sz w:val="24"/>
                <w:szCs w:val="24"/>
              </w:rPr>
            </w:pPr>
          </w:p>
          <w:p w14:paraId="13E40CE0"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lastRenderedPageBreak/>
              <w:t>14953,5</w:t>
            </w:r>
          </w:p>
        </w:tc>
      </w:tr>
      <w:tr w:rsidR="00050CEE" w:rsidRPr="00050CEE" w14:paraId="7D284B83" w14:textId="77777777" w:rsidTr="00DE4F40">
        <w:trPr>
          <w:jc w:val="center"/>
        </w:trPr>
        <w:tc>
          <w:tcPr>
            <w:tcW w:w="3397" w:type="dxa"/>
          </w:tcPr>
          <w:p w14:paraId="47E3BE0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06FE110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BDFDE0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655C45B"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135A9CA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134" w:type="dxa"/>
            <w:vAlign w:val="center"/>
          </w:tcPr>
          <w:p w14:paraId="16391C26" w14:textId="77777777" w:rsidR="00050CEE" w:rsidRPr="00050CEE" w:rsidRDefault="00050CEE" w:rsidP="00050CEE">
            <w:pPr>
              <w:spacing w:after="0" w:line="240" w:lineRule="auto"/>
              <w:jc w:val="center"/>
            </w:pPr>
            <w:r w:rsidRPr="00050CEE">
              <w:rPr>
                <w:rFonts w:ascii="Times New Roman" w:hAnsi="Times New Roman"/>
                <w:sz w:val="24"/>
                <w:szCs w:val="24"/>
              </w:rPr>
              <w:t>12967,7</w:t>
            </w:r>
          </w:p>
        </w:tc>
        <w:tc>
          <w:tcPr>
            <w:tcW w:w="1134" w:type="dxa"/>
          </w:tcPr>
          <w:p w14:paraId="27F990FC" w14:textId="77777777" w:rsidR="00050CEE" w:rsidRPr="00050CEE" w:rsidRDefault="00050CEE" w:rsidP="00050CEE">
            <w:pPr>
              <w:spacing w:after="0" w:line="240" w:lineRule="auto"/>
              <w:jc w:val="center"/>
              <w:rPr>
                <w:rFonts w:ascii="Times New Roman" w:hAnsi="Times New Roman"/>
                <w:sz w:val="24"/>
                <w:szCs w:val="24"/>
              </w:rPr>
            </w:pPr>
          </w:p>
          <w:p w14:paraId="2C3BC959" w14:textId="77777777" w:rsidR="00050CEE" w:rsidRPr="00050CEE" w:rsidRDefault="00050CEE" w:rsidP="00050CEE">
            <w:pPr>
              <w:spacing w:after="0" w:line="240" w:lineRule="auto"/>
              <w:jc w:val="center"/>
              <w:rPr>
                <w:rFonts w:ascii="Times New Roman" w:hAnsi="Times New Roman"/>
                <w:sz w:val="24"/>
                <w:szCs w:val="24"/>
              </w:rPr>
            </w:pPr>
          </w:p>
          <w:p w14:paraId="0CA81ED9" w14:textId="77777777" w:rsidR="00050CEE" w:rsidRPr="00050CEE" w:rsidRDefault="00050CEE" w:rsidP="00050CEE">
            <w:pPr>
              <w:spacing w:after="0" w:line="240" w:lineRule="auto"/>
              <w:jc w:val="center"/>
              <w:rPr>
                <w:rFonts w:ascii="Times New Roman" w:hAnsi="Times New Roman"/>
                <w:sz w:val="24"/>
                <w:szCs w:val="24"/>
              </w:rPr>
            </w:pPr>
          </w:p>
          <w:p w14:paraId="28B41132"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12967,7</w:t>
            </w:r>
          </w:p>
        </w:tc>
        <w:tc>
          <w:tcPr>
            <w:tcW w:w="1276" w:type="dxa"/>
          </w:tcPr>
          <w:p w14:paraId="1F048501" w14:textId="77777777" w:rsidR="00050CEE" w:rsidRPr="00050CEE" w:rsidRDefault="00050CEE" w:rsidP="00050CEE">
            <w:pPr>
              <w:spacing w:after="0" w:line="240" w:lineRule="auto"/>
              <w:jc w:val="center"/>
              <w:rPr>
                <w:rFonts w:ascii="Times New Roman" w:hAnsi="Times New Roman"/>
                <w:sz w:val="24"/>
                <w:szCs w:val="24"/>
              </w:rPr>
            </w:pPr>
          </w:p>
          <w:p w14:paraId="0B6F490A" w14:textId="77777777" w:rsidR="00050CEE" w:rsidRPr="00050CEE" w:rsidRDefault="00050CEE" w:rsidP="00050CEE">
            <w:pPr>
              <w:spacing w:after="0" w:line="240" w:lineRule="auto"/>
              <w:jc w:val="center"/>
              <w:rPr>
                <w:rFonts w:ascii="Times New Roman" w:hAnsi="Times New Roman"/>
                <w:sz w:val="24"/>
                <w:szCs w:val="24"/>
              </w:rPr>
            </w:pPr>
          </w:p>
          <w:p w14:paraId="4751B7A9" w14:textId="77777777" w:rsidR="00050CEE" w:rsidRPr="00050CEE" w:rsidRDefault="00050CEE" w:rsidP="00050CEE">
            <w:pPr>
              <w:spacing w:after="0" w:line="240" w:lineRule="auto"/>
              <w:jc w:val="center"/>
              <w:rPr>
                <w:rFonts w:ascii="Times New Roman" w:hAnsi="Times New Roman"/>
                <w:sz w:val="24"/>
                <w:szCs w:val="24"/>
              </w:rPr>
            </w:pPr>
          </w:p>
          <w:p w14:paraId="24FF9C9F"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12967,7</w:t>
            </w:r>
          </w:p>
        </w:tc>
      </w:tr>
      <w:tr w:rsidR="00050CEE" w:rsidRPr="00050CEE" w14:paraId="10EC869D" w14:textId="77777777" w:rsidTr="00DE4F40">
        <w:trPr>
          <w:jc w:val="center"/>
        </w:trPr>
        <w:tc>
          <w:tcPr>
            <w:tcW w:w="3397" w:type="dxa"/>
          </w:tcPr>
          <w:p w14:paraId="0DE5D2EF"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44D9D57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73E0253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790115D5"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39AF7EA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134" w:type="dxa"/>
            <w:vAlign w:val="center"/>
          </w:tcPr>
          <w:p w14:paraId="1C9A59EF" w14:textId="77777777" w:rsidR="00050CEE" w:rsidRPr="00050CEE" w:rsidRDefault="00050CEE" w:rsidP="00050CEE">
            <w:pPr>
              <w:spacing w:after="0" w:line="240" w:lineRule="auto"/>
              <w:jc w:val="center"/>
            </w:pPr>
            <w:r w:rsidRPr="00050CEE">
              <w:rPr>
                <w:rFonts w:ascii="Times New Roman" w:hAnsi="Times New Roman"/>
                <w:sz w:val="24"/>
                <w:szCs w:val="24"/>
              </w:rPr>
              <w:t>12967,7</w:t>
            </w:r>
          </w:p>
        </w:tc>
        <w:tc>
          <w:tcPr>
            <w:tcW w:w="1134" w:type="dxa"/>
          </w:tcPr>
          <w:p w14:paraId="6878DF11" w14:textId="77777777" w:rsidR="00050CEE" w:rsidRPr="00050CEE" w:rsidRDefault="00050CEE" w:rsidP="00050CEE">
            <w:pPr>
              <w:spacing w:after="0" w:line="240" w:lineRule="auto"/>
              <w:jc w:val="center"/>
              <w:rPr>
                <w:rFonts w:ascii="Times New Roman" w:hAnsi="Times New Roman"/>
                <w:sz w:val="24"/>
                <w:szCs w:val="24"/>
              </w:rPr>
            </w:pPr>
          </w:p>
          <w:p w14:paraId="001286B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12967,7</w:t>
            </w:r>
          </w:p>
        </w:tc>
        <w:tc>
          <w:tcPr>
            <w:tcW w:w="1276" w:type="dxa"/>
          </w:tcPr>
          <w:p w14:paraId="61C5DCE9" w14:textId="77777777" w:rsidR="00050CEE" w:rsidRPr="00050CEE" w:rsidRDefault="00050CEE" w:rsidP="00050CEE">
            <w:pPr>
              <w:spacing w:after="0" w:line="240" w:lineRule="auto"/>
              <w:jc w:val="center"/>
              <w:rPr>
                <w:rFonts w:ascii="Times New Roman" w:hAnsi="Times New Roman"/>
                <w:sz w:val="24"/>
                <w:szCs w:val="24"/>
              </w:rPr>
            </w:pPr>
          </w:p>
          <w:p w14:paraId="7EB8C1B7"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12967,7</w:t>
            </w:r>
          </w:p>
        </w:tc>
      </w:tr>
      <w:tr w:rsidR="00050CEE" w:rsidRPr="00050CEE" w14:paraId="7AA8833A" w14:textId="77777777" w:rsidTr="00DE4F40">
        <w:trPr>
          <w:jc w:val="center"/>
        </w:trPr>
        <w:tc>
          <w:tcPr>
            <w:tcW w:w="3397" w:type="dxa"/>
          </w:tcPr>
          <w:p w14:paraId="5CF4F5B2"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3C82A48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7AED9F7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90C41D9"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3646E79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134" w:type="dxa"/>
            <w:vAlign w:val="center"/>
          </w:tcPr>
          <w:p w14:paraId="592F69D0"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1985,8</w:t>
            </w:r>
          </w:p>
        </w:tc>
        <w:tc>
          <w:tcPr>
            <w:tcW w:w="1134" w:type="dxa"/>
            <w:vAlign w:val="center"/>
          </w:tcPr>
          <w:p w14:paraId="0AFB483A"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1985,8</w:t>
            </w:r>
          </w:p>
        </w:tc>
        <w:tc>
          <w:tcPr>
            <w:tcW w:w="1276" w:type="dxa"/>
            <w:vAlign w:val="center"/>
          </w:tcPr>
          <w:p w14:paraId="650E8F9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1985,8</w:t>
            </w:r>
          </w:p>
        </w:tc>
      </w:tr>
      <w:tr w:rsidR="00050CEE" w:rsidRPr="00050CEE" w14:paraId="78009D9A" w14:textId="77777777" w:rsidTr="00DE4F40">
        <w:trPr>
          <w:jc w:val="center"/>
        </w:trPr>
        <w:tc>
          <w:tcPr>
            <w:tcW w:w="3397" w:type="dxa"/>
          </w:tcPr>
          <w:p w14:paraId="2DBF3850"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1BE032C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3099ED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23206D90"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2E17E8A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134" w:type="dxa"/>
            <w:vAlign w:val="center"/>
          </w:tcPr>
          <w:p w14:paraId="6645607A"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1985,8</w:t>
            </w:r>
          </w:p>
        </w:tc>
        <w:tc>
          <w:tcPr>
            <w:tcW w:w="1134" w:type="dxa"/>
            <w:vAlign w:val="center"/>
          </w:tcPr>
          <w:p w14:paraId="0E93144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1985,8</w:t>
            </w:r>
          </w:p>
        </w:tc>
        <w:tc>
          <w:tcPr>
            <w:tcW w:w="1276" w:type="dxa"/>
            <w:vAlign w:val="center"/>
          </w:tcPr>
          <w:p w14:paraId="3B7E5145"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1985,8</w:t>
            </w:r>
          </w:p>
        </w:tc>
      </w:tr>
      <w:tr w:rsidR="00050CEE" w:rsidRPr="00050CEE" w14:paraId="09DB16A6" w14:textId="77777777" w:rsidTr="00DE4F40">
        <w:trPr>
          <w:jc w:val="center"/>
        </w:trPr>
        <w:tc>
          <w:tcPr>
            <w:tcW w:w="3397" w:type="dxa"/>
          </w:tcPr>
          <w:p w14:paraId="4AAB1F7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Прочие расходы в сфере здравоохранения</w:t>
            </w:r>
          </w:p>
        </w:tc>
        <w:tc>
          <w:tcPr>
            <w:tcW w:w="567" w:type="dxa"/>
            <w:vAlign w:val="center"/>
          </w:tcPr>
          <w:p w14:paraId="21E3289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229A101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B67076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Г 01 01100</w:t>
            </w:r>
          </w:p>
        </w:tc>
        <w:tc>
          <w:tcPr>
            <w:tcW w:w="709" w:type="dxa"/>
            <w:vAlign w:val="center"/>
          </w:tcPr>
          <w:p w14:paraId="0A94199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EA5A205"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134" w:type="dxa"/>
            <w:vAlign w:val="center"/>
          </w:tcPr>
          <w:p w14:paraId="63458B8E"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276" w:type="dxa"/>
            <w:vAlign w:val="center"/>
          </w:tcPr>
          <w:p w14:paraId="7E07BC98"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r>
      <w:tr w:rsidR="00050CEE" w:rsidRPr="00050CEE" w14:paraId="0354171A" w14:textId="77777777" w:rsidTr="00DE4F40">
        <w:trPr>
          <w:jc w:val="center"/>
        </w:trPr>
        <w:tc>
          <w:tcPr>
            <w:tcW w:w="3397" w:type="dxa"/>
          </w:tcPr>
          <w:p w14:paraId="3500827F"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6F9B11B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2B03493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81C6B38" w14:textId="77777777" w:rsidR="00050CEE" w:rsidRPr="00050CEE" w:rsidRDefault="00050CEE" w:rsidP="00050CEE">
            <w:pPr>
              <w:spacing w:after="0" w:line="240" w:lineRule="auto"/>
              <w:jc w:val="center"/>
            </w:pPr>
            <w:r w:rsidRPr="00050CEE">
              <w:rPr>
                <w:rFonts w:ascii="Times New Roman" w:hAnsi="Times New Roman"/>
                <w:sz w:val="24"/>
                <w:szCs w:val="24"/>
              </w:rPr>
              <w:t>35 Г 01 01100</w:t>
            </w:r>
          </w:p>
        </w:tc>
        <w:tc>
          <w:tcPr>
            <w:tcW w:w="709" w:type="dxa"/>
            <w:vAlign w:val="center"/>
          </w:tcPr>
          <w:p w14:paraId="354A0B9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134" w:type="dxa"/>
            <w:vAlign w:val="center"/>
          </w:tcPr>
          <w:p w14:paraId="74AAE422"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134" w:type="dxa"/>
            <w:vAlign w:val="center"/>
          </w:tcPr>
          <w:p w14:paraId="5AFEF578"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276" w:type="dxa"/>
            <w:vAlign w:val="center"/>
          </w:tcPr>
          <w:p w14:paraId="021BE606"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r>
      <w:tr w:rsidR="00050CEE" w:rsidRPr="00050CEE" w14:paraId="7B416D45" w14:textId="77777777" w:rsidTr="00DE4F40">
        <w:trPr>
          <w:jc w:val="center"/>
        </w:trPr>
        <w:tc>
          <w:tcPr>
            <w:tcW w:w="3397" w:type="dxa"/>
          </w:tcPr>
          <w:p w14:paraId="4C06E64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3FBD64F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FD64F5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BAF6625" w14:textId="77777777" w:rsidR="00050CEE" w:rsidRPr="00050CEE" w:rsidRDefault="00050CEE" w:rsidP="00050CEE">
            <w:pPr>
              <w:spacing w:after="0" w:line="240" w:lineRule="auto"/>
              <w:jc w:val="center"/>
            </w:pPr>
            <w:r w:rsidRPr="00050CEE">
              <w:rPr>
                <w:rFonts w:ascii="Times New Roman" w:hAnsi="Times New Roman"/>
                <w:sz w:val="24"/>
                <w:szCs w:val="24"/>
              </w:rPr>
              <w:t>35 Г 01 01100</w:t>
            </w:r>
          </w:p>
        </w:tc>
        <w:tc>
          <w:tcPr>
            <w:tcW w:w="709" w:type="dxa"/>
            <w:vAlign w:val="center"/>
          </w:tcPr>
          <w:p w14:paraId="52EE7E9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134" w:type="dxa"/>
            <w:vAlign w:val="center"/>
          </w:tcPr>
          <w:p w14:paraId="227B6F4D"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134" w:type="dxa"/>
            <w:vAlign w:val="center"/>
          </w:tcPr>
          <w:p w14:paraId="7469ADE4"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276" w:type="dxa"/>
            <w:vAlign w:val="center"/>
          </w:tcPr>
          <w:p w14:paraId="15410AA1"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r>
      <w:tr w:rsidR="00050CEE" w:rsidRPr="00050CEE" w14:paraId="1B8348FB" w14:textId="77777777" w:rsidTr="00DE4F40">
        <w:trPr>
          <w:jc w:val="center"/>
        </w:trPr>
        <w:tc>
          <w:tcPr>
            <w:tcW w:w="3397" w:type="dxa"/>
          </w:tcPr>
          <w:p w14:paraId="1809E568"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Другие общегосударственные вопросы</w:t>
            </w:r>
          </w:p>
        </w:tc>
        <w:tc>
          <w:tcPr>
            <w:tcW w:w="567" w:type="dxa"/>
            <w:vAlign w:val="center"/>
          </w:tcPr>
          <w:p w14:paraId="4EB28BA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2A3E9A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55473B5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8BBDDE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A3DDA30"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vAlign w:val="center"/>
          </w:tcPr>
          <w:p w14:paraId="41E83E67"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276" w:type="dxa"/>
            <w:vAlign w:val="center"/>
          </w:tcPr>
          <w:p w14:paraId="05AEBC87" w14:textId="77777777" w:rsidR="00050CEE" w:rsidRPr="00050CEE" w:rsidRDefault="00050CEE" w:rsidP="00050CEE">
            <w:pPr>
              <w:spacing w:after="0" w:line="240" w:lineRule="auto"/>
              <w:jc w:val="center"/>
            </w:pPr>
            <w:r w:rsidRPr="00050CEE">
              <w:rPr>
                <w:rFonts w:ascii="Times New Roman" w:hAnsi="Times New Roman"/>
                <w:sz w:val="24"/>
                <w:szCs w:val="24"/>
              </w:rPr>
              <w:t>86,1</w:t>
            </w:r>
          </w:p>
        </w:tc>
      </w:tr>
      <w:tr w:rsidR="00050CEE" w:rsidRPr="00050CEE" w14:paraId="18695794" w14:textId="77777777" w:rsidTr="00DE4F40">
        <w:trPr>
          <w:jc w:val="center"/>
        </w:trPr>
        <w:tc>
          <w:tcPr>
            <w:tcW w:w="3397" w:type="dxa"/>
          </w:tcPr>
          <w:p w14:paraId="1693990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7" w:type="dxa"/>
            <w:vAlign w:val="center"/>
          </w:tcPr>
          <w:p w14:paraId="3762853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99CBF5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6D64F67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00400</w:t>
            </w:r>
          </w:p>
        </w:tc>
        <w:tc>
          <w:tcPr>
            <w:tcW w:w="709" w:type="dxa"/>
            <w:vAlign w:val="center"/>
          </w:tcPr>
          <w:p w14:paraId="55513F1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28EDAD1F"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vAlign w:val="center"/>
          </w:tcPr>
          <w:p w14:paraId="41174359"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276" w:type="dxa"/>
            <w:vAlign w:val="center"/>
          </w:tcPr>
          <w:p w14:paraId="347F72F1" w14:textId="77777777" w:rsidR="00050CEE" w:rsidRPr="00050CEE" w:rsidRDefault="00050CEE" w:rsidP="00050CEE">
            <w:pPr>
              <w:spacing w:after="0" w:line="240" w:lineRule="auto"/>
              <w:jc w:val="center"/>
            </w:pPr>
            <w:r w:rsidRPr="00050CEE">
              <w:rPr>
                <w:rFonts w:ascii="Times New Roman" w:hAnsi="Times New Roman"/>
                <w:sz w:val="24"/>
                <w:szCs w:val="24"/>
              </w:rPr>
              <w:t>86,1</w:t>
            </w:r>
          </w:p>
        </w:tc>
      </w:tr>
      <w:tr w:rsidR="00050CEE" w:rsidRPr="00050CEE" w14:paraId="189EE322" w14:textId="77777777" w:rsidTr="00DE4F40">
        <w:trPr>
          <w:jc w:val="center"/>
        </w:trPr>
        <w:tc>
          <w:tcPr>
            <w:tcW w:w="3397" w:type="dxa"/>
            <w:vAlign w:val="bottom"/>
          </w:tcPr>
          <w:p w14:paraId="1C517BF2"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бюджетные ассигнования</w:t>
            </w:r>
          </w:p>
        </w:tc>
        <w:tc>
          <w:tcPr>
            <w:tcW w:w="567" w:type="dxa"/>
            <w:vAlign w:val="center"/>
          </w:tcPr>
          <w:p w14:paraId="7D0CA8B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69B137F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4EBDD81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00400</w:t>
            </w:r>
          </w:p>
        </w:tc>
        <w:tc>
          <w:tcPr>
            <w:tcW w:w="709" w:type="dxa"/>
            <w:vAlign w:val="center"/>
          </w:tcPr>
          <w:p w14:paraId="641731B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800</w:t>
            </w:r>
          </w:p>
        </w:tc>
        <w:tc>
          <w:tcPr>
            <w:tcW w:w="1134" w:type="dxa"/>
            <w:vAlign w:val="center"/>
          </w:tcPr>
          <w:p w14:paraId="68DAE0AA"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vAlign w:val="center"/>
          </w:tcPr>
          <w:p w14:paraId="2FE9D9E3"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276" w:type="dxa"/>
            <w:vAlign w:val="center"/>
          </w:tcPr>
          <w:p w14:paraId="3958A42B" w14:textId="77777777" w:rsidR="00050CEE" w:rsidRPr="00050CEE" w:rsidRDefault="00050CEE" w:rsidP="00050CEE">
            <w:pPr>
              <w:spacing w:after="0" w:line="240" w:lineRule="auto"/>
              <w:jc w:val="center"/>
            </w:pPr>
            <w:r w:rsidRPr="00050CEE">
              <w:rPr>
                <w:rFonts w:ascii="Times New Roman" w:hAnsi="Times New Roman"/>
                <w:sz w:val="24"/>
                <w:szCs w:val="24"/>
              </w:rPr>
              <w:t>86,1</w:t>
            </w:r>
          </w:p>
        </w:tc>
      </w:tr>
      <w:tr w:rsidR="00050CEE" w:rsidRPr="00050CEE" w14:paraId="1048C7AC" w14:textId="77777777" w:rsidTr="00DE4F40">
        <w:trPr>
          <w:jc w:val="center"/>
        </w:trPr>
        <w:tc>
          <w:tcPr>
            <w:tcW w:w="3397" w:type="dxa"/>
          </w:tcPr>
          <w:p w14:paraId="227C5D3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Уплата налогов, сборов и иных платежей</w:t>
            </w:r>
          </w:p>
        </w:tc>
        <w:tc>
          <w:tcPr>
            <w:tcW w:w="567" w:type="dxa"/>
            <w:vAlign w:val="center"/>
          </w:tcPr>
          <w:p w14:paraId="1810632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7B922D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247A711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00400</w:t>
            </w:r>
          </w:p>
        </w:tc>
        <w:tc>
          <w:tcPr>
            <w:tcW w:w="709" w:type="dxa"/>
            <w:vAlign w:val="center"/>
          </w:tcPr>
          <w:p w14:paraId="08524BA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850</w:t>
            </w:r>
          </w:p>
        </w:tc>
        <w:tc>
          <w:tcPr>
            <w:tcW w:w="1134" w:type="dxa"/>
            <w:vAlign w:val="center"/>
          </w:tcPr>
          <w:p w14:paraId="582D8256"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tcPr>
          <w:p w14:paraId="64EE0551" w14:textId="77777777" w:rsidR="00050CEE" w:rsidRPr="00050CEE" w:rsidRDefault="00050CEE" w:rsidP="00050CEE">
            <w:pPr>
              <w:spacing w:after="0" w:line="240" w:lineRule="auto"/>
              <w:jc w:val="center"/>
              <w:rPr>
                <w:rFonts w:ascii="Times New Roman" w:hAnsi="Times New Roman"/>
                <w:sz w:val="24"/>
                <w:szCs w:val="24"/>
              </w:rPr>
            </w:pPr>
          </w:p>
          <w:p w14:paraId="1A4ED9BB"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86,1</w:t>
            </w:r>
          </w:p>
          <w:p w14:paraId="5E03A496" w14:textId="77777777" w:rsidR="00050CEE" w:rsidRPr="00050CEE" w:rsidRDefault="00050CEE" w:rsidP="00050CEE">
            <w:pPr>
              <w:spacing w:after="0" w:line="240" w:lineRule="auto"/>
              <w:jc w:val="center"/>
              <w:rPr>
                <w:rFonts w:ascii="Times New Roman" w:hAnsi="Times New Roman"/>
                <w:sz w:val="24"/>
                <w:szCs w:val="24"/>
              </w:rPr>
            </w:pPr>
          </w:p>
        </w:tc>
        <w:tc>
          <w:tcPr>
            <w:tcW w:w="1276" w:type="dxa"/>
          </w:tcPr>
          <w:p w14:paraId="4CCDFD89" w14:textId="77777777" w:rsidR="00050CEE" w:rsidRPr="00050CEE" w:rsidRDefault="00050CEE" w:rsidP="00050CEE">
            <w:pPr>
              <w:spacing w:after="0" w:line="240" w:lineRule="auto"/>
              <w:jc w:val="center"/>
              <w:rPr>
                <w:rFonts w:ascii="Times New Roman" w:hAnsi="Times New Roman"/>
                <w:sz w:val="24"/>
                <w:szCs w:val="24"/>
              </w:rPr>
            </w:pPr>
          </w:p>
          <w:p w14:paraId="158451F4"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86,1</w:t>
            </w:r>
          </w:p>
        </w:tc>
      </w:tr>
      <w:tr w:rsidR="00050CEE" w:rsidRPr="00050CEE" w14:paraId="0695A564" w14:textId="77777777" w:rsidTr="00DE4F40">
        <w:trPr>
          <w:jc w:val="center"/>
        </w:trPr>
        <w:tc>
          <w:tcPr>
            <w:tcW w:w="3397" w:type="dxa"/>
          </w:tcPr>
          <w:p w14:paraId="5320D6A4"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КУЛЬТУРА, КИНЕМАТОГРАФИЯ</w:t>
            </w:r>
          </w:p>
        </w:tc>
        <w:tc>
          <w:tcPr>
            <w:tcW w:w="567" w:type="dxa"/>
            <w:vAlign w:val="center"/>
          </w:tcPr>
          <w:p w14:paraId="2DD7448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366C6E3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78CD344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735AA09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76D0A2BD"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845,6</w:t>
            </w:r>
          </w:p>
        </w:tc>
        <w:tc>
          <w:tcPr>
            <w:tcW w:w="1134" w:type="dxa"/>
            <w:vAlign w:val="center"/>
          </w:tcPr>
          <w:p w14:paraId="3D0028AB"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c>
          <w:tcPr>
            <w:tcW w:w="1276" w:type="dxa"/>
            <w:vAlign w:val="center"/>
          </w:tcPr>
          <w:p w14:paraId="4A24F346"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r>
      <w:tr w:rsidR="00050CEE" w:rsidRPr="00050CEE" w14:paraId="676D7587" w14:textId="77777777" w:rsidTr="00DE4F40">
        <w:trPr>
          <w:jc w:val="center"/>
        </w:trPr>
        <w:tc>
          <w:tcPr>
            <w:tcW w:w="3397" w:type="dxa"/>
          </w:tcPr>
          <w:p w14:paraId="35F6A274"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Другие вопросы в области культуры, кинематографии</w:t>
            </w:r>
          </w:p>
        </w:tc>
        <w:tc>
          <w:tcPr>
            <w:tcW w:w="567" w:type="dxa"/>
            <w:vAlign w:val="center"/>
          </w:tcPr>
          <w:p w14:paraId="51C30DA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42EFFE3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BF8341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BF2FAF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393DBA8"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845,6</w:t>
            </w:r>
          </w:p>
        </w:tc>
        <w:tc>
          <w:tcPr>
            <w:tcW w:w="1134" w:type="dxa"/>
            <w:vAlign w:val="center"/>
          </w:tcPr>
          <w:p w14:paraId="1A5E9FC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c>
          <w:tcPr>
            <w:tcW w:w="1276" w:type="dxa"/>
            <w:vAlign w:val="center"/>
          </w:tcPr>
          <w:p w14:paraId="3B23CC9D"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r>
      <w:tr w:rsidR="00050CEE" w:rsidRPr="00050CEE" w14:paraId="5749D314" w14:textId="77777777" w:rsidTr="00DE4F40">
        <w:trPr>
          <w:jc w:val="center"/>
        </w:trPr>
        <w:tc>
          <w:tcPr>
            <w:tcW w:w="3397" w:type="dxa"/>
          </w:tcPr>
          <w:p w14:paraId="6D42BBB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lastRenderedPageBreak/>
              <w:t>Праздничные и социально значимые мероприятия для населения</w:t>
            </w:r>
          </w:p>
        </w:tc>
        <w:tc>
          <w:tcPr>
            <w:tcW w:w="567" w:type="dxa"/>
            <w:vAlign w:val="center"/>
          </w:tcPr>
          <w:p w14:paraId="34286F7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0E48F82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2065CF4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00500</w:t>
            </w:r>
          </w:p>
        </w:tc>
        <w:tc>
          <w:tcPr>
            <w:tcW w:w="709" w:type="dxa"/>
            <w:vAlign w:val="center"/>
          </w:tcPr>
          <w:p w14:paraId="7CCDDD7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00B4FB3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845,6</w:t>
            </w:r>
          </w:p>
        </w:tc>
        <w:tc>
          <w:tcPr>
            <w:tcW w:w="1134" w:type="dxa"/>
            <w:vAlign w:val="center"/>
          </w:tcPr>
          <w:p w14:paraId="3A1530B0"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c>
          <w:tcPr>
            <w:tcW w:w="1276" w:type="dxa"/>
            <w:vAlign w:val="center"/>
          </w:tcPr>
          <w:p w14:paraId="59F99805"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r>
      <w:tr w:rsidR="00050CEE" w:rsidRPr="00050CEE" w14:paraId="732DA0BD" w14:textId="77777777" w:rsidTr="00DE4F40">
        <w:trPr>
          <w:jc w:val="center"/>
        </w:trPr>
        <w:tc>
          <w:tcPr>
            <w:tcW w:w="3397" w:type="dxa"/>
          </w:tcPr>
          <w:p w14:paraId="4633893F"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42250DB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228B87B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5DE30CDD" w14:textId="77777777" w:rsidR="00050CEE" w:rsidRPr="00050CEE" w:rsidRDefault="00050CEE" w:rsidP="00050CEE">
            <w:pPr>
              <w:spacing w:after="0" w:line="240" w:lineRule="auto"/>
              <w:jc w:val="center"/>
            </w:pPr>
            <w:r w:rsidRPr="00050CEE">
              <w:rPr>
                <w:rFonts w:ascii="Times New Roman" w:hAnsi="Times New Roman"/>
                <w:sz w:val="24"/>
                <w:szCs w:val="24"/>
              </w:rPr>
              <w:t>35 Е 01 00500</w:t>
            </w:r>
          </w:p>
        </w:tc>
        <w:tc>
          <w:tcPr>
            <w:tcW w:w="709" w:type="dxa"/>
            <w:vAlign w:val="center"/>
          </w:tcPr>
          <w:p w14:paraId="6A7164C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134" w:type="dxa"/>
            <w:vAlign w:val="center"/>
          </w:tcPr>
          <w:p w14:paraId="1B334497"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845,6</w:t>
            </w:r>
          </w:p>
        </w:tc>
        <w:tc>
          <w:tcPr>
            <w:tcW w:w="1134" w:type="dxa"/>
            <w:vAlign w:val="center"/>
          </w:tcPr>
          <w:p w14:paraId="18DB0DBB"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c>
          <w:tcPr>
            <w:tcW w:w="1276" w:type="dxa"/>
            <w:vAlign w:val="center"/>
          </w:tcPr>
          <w:p w14:paraId="26AA6D3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r>
      <w:tr w:rsidR="00050CEE" w:rsidRPr="00050CEE" w14:paraId="6FA6E58D" w14:textId="77777777" w:rsidTr="00DE4F40">
        <w:trPr>
          <w:jc w:val="center"/>
        </w:trPr>
        <w:tc>
          <w:tcPr>
            <w:tcW w:w="3397" w:type="dxa"/>
          </w:tcPr>
          <w:p w14:paraId="387C5BDC"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15DCE1A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55C9E8F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DFAF3AB" w14:textId="77777777" w:rsidR="00050CEE" w:rsidRPr="00050CEE" w:rsidRDefault="00050CEE" w:rsidP="00050CEE">
            <w:pPr>
              <w:spacing w:after="0" w:line="240" w:lineRule="auto"/>
              <w:jc w:val="center"/>
            </w:pPr>
            <w:r w:rsidRPr="00050CEE">
              <w:rPr>
                <w:rFonts w:ascii="Times New Roman" w:hAnsi="Times New Roman"/>
                <w:sz w:val="24"/>
                <w:szCs w:val="24"/>
              </w:rPr>
              <w:t>35 Е 01 00500</w:t>
            </w:r>
          </w:p>
        </w:tc>
        <w:tc>
          <w:tcPr>
            <w:tcW w:w="709" w:type="dxa"/>
            <w:vAlign w:val="center"/>
          </w:tcPr>
          <w:p w14:paraId="5F62B9D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134" w:type="dxa"/>
            <w:vAlign w:val="center"/>
          </w:tcPr>
          <w:p w14:paraId="69805B5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845,6</w:t>
            </w:r>
          </w:p>
        </w:tc>
        <w:tc>
          <w:tcPr>
            <w:tcW w:w="1134" w:type="dxa"/>
            <w:vAlign w:val="center"/>
          </w:tcPr>
          <w:p w14:paraId="7C3C6068"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c>
          <w:tcPr>
            <w:tcW w:w="1276" w:type="dxa"/>
            <w:vAlign w:val="center"/>
          </w:tcPr>
          <w:p w14:paraId="334B6D25"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273,0</w:t>
            </w:r>
          </w:p>
        </w:tc>
      </w:tr>
      <w:tr w:rsidR="00050CEE" w:rsidRPr="00050CEE" w14:paraId="467A6940" w14:textId="77777777" w:rsidTr="00DE4F40">
        <w:trPr>
          <w:jc w:val="center"/>
        </w:trPr>
        <w:tc>
          <w:tcPr>
            <w:tcW w:w="3397" w:type="dxa"/>
          </w:tcPr>
          <w:p w14:paraId="70C14C81"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b/>
                <w:bCs/>
                <w:color w:val="000000"/>
                <w:sz w:val="24"/>
                <w:szCs w:val="24"/>
              </w:rPr>
              <w:t>СОЦИАЛЬНАЯ ПОЛИТИКА</w:t>
            </w:r>
          </w:p>
        </w:tc>
        <w:tc>
          <w:tcPr>
            <w:tcW w:w="567" w:type="dxa"/>
            <w:vAlign w:val="center"/>
          </w:tcPr>
          <w:p w14:paraId="42A0DB7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3011102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19A61F9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516686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17B0FA8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805,6</w:t>
            </w:r>
          </w:p>
        </w:tc>
        <w:tc>
          <w:tcPr>
            <w:tcW w:w="1134" w:type="dxa"/>
            <w:vAlign w:val="center"/>
          </w:tcPr>
          <w:p w14:paraId="7B87300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805,6</w:t>
            </w:r>
          </w:p>
        </w:tc>
        <w:tc>
          <w:tcPr>
            <w:tcW w:w="1276" w:type="dxa"/>
            <w:vAlign w:val="center"/>
          </w:tcPr>
          <w:p w14:paraId="0C4B7955"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805,6</w:t>
            </w:r>
          </w:p>
        </w:tc>
      </w:tr>
      <w:tr w:rsidR="00050CEE" w:rsidRPr="00050CEE" w14:paraId="2EDE62D5" w14:textId="77777777" w:rsidTr="00DE4F40">
        <w:trPr>
          <w:jc w:val="center"/>
        </w:trPr>
        <w:tc>
          <w:tcPr>
            <w:tcW w:w="3397" w:type="dxa"/>
          </w:tcPr>
          <w:p w14:paraId="61249F01"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Пенсионное обеспечение</w:t>
            </w:r>
          </w:p>
        </w:tc>
        <w:tc>
          <w:tcPr>
            <w:tcW w:w="567" w:type="dxa"/>
            <w:vAlign w:val="center"/>
          </w:tcPr>
          <w:p w14:paraId="54F4D2A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4F4198E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vAlign w:val="center"/>
          </w:tcPr>
          <w:p w14:paraId="22946A2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2BA356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2C9EE62A"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134" w:type="dxa"/>
            <w:vAlign w:val="center"/>
          </w:tcPr>
          <w:p w14:paraId="66F0B2DF"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276" w:type="dxa"/>
            <w:vAlign w:val="center"/>
          </w:tcPr>
          <w:p w14:paraId="3B0AF824"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r>
      <w:tr w:rsidR="00050CEE" w:rsidRPr="00050CEE" w14:paraId="19274D04" w14:textId="77777777" w:rsidTr="00DE4F40">
        <w:trPr>
          <w:jc w:val="center"/>
        </w:trPr>
        <w:tc>
          <w:tcPr>
            <w:tcW w:w="3397" w:type="dxa"/>
          </w:tcPr>
          <w:p w14:paraId="2482527B"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Доплаты к пенсиям муниципальным служащим города Москвы</w:t>
            </w:r>
          </w:p>
        </w:tc>
        <w:tc>
          <w:tcPr>
            <w:tcW w:w="567" w:type="dxa"/>
            <w:vAlign w:val="center"/>
          </w:tcPr>
          <w:p w14:paraId="36A30F0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2883566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vAlign w:val="center"/>
          </w:tcPr>
          <w:p w14:paraId="5197953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П 01 01500</w:t>
            </w:r>
          </w:p>
        </w:tc>
        <w:tc>
          <w:tcPr>
            <w:tcW w:w="709" w:type="dxa"/>
            <w:vAlign w:val="center"/>
          </w:tcPr>
          <w:p w14:paraId="3F448EB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422CDC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134" w:type="dxa"/>
            <w:vAlign w:val="center"/>
          </w:tcPr>
          <w:p w14:paraId="063C3A76"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276" w:type="dxa"/>
            <w:vAlign w:val="center"/>
          </w:tcPr>
          <w:p w14:paraId="4F9B7012"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r>
      <w:tr w:rsidR="00050CEE" w:rsidRPr="00050CEE" w14:paraId="54A6B994" w14:textId="77777777" w:rsidTr="00DE4F40">
        <w:trPr>
          <w:jc w:val="center"/>
        </w:trPr>
        <w:tc>
          <w:tcPr>
            <w:tcW w:w="3397" w:type="dxa"/>
          </w:tcPr>
          <w:p w14:paraId="13C24A3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Межбюджетные трансферты</w:t>
            </w:r>
          </w:p>
        </w:tc>
        <w:tc>
          <w:tcPr>
            <w:tcW w:w="567" w:type="dxa"/>
            <w:vAlign w:val="center"/>
          </w:tcPr>
          <w:p w14:paraId="1FA565C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273DBE8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tcPr>
          <w:p w14:paraId="06C264CF" w14:textId="77777777" w:rsidR="00050CEE" w:rsidRPr="00050CEE" w:rsidRDefault="00050CEE" w:rsidP="00050CEE">
            <w:pPr>
              <w:spacing w:after="0" w:line="240" w:lineRule="auto"/>
            </w:pPr>
            <w:r w:rsidRPr="00050CEE">
              <w:rPr>
                <w:rFonts w:ascii="Times New Roman" w:hAnsi="Times New Roman"/>
                <w:sz w:val="24"/>
                <w:szCs w:val="24"/>
              </w:rPr>
              <w:t>35 П 01 01500</w:t>
            </w:r>
          </w:p>
        </w:tc>
        <w:tc>
          <w:tcPr>
            <w:tcW w:w="709" w:type="dxa"/>
            <w:vAlign w:val="center"/>
          </w:tcPr>
          <w:p w14:paraId="6AA21C0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500</w:t>
            </w:r>
          </w:p>
        </w:tc>
        <w:tc>
          <w:tcPr>
            <w:tcW w:w="1134" w:type="dxa"/>
            <w:vAlign w:val="center"/>
          </w:tcPr>
          <w:p w14:paraId="681A600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134" w:type="dxa"/>
            <w:vAlign w:val="center"/>
          </w:tcPr>
          <w:p w14:paraId="56E2054A"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276" w:type="dxa"/>
            <w:vAlign w:val="center"/>
          </w:tcPr>
          <w:p w14:paraId="37F1DC8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r>
      <w:tr w:rsidR="00050CEE" w:rsidRPr="00050CEE" w14:paraId="6054DE60" w14:textId="77777777" w:rsidTr="00DE4F40">
        <w:trPr>
          <w:jc w:val="center"/>
        </w:trPr>
        <w:tc>
          <w:tcPr>
            <w:tcW w:w="3397" w:type="dxa"/>
          </w:tcPr>
          <w:p w14:paraId="1B2A50FD"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межбюджетные трансферты</w:t>
            </w:r>
          </w:p>
        </w:tc>
        <w:tc>
          <w:tcPr>
            <w:tcW w:w="567" w:type="dxa"/>
            <w:vAlign w:val="center"/>
          </w:tcPr>
          <w:p w14:paraId="4171B4C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423213D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tcPr>
          <w:p w14:paraId="162FB9C8" w14:textId="77777777" w:rsidR="00050CEE" w:rsidRPr="00050CEE" w:rsidRDefault="00050CEE" w:rsidP="00050CEE">
            <w:pPr>
              <w:spacing w:after="0" w:line="240" w:lineRule="auto"/>
            </w:pPr>
            <w:r w:rsidRPr="00050CEE">
              <w:rPr>
                <w:rFonts w:ascii="Times New Roman" w:hAnsi="Times New Roman"/>
                <w:sz w:val="24"/>
                <w:szCs w:val="24"/>
              </w:rPr>
              <w:t>35 П 01 01500</w:t>
            </w:r>
          </w:p>
        </w:tc>
        <w:tc>
          <w:tcPr>
            <w:tcW w:w="709" w:type="dxa"/>
            <w:vAlign w:val="center"/>
          </w:tcPr>
          <w:p w14:paraId="3FF6FA9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540</w:t>
            </w:r>
          </w:p>
        </w:tc>
        <w:tc>
          <w:tcPr>
            <w:tcW w:w="1134" w:type="dxa"/>
            <w:vAlign w:val="center"/>
          </w:tcPr>
          <w:p w14:paraId="00F8FB0F"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134" w:type="dxa"/>
            <w:vAlign w:val="center"/>
          </w:tcPr>
          <w:p w14:paraId="6AC40D64"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c>
          <w:tcPr>
            <w:tcW w:w="1276" w:type="dxa"/>
            <w:vAlign w:val="center"/>
          </w:tcPr>
          <w:p w14:paraId="7E42B634"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397,2</w:t>
            </w:r>
          </w:p>
        </w:tc>
      </w:tr>
      <w:tr w:rsidR="00050CEE" w:rsidRPr="00050CEE" w14:paraId="1745278F" w14:textId="77777777" w:rsidTr="00DE4F40">
        <w:trPr>
          <w:jc w:val="center"/>
        </w:trPr>
        <w:tc>
          <w:tcPr>
            <w:tcW w:w="3397" w:type="dxa"/>
          </w:tcPr>
          <w:p w14:paraId="32E401E3"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Другие вопросы в области социальной политики</w:t>
            </w:r>
          </w:p>
        </w:tc>
        <w:tc>
          <w:tcPr>
            <w:tcW w:w="567" w:type="dxa"/>
            <w:vAlign w:val="center"/>
          </w:tcPr>
          <w:p w14:paraId="7029225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7517BC1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2A96F59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 </w:t>
            </w:r>
          </w:p>
        </w:tc>
        <w:tc>
          <w:tcPr>
            <w:tcW w:w="709" w:type="dxa"/>
            <w:vAlign w:val="center"/>
          </w:tcPr>
          <w:p w14:paraId="7C58E08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78AB3F43"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5CA6D676"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276" w:type="dxa"/>
            <w:vAlign w:val="center"/>
          </w:tcPr>
          <w:p w14:paraId="077E6714"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1A108FA3" w14:textId="77777777" w:rsidTr="00DE4F40">
        <w:trPr>
          <w:jc w:val="center"/>
        </w:trPr>
        <w:tc>
          <w:tcPr>
            <w:tcW w:w="3397" w:type="dxa"/>
          </w:tcPr>
          <w:p w14:paraId="530B62C1"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Социальные гарантии муниципальным служащим, вышедшим на пенсию</w:t>
            </w:r>
          </w:p>
        </w:tc>
        <w:tc>
          <w:tcPr>
            <w:tcW w:w="567" w:type="dxa"/>
            <w:vAlign w:val="center"/>
          </w:tcPr>
          <w:p w14:paraId="76D85CB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656A4AD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39C73E3B" w14:textId="77777777" w:rsidR="00050CEE" w:rsidRPr="00050CEE" w:rsidRDefault="00050CEE" w:rsidP="00050CEE">
            <w:pPr>
              <w:spacing w:after="0" w:line="240" w:lineRule="auto"/>
            </w:pPr>
            <w:r w:rsidRPr="00050CEE">
              <w:rPr>
                <w:rFonts w:ascii="Times New Roman" w:hAnsi="Times New Roman"/>
                <w:sz w:val="24"/>
                <w:szCs w:val="24"/>
              </w:rPr>
              <w:t>35 П 01 01800</w:t>
            </w:r>
          </w:p>
        </w:tc>
        <w:tc>
          <w:tcPr>
            <w:tcW w:w="709" w:type="dxa"/>
            <w:vAlign w:val="center"/>
          </w:tcPr>
          <w:p w14:paraId="2BAB228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5F580DEC"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501B0D1F"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276" w:type="dxa"/>
            <w:vAlign w:val="center"/>
          </w:tcPr>
          <w:p w14:paraId="38D337CD"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72289779" w14:textId="77777777" w:rsidTr="00DE4F40">
        <w:trPr>
          <w:jc w:val="center"/>
        </w:trPr>
        <w:tc>
          <w:tcPr>
            <w:tcW w:w="3397" w:type="dxa"/>
          </w:tcPr>
          <w:p w14:paraId="086323BB"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Социальное обеспечение и иные выплаты населению</w:t>
            </w:r>
          </w:p>
        </w:tc>
        <w:tc>
          <w:tcPr>
            <w:tcW w:w="567" w:type="dxa"/>
            <w:vAlign w:val="center"/>
          </w:tcPr>
          <w:p w14:paraId="5E5E634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6614347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302CF173" w14:textId="77777777" w:rsidR="00050CEE" w:rsidRPr="00050CEE" w:rsidRDefault="00050CEE" w:rsidP="00050CEE">
            <w:pPr>
              <w:spacing w:after="0" w:line="240" w:lineRule="auto"/>
            </w:pPr>
            <w:r w:rsidRPr="00050CEE">
              <w:rPr>
                <w:rFonts w:ascii="Times New Roman" w:hAnsi="Times New Roman"/>
                <w:sz w:val="24"/>
                <w:szCs w:val="24"/>
              </w:rPr>
              <w:t>35 П 01 01800</w:t>
            </w:r>
          </w:p>
        </w:tc>
        <w:tc>
          <w:tcPr>
            <w:tcW w:w="709" w:type="dxa"/>
            <w:vAlign w:val="center"/>
          </w:tcPr>
          <w:p w14:paraId="4737A22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300</w:t>
            </w:r>
          </w:p>
        </w:tc>
        <w:tc>
          <w:tcPr>
            <w:tcW w:w="1134" w:type="dxa"/>
            <w:vAlign w:val="center"/>
          </w:tcPr>
          <w:p w14:paraId="3C5519D9"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27CD6596"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276" w:type="dxa"/>
            <w:vAlign w:val="center"/>
          </w:tcPr>
          <w:p w14:paraId="0DBEF779"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6B6E974D" w14:textId="77777777" w:rsidTr="00DE4F40">
        <w:trPr>
          <w:jc w:val="center"/>
        </w:trPr>
        <w:tc>
          <w:tcPr>
            <w:tcW w:w="3397" w:type="dxa"/>
          </w:tcPr>
          <w:p w14:paraId="1A47F7D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7" w:type="dxa"/>
            <w:vAlign w:val="center"/>
          </w:tcPr>
          <w:p w14:paraId="55FBC8B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375138D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41FDF701" w14:textId="77777777" w:rsidR="00050CEE" w:rsidRPr="00050CEE" w:rsidRDefault="00050CEE" w:rsidP="00050CEE">
            <w:pPr>
              <w:spacing w:after="0" w:line="240" w:lineRule="auto"/>
            </w:pPr>
            <w:r w:rsidRPr="00050CEE">
              <w:rPr>
                <w:rFonts w:ascii="Times New Roman" w:hAnsi="Times New Roman"/>
                <w:sz w:val="24"/>
                <w:szCs w:val="24"/>
              </w:rPr>
              <w:t>35 П 01 01800</w:t>
            </w:r>
          </w:p>
        </w:tc>
        <w:tc>
          <w:tcPr>
            <w:tcW w:w="709" w:type="dxa"/>
            <w:vAlign w:val="center"/>
          </w:tcPr>
          <w:p w14:paraId="46F9C0F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320</w:t>
            </w:r>
          </w:p>
        </w:tc>
        <w:tc>
          <w:tcPr>
            <w:tcW w:w="1134" w:type="dxa"/>
            <w:vAlign w:val="center"/>
          </w:tcPr>
          <w:p w14:paraId="766CE19A"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4A17C648"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276" w:type="dxa"/>
            <w:vAlign w:val="center"/>
          </w:tcPr>
          <w:p w14:paraId="0D1EA362"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135B3042" w14:textId="77777777" w:rsidTr="00DE4F40">
        <w:trPr>
          <w:jc w:val="center"/>
        </w:trPr>
        <w:tc>
          <w:tcPr>
            <w:tcW w:w="3397" w:type="dxa"/>
          </w:tcPr>
          <w:p w14:paraId="0CAF67BA"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СРЕДСТВА МАССОВОЙ ИНФОРМАЦИИ</w:t>
            </w:r>
          </w:p>
        </w:tc>
        <w:tc>
          <w:tcPr>
            <w:tcW w:w="567" w:type="dxa"/>
            <w:vAlign w:val="center"/>
          </w:tcPr>
          <w:p w14:paraId="402AFCB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w:t>
            </w:r>
          </w:p>
        </w:tc>
        <w:tc>
          <w:tcPr>
            <w:tcW w:w="709" w:type="dxa"/>
            <w:vAlign w:val="center"/>
          </w:tcPr>
          <w:p w14:paraId="4C2D265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7B256E4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6603EE2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3FD56601" w14:textId="77777777" w:rsidR="00050CEE" w:rsidRPr="00050CEE" w:rsidRDefault="00050CEE" w:rsidP="00050CEE">
            <w:pPr>
              <w:spacing w:after="0" w:line="240" w:lineRule="auto"/>
              <w:jc w:val="center"/>
            </w:pPr>
            <w:r w:rsidRPr="00050CEE">
              <w:rPr>
                <w:rFonts w:ascii="Times New Roman" w:hAnsi="Times New Roman"/>
                <w:sz w:val="24"/>
                <w:szCs w:val="24"/>
              </w:rPr>
              <w:t>1163,2</w:t>
            </w:r>
          </w:p>
        </w:tc>
        <w:tc>
          <w:tcPr>
            <w:tcW w:w="1134" w:type="dxa"/>
            <w:vAlign w:val="center"/>
          </w:tcPr>
          <w:p w14:paraId="78B70189"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1163,2</w:t>
            </w:r>
          </w:p>
        </w:tc>
        <w:tc>
          <w:tcPr>
            <w:tcW w:w="1276" w:type="dxa"/>
            <w:vAlign w:val="center"/>
          </w:tcPr>
          <w:p w14:paraId="1FC2E86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590,6</w:t>
            </w:r>
          </w:p>
        </w:tc>
      </w:tr>
      <w:tr w:rsidR="00050CEE" w:rsidRPr="00050CEE" w14:paraId="04DF1A78" w14:textId="77777777" w:rsidTr="00DE4F40">
        <w:trPr>
          <w:jc w:val="center"/>
        </w:trPr>
        <w:tc>
          <w:tcPr>
            <w:tcW w:w="3397" w:type="dxa"/>
          </w:tcPr>
          <w:p w14:paraId="2C571038"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Периодическая печать и издательства</w:t>
            </w:r>
          </w:p>
        </w:tc>
        <w:tc>
          <w:tcPr>
            <w:tcW w:w="567" w:type="dxa"/>
            <w:vAlign w:val="center"/>
          </w:tcPr>
          <w:p w14:paraId="23160FAF"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2064702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482FA89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67637E9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6EFB9F72" w14:textId="77777777" w:rsidR="00050CEE" w:rsidRPr="00050CEE" w:rsidRDefault="00050CEE" w:rsidP="00050CEE">
            <w:pPr>
              <w:spacing w:after="0" w:line="240" w:lineRule="auto"/>
              <w:jc w:val="center"/>
            </w:pPr>
            <w:r w:rsidRPr="00050CEE">
              <w:rPr>
                <w:rFonts w:ascii="Times New Roman" w:hAnsi="Times New Roman"/>
                <w:sz w:val="24"/>
                <w:szCs w:val="24"/>
              </w:rPr>
              <w:t>885,4</w:t>
            </w:r>
          </w:p>
        </w:tc>
        <w:tc>
          <w:tcPr>
            <w:tcW w:w="1134" w:type="dxa"/>
            <w:vAlign w:val="center"/>
          </w:tcPr>
          <w:p w14:paraId="4620D4A5"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885,4</w:t>
            </w:r>
          </w:p>
        </w:tc>
        <w:tc>
          <w:tcPr>
            <w:tcW w:w="1276" w:type="dxa"/>
            <w:vAlign w:val="center"/>
          </w:tcPr>
          <w:p w14:paraId="748A9E12"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312,8</w:t>
            </w:r>
          </w:p>
        </w:tc>
      </w:tr>
      <w:tr w:rsidR="00050CEE" w:rsidRPr="00050CEE" w14:paraId="1A712733" w14:textId="77777777" w:rsidTr="00DE4F40">
        <w:trPr>
          <w:jc w:val="center"/>
        </w:trPr>
        <w:tc>
          <w:tcPr>
            <w:tcW w:w="3397" w:type="dxa"/>
          </w:tcPr>
          <w:p w14:paraId="7E071FD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Информирование жителей округа </w:t>
            </w:r>
          </w:p>
        </w:tc>
        <w:tc>
          <w:tcPr>
            <w:tcW w:w="567" w:type="dxa"/>
            <w:vAlign w:val="center"/>
          </w:tcPr>
          <w:p w14:paraId="725E8347"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2EDF2FE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433DAD8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3036CA2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0F5A676" w14:textId="77777777" w:rsidR="00050CEE" w:rsidRPr="00050CEE" w:rsidRDefault="00050CEE" w:rsidP="00050CEE">
            <w:pPr>
              <w:spacing w:after="0" w:line="240" w:lineRule="auto"/>
              <w:jc w:val="center"/>
            </w:pPr>
            <w:r w:rsidRPr="00050CEE">
              <w:rPr>
                <w:rFonts w:ascii="Times New Roman" w:hAnsi="Times New Roman"/>
                <w:sz w:val="24"/>
                <w:szCs w:val="24"/>
              </w:rPr>
              <w:t>885,4</w:t>
            </w:r>
          </w:p>
        </w:tc>
        <w:tc>
          <w:tcPr>
            <w:tcW w:w="1134" w:type="dxa"/>
            <w:vAlign w:val="center"/>
          </w:tcPr>
          <w:p w14:paraId="2AFFDF79"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885,4</w:t>
            </w:r>
          </w:p>
        </w:tc>
        <w:tc>
          <w:tcPr>
            <w:tcW w:w="1276" w:type="dxa"/>
            <w:vAlign w:val="center"/>
          </w:tcPr>
          <w:p w14:paraId="352D004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312,8</w:t>
            </w:r>
          </w:p>
        </w:tc>
      </w:tr>
      <w:tr w:rsidR="00050CEE" w:rsidRPr="00050CEE" w14:paraId="4FFF0AF3" w14:textId="77777777" w:rsidTr="00DE4F40">
        <w:trPr>
          <w:jc w:val="center"/>
        </w:trPr>
        <w:tc>
          <w:tcPr>
            <w:tcW w:w="3397" w:type="dxa"/>
          </w:tcPr>
          <w:p w14:paraId="01F97CDD"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5B37D9A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w:t>
            </w:r>
          </w:p>
        </w:tc>
        <w:tc>
          <w:tcPr>
            <w:tcW w:w="709" w:type="dxa"/>
            <w:vAlign w:val="center"/>
          </w:tcPr>
          <w:p w14:paraId="08A53AA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45C6F8FF"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7D4B258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134" w:type="dxa"/>
            <w:vAlign w:val="center"/>
          </w:tcPr>
          <w:p w14:paraId="46EC8709"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845,4</w:t>
            </w:r>
          </w:p>
        </w:tc>
        <w:tc>
          <w:tcPr>
            <w:tcW w:w="1134" w:type="dxa"/>
            <w:vAlign w:val="center"/>
          </w:tcPr>
          <w:p w14:paraId="7B054500"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845,4</w:t>
            </w:r>
          </w:p>
        </w:tc>
        <w:tc>
          <w:tcPr>
            <w:tcW w:w="1276" w:type="dxa"/>
            <w:vAlign w:val="center"/>
          </w:tcPr>
          <w:p w14:paraId="1434FDF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272,8</w:t>
            </w:r>
          </w:p>
        </w:tc>
      </w:tr>
      <w:tr w:rsidR="00050CEE" w:rsidRPr="00050CEE" w14:paraId="5C6AAAC6" w14:textId="77777777" w:rsidTr="00DE4F40">
        <w:trPr>
          <w:jc w:val="center"/>
        </w:trPr>
        <w:tc>
          <w:tcPr>
            <w:tcW w:w="3397" w:type="dxa"/>
          </w:tcPr>
          <w:p w14:paraId="0653E48C"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5B738149"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w:t>
            </w:r>
          </w:p>
        </w:tc>
        <w:tc>
          <w:tcPr>
            <w:tcW w:w="709" w:type="dxa"/>
            <w:vAlign w:val="center"/>
          </w:tcPr>
          <w:p w14:paraId="7933B0B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4F0F95ED"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23F7948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134" w:type="dxa"/>
            <w:vAlign w:val="center"/>
          </w:tcPr>
          <w:p w14:paraId="6C09699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845,4</w:t>
            </w:r>
          </w:p>
        </w:tc>
        <w:tc>
          <w:tcPr>
            <w:tcW w:w="1134" w:type="dxa"/>
            <w:vAlign w:val="center"/>
          </w:tcPr>
          <w:p w14:paraId="402587D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845,4</w:t>
            </w:r>
          </w:p>
        </w:tc>
        <w:tc>
          <w:tcPr>
            <w:tcW w:w="1276" w:type="dxa"/>
            <w:vAlign w:val="center"/>
          </w:tcPr>
          <w:p w14:paraId="7AD870C2"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272,8</w:t>
            </w:r>
          </w:p>
        </w:tc>
      </w:tr>
      <w:tr w:rsidR="00050CEE" w:rsidRPr="00050CEE" w14:paraId="738F2442" w14:textId="77777777" w:rsidTr="00DE4F40">
        <w:trPr>
          <w:jc w:val="center"/>
        </w:trPr>
        <w:tc>
          <w:tcPr>
            <w:tcW w:w="3397" w:type="dxa"/>
          </w:tcPr>
          <w:p w14:paraId="0326682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бюджетные ассигнования</w:t>
            </w:r>
          </w:p>
        </w:tc>
        <w:tc>
          <w:tcPr>
            <w:tcW w:w="567" w:type="dxa"/>
            <w:vAlign w:val="center"/>
          </w:tcPr>
          <w:p w14:paraId="7375EA5E"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0DAD085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4224F90C"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1F73113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800</w:t>
            </w:r>
          </w:p>
        </w:tc>
        <w:tc>
          <w:tcPr>
            <w:tcW w:w="1134" w:type="dxa"/>
            <w:vAlign w:val="center"/>
          </w:tcPr>
          <w:p w14:paraId="1C68F667"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134" w:type="dxa"/>
            <w:vAlign w:val="center"/>
          </w:tcPr>
          <w:p w14:paraId="01C18B76"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276" w:type="dxa"/>
            <w:vAlign w:val="center"/>
          </w:tcPr>
          <w:p w14:paraId="790FF0A0" w14:textId="77777777" w:rsidR="00050CEE" w:rsidRPr="00050CEE" w:rsidRDefault="00050CEE" w:rsidP="00050CEE">
            <w:pPr>
              <w:spacing w:after="0" w:line="240" w:lineRule="auto"/>
              <w:jc w:val="center"/>
            </w:pPr>
            <w:r w:rsidRPr="00050CEE">
              <w:rPr>
                <w:rFonts w:ascii="Times New Roman" w:hAnsi="Times New Roman"/>
                <w:sz w:val="24"/>
                <w:szCs w:val="24"/>
              </w:rPr>
              <w:t>40,0</w:t>
            </w:r>
          </w:p>
        </w:tc>
      </w:tr>
      <w:tr w:rsidR="00050CEE" w:rsidRPr="00050CEE" w14:paraId="230C53D7" w14:textId="77777777" w:rsidTr="00DE4F40">
        <w:trPr>
          <w:jc w:val="center"/>
        </w:trPr>
        <w:tc>
          <w:tcPr>
            <w:tcW w:w="3397" w:type="dxa"/>
          </w:tcPr>
          <w:p w14:paraId="556EEBBD"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Уплата налогов, сборов и иных платежей</w:t>
            </w:r>
          </w:p>
        </w:tc>
        <w:tc>
          <w:tcPr>
            <w:tcW w:w="567" w:type="dxa"/>
            <w:vAlign w:val="center"/>
          </w:tcPr>
          <w:p w14:paraId="1B56A3EE"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65DB950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33F06CBB"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2988173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850</w:t>
            </w:r>
          </w:p>
        </w:tc>
        <w:tc>
          <w:tcPr>
            <w:tcW w:w="1134" w:type="dxa"/>
            <w:vAlign w:val="center"/>
          </w:tcPr>
          <w:p w14:paraId="64EEF47D"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134" w:type="dxa"/>
            <w:vAlign w:val="center"/>
          </w:tcPr>
          <w:p w14:paraId="3E264E01"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276" w:type="dxa"/>
            <w:vAlign w:val="center"/>
          </w:tcPr>
          <w:p w14:paraId="5E8B5A19" w14:textId="77777777" w:rsidR="00050CEE" w:rsidRPr="00050CEE" w:rsidRDefault="00050CEE" w:rsidP="00050CEE">
            <w:pPr>
              <w:spacing w:after="0" w:line="240" w:lineRule="auto"/>
              <w:jc w:val="center"/>
            </w:pPr>
            <w:r w:rsidRPr="00050CEE">
              <w:rPr>
                <w:rFonts w:ascii="Times New Roman" w:hAnsi="Times New Roman"/>
                <w:sz w:val="24"/>
                <w:szCs w:val="24"/>
              </w:rPr>
              <w:t>40,0</w:t>
            </w:r>
          </w:p>
        </w:tc>
      </w:tr>
      <w:tr w:rsidR="00050CEE" w:rsidRPr="00050CEE" w14:paraId="452CC539" w14:textId="77777777" w:rsidTr="00DE4F40">
        <w:trPr>
          <w:jc w:val="center"/>
        </w:trPr>
        <w:tc>
          <w:tcPr>
            <w:tcW w:w="3397" w:type="dxa"/>
          </w:tcPr>
          <w:p w14:paraId="2AF92205"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Другие вопросы в области средств массовой информации</w:t>
            </w:r>
          </w:p>
        </w:tc>
        <w:tc>
          <w:tcPr>
            <w:tcW w:w="567" w:type="dxa"/>
            <w:vAlign w:val="center"/>
          </w:tcPr>
          <w:p w14:paraId="329AD529"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78F05A5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7C68A4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6B3BB8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82D2B6A"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07E75C66"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c>
          <w:tcPr>
            <w:tcW w:w="1276" w:type="dxa"/>
            <w:vAlign w:val="center"/>
          </w:tcPr>
          <w:p w14:paraId="51D0753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r>
      <w:tr w:rsidR="00050CEE" w:rsidRPr="00050CEE" w14:paraId="56464E6B" w14:textId="77777777" w:rsidTr="00DE4F40">
        <w:trPr>
          <w:jc w:val="center"/>
        </w:trPr>
        <w:tc>
          <w:tcPr>
            <w:tcW w:w="3397" w:type="dxa"/>
          </w:tcPr>
          <w:p w14:paraId="6196EF2D"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lastRenderedPageBreak/>
              <w:t xml:space="preserve">Информирование жителей округа </w:t>
            </w:r>
          </w:p>
        </w:tc>
        <w:tc>
          <w:tcPr>
            <w:tcW w:w="567" w:type="dxa"/>
            <w:vAlign w:val="center"/>
          </w:tcPr>
          <w:p w14:paraId="76627885"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3AB68B1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802C61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6D7697A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79A3E090"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1EEAF5D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c>
          <w:tcPr>
            <w:tcW w:w="1276" w:type="dxa"/>
            <w:vAlign w:val="center"/>
          </w:tcPr>
          <w:p w14:paraId="36E6FB5F"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r>
      <w:tr w:rsidR="00050CEE" w:rsidRPr="00050CEE" w14:paraId="02DD4726" w14:textId="77777777" w:rsidTr="00DE4F40">
        <w:trPr>
          <w:jc w:val="center"/>
        </w:trPr>
        <w:tc>
          <w:tcPr>
            <w:tcW w:w="3397" w:type="dxa"/>
          </w:tcPr>
          <w:p w14:paraId="623B2FB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13A27F50"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5BFACEE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FDFEED3"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0CD9E10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134" w:type="dxa"/>
            <w:vAlign w:val="center"/>
          </w:tcPr>
          <w:p w14:paraId="1D99C0BA"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2E835F7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c>
          <w:tcPr>
            <w:tcW w:w="1276" w:type="dxa"/>
            <w:vAlign w:val="center"/>
          </w:tcPr>
          <w:p w14:paraId="00F2EF9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r>
      <w:tr w:rsidR="00050CEE" w:rsidRPr="00050CEE" w14:paraId="6973CB67" w14:textId="77777777" w:rsidTr="00DE4F40">
        <w:trPr>
          <w:jc w:val="center"/>
        </w:trPr>
        <w:tc>
          <w:tcPr>
            <w:tcW w:w="3397" w:type="dxa"/>
          </w:tcPr>
          <w:p w14:paraId="7DFF3C7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43C0A23F"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501D2EC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A97F3EB"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0275224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134" w:type="dxa"/>
            <w:vAlign w:val="center"/>
          </w:tcPr>
          <w:p w14:paraId="62B03E67"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1E56DC00"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c>
          <w:tcPr>
            <w:tcW w:w="1276" w:type="dxa"/>
            <w:vAlign w:val="center"/>
          </w:tcPr>
          <w:p w14:paraId="0542A9AB"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277,8</w:t>
            </w:r>
          </w:p>
        </w:tc>
      </w:tr>
      <w:tr w:rsidR="00050CEE" w:rsidRPr="00050CEE" w14:paraId="464FD02A" w14:textId="77777777" w:rsidTr="00DE4F40">
        <w:trPr>
          <w:jc w:val="center"/>
        </w:trPr>
        <w:tc>
          <w:tcPr>
            <w:tcW w:w="7083" w:type="dxa"/>
            <w:gridSpan w:val="5"/>
            <w:vAlign w:val="center"/>
          </w:tcPr>
          <w:p w14:paraId="1A4F16CC" w14:textId="77777777" w:rsidR="00050CEE" w:rsidRPr="00050CEE" w:rsidRDefault="00050CEE" w:rsidP="00050CEE">
            <w:pPr>
              <w:autoSpaceDE w:val="0"/>
              <w:autoSpaceDN w:val="0"/>
              <w:adjustRightInd w:val="0"/>
              <w:spacing w:after="0" w:line="240" w:lineRule="auto"/>
              <w:rPr>
                <w:rFonts w:ascii="Times New Roman" w:hAnsi="Times New Roman"/>
                <w:b/>
                <w:bCs/>
                <w:color w:val="000000"/>
                <w:sz w:val="24"/>
                <w:szCs w:val="24"/>
              </w:rPr>
            </w:pPr>
            <w:r w:rsidRPr="00050CEE">
              <w:rPr>
                <w:rFonts w:ascii="Times New Roman" w:hAnsi="Times New Roman"/>
                <w:b/>
                <w:bCs/>
                <w:color w:val="000000"/>
                <w:sz w:val="24"/>
                <w:szCs w:val="24"/>
              </w:rPr>
              <w:t>Условно-утвержденные расходы</w:t>
            </w:r>
          </w:p>
        </w:tc>
        <w:tc>
          <w:tcPr>
            <w:tcW w:w="1134" w:type="dxa"/>
            <w:vAlign w:val="center"/>
          </w:tcPr>
          <w:p w14:paraId="672A448F"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p>
        </w:tc>
        <w:tc>
          <w:tcPr>
            <w:tcW w:w="1134" w:type="dxa"/>
          </w:tcPr>
          <w:p w14:paraId="5B95017B"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572,6</w:t>
            </w:r>
          </w:p>
        </w:tc>
        <w:tc>
          <w:tcPr>
            <w:tcW w:w="1276" w:type="dxa"/>
          </w:tcPr>
          <w:p w14:paraId="7E66BC39"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1145,2</w:t>
            </w:r>
          </w:p>
        </w:tc>
      </w:tr>
      <w:tr w:rsidR="00050CEE" w:rsidRPr="00050CEE" w14:paraId="65245880" w14:textId="77777777" w:rsidTr="00DE4F40">
        <w:trPr>
          <w:jc w:val="center"/>
        </w:trPr>
        <w:tc>
          <w:tcPr>
            <w:tcW w:w="7083" w:type="dxa"/>
            <w:gridSpan w:val="5"/>
            <w:vAlign w:val="center"/>
          </w:tcPr>
          <w:p w14:paraId="7EF1C607" w14:textId="77777777" w:rsidR="00050CEE" w:rsidRPr="00050CEE" w:rsidRDefault="00050CEE" w:rsidP="00050CEE">
            <w:pPr>
              <w:autoSpaceDE w:val="0"/>
              <w:autoSpaceDN w:val="0"/>
              <w:adjustRightInd w:val="0"/>
              <w:spacing w:after="0" w:line="240" w:lineRule="auto"/>
              <w:rPr>
                <w:rFonts w:ascii="Times New Roman" w:hAnsi="Times New Roman"/>
                <w:sz w:val="24"/>
                <w:szCs w:val="24"/>
              </w:rPr>
            </w:pPr>
            <w:r w:rsidRPr="00050CEE">
              <w:rPr>
                <w:rFonts w:ascii="Times New Roman" w:hAnsi="Times New Roman"/>
                <w:b/>
                <w:bCs/>
                <w:color w:val="000000"/>
                <w:sz w:val="24"/>
                <w:szCs w:val="24"/>
              </w:rPr>
              <w:t>ИТОГО РАСХОДЫ</w:t>
            </w:r>
          </w:p>
        </w:tc>
        <w:tc>
          <w:tcPr>
            <w:tcW w:w="1134" w:type="dxa"/>
            <w:vAlign w:val="center"/>
          </w:tcPr>
          <w:p w14:paraId="1C46F487"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28220,0</w:t>
            </w:r>
          </w:p>
        </w:tc>
        <w:tc>
          <w:tcPr>
            <w:tcW w:w="1134" w:type="dxa"/>
          </w:tcPr>
          <w:p w14:paraId="691FADCA"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22905,0</w:t>
            </w:r>
          </w:p>
        </w:tc>
        <w:tc>
          <w:tcPr>
            <w:tcW w:w="1276" w:type="dxa"/>
          </w:tcPr>
          <w:p w14:paraId="7F5B1AE9"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22905,0</w:t>
            </w:r>
          </w:p>
        </w:tc>
      </w:tr>
    </w:tbl>
    <w:p w14:paraId="3E640A15" w14:textId="77777777" w:rsidR="00050CEE" w:rsidRPr="00050CEE" w:rsidRDefault="00050CEE" w:rsidP="00050CEE">
      <w:pPr>
        <w:autoSpaceDE w:val="0"/>
        <w:autoSpaceDN w:val="0"/>
        <w:adjustRightInd w:val="0"/>
        <w:spacing w:after="0" w:line="240" w:lineRule="auto"/>
        <w:jc w:val="both"/>
        <w:rPr>
          <w:rFonts w:ascii="Times New Roman" w:hAnsi="Times New Roman"/>
          <w:sz w:val="28"/>
          <w:szCs w:val="28"/>
        </w:rPr>
      </w:pPr>
    </w:p>
    <w:p w14:paraId="1EE38A78" w14:textId="77777777" w:rsidR="00050CEE" w:rsidRPr="00050CEE" w:rsidRDefault="00050CEE" w:rsidP="00050CEE">
      <w:pPr>
        <w:rPr>
          <w:rFonts w:ascii="Times New Roman" w:hAnsi="Times New Roman"/>
          <w:b/>
          <w:sz w:val="28"/>
          <w:szCs w:val="28"/>
        </w:rPr>
      </w:pPr>
      <w:r w:rsidRPr="00050CEE">
        <w:rPr>
          <w:rFonts w:ascii="Times New Roman" w:hAnsi="Times New Roman"/>
          <w:b/>
          <w:sz w:val="28"/>
          <w:szCs w:val="28"/>
        </w:rPr>
        <w:br w:type="page"/>
      </w:r>
    </w:p>
    <w:p w14:paraId="1A43D1F9" w14:textId="77777777" w:rsidR="00050CEE" w:rsidRPr="00050CEE" w:rsidRDefault="00050CEE" w:rsidP="00050CEE">
      <w:pPr>
        <w:autoSpaceDE w:val="0"/>
        <w:autoSpaceDN w:val="0"/>
        <w:adjustRightInd w:val="0"/>
        <w:spacing w:after="0" w:line="240" w:lineRule="auto"/>
        <w:ind w:left="5041"/>
        <w:jc w:val="both"/>
        <w:rPr>
          <w:rFonts w:ascii="Times New Roman" w:hAnsi="Times New Roman"/>
          <w:bCs/>
          <w:sz w:val="28"/>
          <w:szCs w:val="28"/>
        </w:rPr>
      </w:pPr>
    </w:p>
    <w:p w14:paraId="36DAEFA9" w14:textId="4C4C140F" w:rsidR="00050CEE" w:rsidRPr="00050CEE" w:rsidRDefault="00050CEE" w:rsidP="00050CEE">
      <w:pPr>
        <w:spacing w:after="0" w:line="240" w:lineRule="auto"/>
        <w:rPr>
          <w:rFonts w:ascii="Times New Roman" w:hAnsi="Times New Roman"/>
          <w:sz w:val="24"/>
          <w:szCs w:val="24"/>
        </w:rPr>
      </w:pP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00603C33">
        <w:rPr>
          <w:rFonts w:ascii="Times New Roman" w:hAnsi="Times New Roman"/>
          <w:sz w:val="24"/>
          <w:szCs w:val="24"/>
        </w:rPr>
        <w:t>Приложение 2</w:t>
      </w:r>
      <w:r w:rsidRPr="00050CEE">
        <w:rPr>
          <w:rFonts w:ascii="Times New Roman" w:hAnsi="Times New Roman"/>
          <w:sz w:val="24"/>
          <w:szCs w:val="24"/>
        </w:rPr>
        <w:t xml:space="preserve"> </w:t>
      </w:r>
    </w:p>
    <w:p w14:paraId="0828F4B3" w14:textId="77777777" w:rsidR="00050CEE" w:rsidRPr="00050CEE" w:rsidRDefault="00050CEE" w:rsidP="00050CEE">
      <w:pPr>
        <w:spacing w:after="0" w:line="240" w:lineRule="auto"/>
        <w:ind w:left="4248" w:firstLine="708"/>
        <w:rPr>
          <w:rFonts w:ascii="Times New Roman" w:hAnsi="Times New Roman"/>
          <w:sz w:val="24"/>
          <w:szCs w:val="24"/>
        </w:rPr>
      </w:pPr>
      <w:r w:rsidRPr="00050CEE">
        <w:rPr>
          <w:rFonts w:ascii="Times New Roman" w:hAnsi="Times New Roman"/>
          <w:sz w:val="24"/>
          <w:szCs w:val="24"/>
        </w:rPr>
        <w:t xml:space="preserve">к решению Совета депутатов </w:t>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t xml:space="preserve">муниципального округа Мещанский       </w:t>
      </w:r>
    </w:p>
    <w:p w14:paraId="26402363" w14:textId="61D556F1" w:rsidR="00050CEE" w:rsidRPr="00050CEE" w:rsidRDefault="00050CEE" w:rsidP="00050CEE">
      <w:pPr>
        <w:rPr>
          <w:rFonts w:ascii="Times New Roman" w:hAnsi="Times New Roman"/>
          <w:bCs/>
          <w:sz w:val="24"/>
          <w:szCs w:val="24"/>
        </w:rPr>
      </w:pP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t>от 19 февраля 2024 года № Р-</w:t>
      </w:r>
      <w:r w:rsidR="000C3D0E">
        <w:rPr>
          <w:rFonts w:ascii="Times New Roman" w:hAnsi="Times New Roman"/>
          <w:bCs/>
          <w:sz w:val="24"/>
          <w:szCs w:val="24"/>
        </w:rPr>
        <w:t>25</w:t>
      </w:r>
    </w:p>
    <w:p w14:paraId="059A54D3"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sz w:val="28"/>
          <w:szCs w:val="28"/>
        </w:rPr>
      </w:pPr>
    </w:p>
    <w:p w14:paraId="0CB4DD8D"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sz w:val="28"/>
          <w:szCs w:val="28"/>
        </w:rPr>
      </w:pPr>
      <w:r w:rsidRPr="00050CEE">
        <w:rPr>
          <w:rFonts w:ascii="Times New Roman" w:eastAsiaTheme="minorHAnsi" w:hAnsi="Times New Roman"/>
          <w:b/>
          <w:sz w:val="28"/>
          <w:szCs w:val="28"/>
        </w:rPr>
        <w:t>Распределение бюджетных ассигнований по</w:t>
      </w:r>
      <w:r w:rsidRPr="00050CEE">
        <w:rPr>
          <w:rFonts w:ascii="Times New Roman" w:eastAsiaTheme="minorHAnsi" w:hAnsi="Times New Roman"/>
          <w:b/>
          <w:i/>
          <w:sz w:val="28"/>
          <w:szCs w:val="28"/>
        </w:rPr>
        <w:t xml:space="preserve"> </w:t>
      </w:r>
      <w:r w:rsidRPr="00050CEE">
        <w:rPr>
          <w:rFonts w:ascii="Times New Roman" w:eastAsiaTheme="minorHAnsi" w:hAnsi="Times New Roman"/>
          <w:b/>
          <w:iCs/>
          <w:sz w:val="28"/>
          <w:szCs w:val="28"/>
        </w:rPr>
        <w:t>разделам, подразделам, целевым статьям, группам (группам и подгруппам) видов расходов классификации расходов</w:t>
      </w:r>
      <w:r w:rsidRPr="00050CEE">
        <w:rPr>
          <w:rFonts w:ascii="Times New Roman" w:eastAsiaTheme="minorHAnsi" w:hAnsi="Times New Roman"/>
          <w:b/>
          <w:sz w:val="28"/>
          <w:szCs w:val="28"/>
        </w:rPr>
        <w:t xml:space="preserve"> бюджета муниципального округа Мещанский на 2024 год и плановый период 2025 и 2026 годов</w:t>
      </w:r>
    </w:p>
    <w:p w14:paraId="11A414DC"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i/>
          <w:sz w:val="28"/>
          <w:szCs w:val="28"/>
        </w:rPr>
      </w:pPr>
    </w:p>
    <w:tbl>
      <w:tblPr>
        <w:tblStyle w:val="af9"/>
        <w:tblW w:w="10627" w:type="dxa"/>
        <w:jc w:val="center"/>
        <w:tblLayout w:type="fixed"/>
        <w:tblLook w:val="04A0" w:firstRow="1" w:lastRow="0" w:firstColumn="1" w:lastColumn="0" w:noHBand="0" w:noVBand="1"/>
      </w:tblPr>
      <w:tblGrid>
        <w:gridCol w:w="2972"/>
        <w:gridCol w:w="567"/>
        <w:gridCol w:w="709"/>
        <w:gridCol w:w="1701"/>
        <w:gridCol w:w="709"/>
        <w:gridCol w:w="1417"/>
        <w:gridCol w:w="1134"/>
        <w:gridCol w:w="1418"/>
      </w:tblGrid>
      <w:tr w:rsidR="00050CEE" w:rsidRPr="00050CEE" w14:paraId="5CD7253D" w14:textId="77777777" w:rsidTr="00DE4F40">
        <w:trPr>
          <w:jc w:val="center"/>
        </w:trPr>
        <w:tc>
          <w:tcPr>
            <w:tcW w:w="2972" w:type="dxa"/>
            <w:vAlign w:val="center"/>
          </w:tcPr>
          <w:p w14:paraId="5EC0FCF5"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Наименование</w:t>
            </w:r>
          </w:p>
        </w:tc>
        <w:tc>
          <w:tcPr>
            <w:tcW w:w="567" w:type="dxa"/>
            <w:vAlign w:val="center"/>
          </w:tcPr>
          <w:p w14:paraId="2CB53652"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proofErr w:type="spellStart"/>
            <w:r w:rsidRPr="00050CEE">
              <w:rPr>
                <w:rFonts w:ascii="Times New Roman" w:hAnsi="Times New Roman"/>
                <w:b/>
                <w:sz w:val="24"/>
                <w:szCs w:val="24"/>
              </w:rPr>
              <w:t>Рз</w:t>
            </w:r>
            <w:proofErr w:type="spellEnd"/>
          </w:p>
        </w:tc>
        <w:tc>
          <w:tcPr>
            <w:tcW w:w="709" w:type="dxa"/>
            <w:vAlign w:val="center"/>
          </w:tcPr>
          <w:p w14:paraId="3EF1B02C"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ПР</w:t>
            </w:r>
          </w:p>
        </w:tc>
        <w:tc>
          <w:tcPr>
            <w:tcW w:w="1701" w:type="dxa"/>
            <w:vAlign w:val="center"/>
          </w:tcPr>
          <w:p w14:paraId="59004D4B"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ЦСР</w:t>
            </w:r>
          </w:p>
        </w:tc>
        <w:tc>
          <w:tcPr>
            <w:tcW w:w="709" w:type="dxa"/>
            <w:vAlign w:val="center"/>
          </w:tcPr>
          <w:p w14:paraId="7BA210C2"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ВР</w:t>
            </w:r>
          </w:p>
        </w:tc>
        <w:tc>
          <w:tcPr>
            <w:tcW w:w="3969" w:type="dxa"/>
            <w:gridSpan w:val="3"/>
            <w:vAlign w:val="center"/>
          </w:tcPr>
          <w:p w14:paraId="1369CC81"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Сумма (</w:t>
            </w:r>
            <w:proofErr w:type="spellStart"/>
            <w:proofErr w:type="gramStart"/>
            <w:r w:rsidRPr="00050CEE">
              <w:rPr>
                <w:rFonts w:ascii="Times New Roman" w:hAnsi="Times New Roman"/>
                <w:b/>
                <w:sz w:val="24"/>
                <w:szCs w:val="24"/>
              </w:rPr>
              <w:t>тыс.руб</w:t>
            </w:r>
            <w:proofErr w:type="spellEnd"/>
            <w:proofErr w:type="gramEnd"/>
            <w:r w:rsidRPr="00050CEE">
              <w:rPr>
                <w:rFonts w:ascii="Times New Roman" w:hAnsi="Times New Roman"/>
                <w:b/>
                <w:sz w:val="24"/>
                <w:szCs w:val="24"/>
              </w:rPr>
              <w:t>)</w:t>
            </w:r>
          </w:p>
        </w:tc>
      </w:tr>
      <w:tr w:rsidR="00050CEE" w:rsidRPr="00050CEE" w14:paraId="7E25A06C" w14:textId="77777777" w:rsidTr="00DE4F40">
        <w:trPr>
          <w:jc w:val="center"/>
        </w:trPr>
        <w:tc>
          <w:tcPr>
            <w:tcW w:w="6658" w:type="dxa"/>
            <w:gridSpan w:val="5"/>
          </w:tcPr>
          <w:p w14:paraId="44BC6DB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BCA46E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2024 год</w:t>
            </w:r>
          </w:p>
        </w:tc>
        <w:tc>
          <w:tcPr>
            <w:tcW w:w="1134" w:type="dxa"/>
          </w:tcPr>
          <w:p w14:paraId="6A0DABB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2025 год</w:t>
            </w:r>
          </w:p>
        </w:tc>
        <w:tc>
          <w:tcPr>
            <w:tcW w:w="1418" w:type="dxa"/>
          </w:tcPr>
          <w:p w14:paraId="2982132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2026 год</w:t>
            </w:r>
          </w:p>
        </w:tc>
      </w:tr>
      <w:tr w:rsidR="00050CEE" w:rsidRPr="00050CEE" w14:paraId="08F8FAB8" w14:textId="77777777" w:rsidTr="00DE4F40">
        <w:trPr>
          <w:jc w:val="center"/>
        </w:trPr>
        <w:tc>
          <w:tcPr>
            <w:tcW w:w="2972" w:type="dxa"/>
          </w:tcPr>
          <w:p w14:paraId="04884699"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ОБЩЕГОСУДАРСТВЕННЫЕ ВОПРОСЫ</w:t>
            </w:r>
          </w:p>
        </w:tc>
        <w:tc>
          <w:tcPr>
            <w:tcW w:w="567" w:type="dxa"/>
            <w:vAlign w:val="center"/>
          </w:tcPr>
          <w:p w14:paraId="7B091CB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279EAC9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0D4FBAC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6BC43C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3F81C01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25405,6</w:t>
            </w:r>
          </w:p>
        </w:tc>
        <w:tc>
          <w:tcPr>
            <w:tcW w:w="1134" w:type="dxa"/>
            <w:vAlign w:val="center"/>
          </w:tcPr>
          <w:p w14:paraId="6FB37AD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20090,6</w:t>
            </w:r>
          </w:p>
        </w:tc>
        <w:tc>
          <w:tcPr>
            <w:tcW w:w="1418" w:type="dxa"/>
            <w:vAlign w:val="center"/>
          </w:tcPr>
          <w:p w14:paraId="537D4CD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20090,6</w:t>
            </w:r>
          </w:p>
        </w:tc>
      </w:tr>
      <w:tr w:rsidR="00050CEE" w:rsidRPr="00050CEE" w14:paraId="19183A08" w14:textId="77777777" w:rsidTr="00DE4F40">
        <w:trPr>
          <w:jc w:val="center"/>
        </w:trPr>
        <w:tc>
          <w:tcPr>
            <w:tcW w:w="2972" w:type="dxa"/>
          </w:tcPr>
          <w:p w14:paraId="52B723EF" w14:textId="77777777" w:rsidR="00050CEE" w:rsidRPr="00050CEE" w:rsidRDefault="00050CEE" w:rsidP="00050CEE">
            <w:pPr>
              <w:spacing w:after="0" w:line="240" w:lineRule="auto"/>
              <w:jc w:val="both"/>
              <w:rPr>
                <w:rFonts w:ascii="Times New Roman" w:hAnsi="Times New Roman"/>
                <w:color w:val="000000"/>
                <w:sz w:val="24"/>
                <w:szCs w:val="24"/>
                <w:shd w:val="clear" w:color="auto" w:fill="FFFFFF"/>
              </w:rPr>
            </w:pPr>
            <w:r w:rsidRPr="00050CEE">
              <w:rPr>
                <w:rFonts w:ascii="Times New Roman" w:hAnsi="Times New Roman"/>
                <w:color w:val="000000"/>
                <w:sz w:val="24"/>
                <w:szCs w:val="24"/>
                <w:shd w:val="clear" w:color="auto" w:fill="FFFFFF"/>
              </w:rPr>
              <w:t>Функционирование высшего должностного лица субъекта Российской Федерации и муниципального образования</w:t>
            </w:r>
          </w:p>
        </w:tc>
        <w:tc>
          <w:tcPr>
            <w:tcW w:w="567" w:type="dxa"/>
            <w:vAlign w:val="center"/>
          </w:tcPr>
          <w:p w14:paraId="56EA5F6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785B4C4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618B54A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93A8DE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1663134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5315,0</w:t>
            </w:r>
          </w:p>
        </w:tc>
        <w:tc>
          <w:tcPr>
            <w:tcW w:w="1134" w:type="dxa"/>
            <w:vAlign w:val="center"/>
          </w:tcPr>
          <w:p w14:paraId="71E7CA1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64407D6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5CA0DC58" w14:textId="77777777" w:rsidTr="00DE4F40">
        <w:trPr>
          <w:jc w:val="center"/>
        </w:trPr>
        <w:tc>
          <w:tcPr>
            <w:tcW w:w="2972" w:type="dxa"/>
          </w:tcPr>
          <w:p w14:paraId="5176F54F" w14:textId="77777777" w:rsidR="00050CEE" w:rsidRPr="00050CEE" w:rsidRDefault="00050CEE" w:rsidP="00050CEE">
            <w:pPr>
              <w:spacing w:after="0" w:line="240" w:lineRule="auto"/>
              <w:jc w:val="both"/>
              <w:rPr>
                <w:rFonts w:ascii="Times New Roman" w:hAnsi="Times New Roman"/>
                <w:color w:val="000000"/>
                <w:sz w:val="24"/>
                <w:szCs w:val="24"/>
                <w:shd w:val="clear" w:color="auto" w:fill="FFFFFF"/>
              </w:rPr>
            </w:pPr>
            <w:r w:rsidRPr="00050CEE">
              <w:rPr>
                <w:rFonts w:ascii="Times New Roman" w:hAnsi="Times New Roman"/>
                <w:color w:val="000000"/>
                <w:sz w:val="24"/>
                <w:szCs w:val="24"/>
                <w:shd w:val="clear" w:color="auto" w:fill="FFFFFF"/>
              </w:rPr>
              <w:t>Глава муниципального образования</w:t>
            </w:r>
          </w:p>
        </w:tc>
        <w:tc>
          <w:tcPr>
            <w:tcW w:w="567" w:type="dxa"/>
            <w:vAlign w:val="center"/>
          </w:tcPr>
          <w:p w14:paraId="5BADBE9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374F64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2919CD3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5DE2069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323289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5234,2</w:t>
            </w:r>
          </w:p>
        </w:tc>
        <w:tc>
          <w:tcPr>
            <w:tcW w:w="1134" w:type="dxa"/>
            <w:vAlign w:val="center"/>
          </w:tcPr>
          <w:p w14:paraId="36D8237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1CD6199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65B88BD7" w14:textId="77777777" w:rsidTr="00DE4F40">
        <w:trPr>
          <w:jc w:val="center"/>
        </w:trPr>
        <w:tc>
          <w:tcPr>
            <w:tcW w:w="2972" w:type="dxa"/>
          </w:tcPr>
          <w:p w14:paraId="22320D0A"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752AEFC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B3D998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5536DF9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352BF1F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417" w:type="dxa"/>
            <w:vAlign w:val="center"/>
          </w:tcPr>
          <w:p w14:paraId="71EDF88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4231,6</w:t>
            </w:r>
          </w:p>
        </w:tc>
        <w:tc>
          <w:tcPr>
            <w:tcW w:w="1134" w:type="dxa"/>
            <w:vAlign w:val="center"/>
          </w:tcPr>
          <w:p w14:paraId="5164398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0D0075E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4DEBFEE8" w14:textId="77777777" w:rsidTr="00DE4F40">
        <w:trPr>
          <w:jc w:val="center"/>
        </w:trPr>
        <w:tc>
          <w:tcPr>
            <w:tcW w:w="2972" w:type="dxa"/>
          </w:tcPr>
          <w:p w14:paraId="73D99E4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7E9A0E9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772DA56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2D2FE47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215DA1E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417" w:type="dxa"/>
            <w:vAlign w:val="center"/>
          </w:tcPr>
          <w:p w14:paraId="2018AC2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4231,6</w:t>
            </w:r>
          </w:p>
        </w:tc>
        <w:tc>
          <w:tcPr>
            <w:tcW w:w="1134" w:type="dxa"/>
            <w:vAlign w:val="center"/>
          </w:tcPr>
          <w:p w14:paraId="6D91257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7457232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3CEFBC3F" w14:textId="77777777" w:rsidTr="00DE4F40">
        <w:trPr>
          <w:jc w:val="center"/>
        </w:trPr>
        <w:tc>
          <w:tcPr>
            <w:tcW w:w="2972" w:type="dxa"/>
          </w:tcPr>
          <w:p w14:paraId="719EFA9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7B00A42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62A5A39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0780A4D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6D411B5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417" w:type="dxa"/>
            <w:vAlign w:val="center"/>
          </w:tcPr>
          <w:p w14:paraId="75C35BE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1002,6</w:t>
            </w:r>
          </w:p>
        </w:tc>
        <w:tc>
          <w:tcPr>
            <w:tcW w:w="1134" w:type="dxa"/>
            <w:vAlign w:val="center"/>
          </w:tcPr>
          <w:p w14:paraId="62AAACA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48AD570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1F233ABA" w14:textId="77777777" w:rsidTr="00DE4F40">
        <w:trPr>
          <w:jc w:val="center"/>
        </w:trPr>
        <w:tc>
          <w:tcPr>
            <w:tcW w:w="2972" w:type="dxa"/>
          </w:tcPr>
          <w:p w14:paraId="5415928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5AA3367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26E0D0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12F6F1E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31А0100100</w:t>
            </w:r>
          </w:p>
        </w:tc>
        <w:tc>
          <w:tcPr>
            <w:tcW w:w="709" w:type="dxa"/>
            <w:vAlign w:val="center"/>
          </w:tcPr>
          <w:p w14:paraId="26AA15E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417" w:type="dxa"/>
            <w:vAlign w:val="center"/>
          </w:tcPr>
          <w:p w14:paraId="6616747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1002,6</w:t>
            </w:r>
          </w:p>
        </w:tc>
        <w:tc>
          <w:tcPr>
            <w:tcW w:w="1134" w:type="dxa"/>
            <w:vAlign w:val="center"/>
          </w:tcPr>
          <w:p w14:paraId="067DD7C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24CB1CF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2526CFC4" w14:textId="77777777" w:rsidTr="00DE4F40">
        <w:trPr>
          <w:jc w:val="center"/>
        </w:trPr>
        <w:tc>
          <w:tcPr>
            <w:tcW w:w="2972" w:type="dxa"/>
          </w:tcPr>
          <w:p w14:paraId="2590A2E0"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Прочие расходы в сфере здравоохранения</w:t>
            </w:r>
          </w:p>
        </w:tc>
        <w:tc>
          <w:tcPr>
            <w:tcW w:w="567" w:type="dxa"/>
            <w:vAlign w:val="center"/>
          </w:tcPr>
          <w:p w14:paraId="38C532C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03A007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4C30BEF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35Г0101100</w:t>
            </w:r>
          </w:p>
        </w:tc>
        <w:tc>
          <w:tcPr>
            <w:tcW w:w="709" w:type="dxa"/>
            <w:vAlign w:val="center"/>
          </w:tcPr>
          <w:p w14:paraId="051A7BC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640C0B3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80,8</w:t>
            </w:r>
          </w:p>
        </w:tc>
        <w:tc>
          <w:tcPr>
            <w:tcW w:w="1134" w:type="dxa"/>
            <w:vAlign w:val="center"/>
          </w:tcPr>
          <w:p w14:paraId="3D17091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37C53FA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3D784378" w14:textId="77777777" w:rsidTr="00DE4F40">
        <w:trPr>
          <w:jc w:val="center"/>
        </w:trPr>
        <w:tc>
          <w:tcPr>
            <w:tcW w:w="2972" w:type="dxa"/>
          </w:tcPr>
          <w:p w14:paraId="5CFD689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Расходы на выплаты персоналу в целях </w:t>
            </w:r>
            <w:r w:rsidRPr="00050CEE">
              <w:rPr>
                <w:rFonts w:ascii="Times New Roman" w:hAnsi="Times New Roman"/>
                <w:color w:val="000000"/>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00A2799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lastRenderedPageBreak/>
              <w:t>01</w:t>
            </w:r>
          </w:p>
        </w:tc>
        <w:tc>
          <w:tcPr>
            <w:tcW w:w="709" w:type="dxa"/>
            <w:vAlign w:val="center"/>
          </w:tcPr>
          <w:p w14:paraId="7420798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1CE3867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35Г0101100</w:t>
            </w:r>
          </w:p>
        </w:tc>
        <w:tc>
          <w:tcPr>
            <w:tcW w:w="709" w:type="dxa"/>
            <w:vAlign w:val="center"/>
          </w:tcPr>
          <w:p w14:paraId="5FAB493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417" w:type="dxa"/>
            <w:vAlign w:val="center"/>
          </w:tcPr>
          <w:p w14:paraId="4925B59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80,8</w:t>
            </w:r>
          </w:p>
        </w:tc>
        <w:tc>
          <w:tcPr>
            <w:tcW w:w="1134" w:type="dxa"/>
            <w:vAlign w:val="center"/>
          </w:tcPr>
          <w:p w14:paraId="46B3B16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76A89C1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34A59033" w14:textId="77777777" w:rsidTr="00DE4F40">
        <w:trPr>
          <w:jc w:val="center"/>
        </w:trPr>
        <w:tc>
          <w:tcPr>
            <w:tcW w:w="2972" w:type="dxa"/>
          </w:tcPr>
          <w:p w14:paraId="49C11FD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10EF85B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FE9E56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5B122FB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35Г0101100</w:t>
            </w:r>
          </w:p>
        </w:tc>
        <w:tc>
          <w:tcPr>
            <w:tcW w:w="709" w:type="dxa"/>
            <w:vAlign w:val="center"/>
          </w:tcPr>
          <w:p w14:paraId="63BCE85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417" w:type="dxa"/>
            <w:vAlign w:val="center"/>
          </w:tcPr>
          <w:p w14:paraId="6129B37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80,8</w:t>
            </w:r>
          </w:p>
        </w:tc>
        <w:tc>
          <w:tcPr>
            <w:tcW w:w="1134" w:type="dxa"/>
            <w:vAlign w:val="center"/>
          </w:tcPr>
          <w:p w14:paraId="17D7752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418" w:type="dxa"/>
            <w:vAlign w:val="center"/>
          </w:tcPr>
          <w:p w14:paraId="3FB5986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r>
      <w:tr w:rsidR="00050CEE" w:rsidRPr="00050CEE" w14:paraId="412ED8FD" w14:textId="77777777" w:rsidTr="00DE4F40">
        <w:trPr>
          <w:jc w:val="center"/>
        </w:trPr>
        <w:tc>
          <w:tcPr>
            <w:tcW w:w="2972" w:type="dxa"/>
          </w:tcPr>
          <w:p w14:paraId="4E99BF01"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color w:val="000000"/>
                <w:sz w:val="24"/>
                <w:szCs w:val="24"/>
                <w:shd w:val="clear" w:color="auto" w:fill="FFFFFF"/>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14:paraId="7B41785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19B22F1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63C579D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9E124C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3D4D763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195,0</w:t>
            </w:r>
          </w:p>
        </w:tc>
        <w:tc>
          <w:tcPr>
            <w:tcW w:w="1134" w:type="dxa"/>
            <w:vAlign w:val="center"/>
          </w:tcPr>
          <w:p w14:paraId="5FBCAFC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195,0</w:t>
            </w:r>
          </w:p>
        </w:tc>
        <w:tc>
          <w:tcPr>
            <w:tcW w:w="1418" w:type="dxa"/>
            <w:vAlign w:val="center"/>
          </w:tcPr>
          <w:p w14:paraId="64AFA3E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195,0</w:t>
            </w:r>
          </w:p>
        </w:tc>
      </w:tr>
      <w:tr w:rsidR="00050CEE" w:rsidRPr="00050CEE" w14:paraId="3FD853F7" w14:textId="77777777" w:rsidTr="00DE4F40">
        <w:trPr>
          <w:jc w:val="center"/>
        </w:trPr>
        <w:tc>
          <w:tcPr>
            <w:tcW w:w="2972" w:type="dxa"/>
          </w:tcPr>
          <w:p w14:paraId="3D472B1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Депутаты Совета депутатов внутригородского муниципального образования</w:t>
            </w:r>
          </w:p>
        </w:tc>
        <w:tc>
          <w:tcPr>
            <w:tcW w:w="567" w:type="dxa"/>
            <w:vAlign w:val="center"/>
          </w:tcPr>
          <w:p w14:paraId="6E4DE32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D0F62E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1251D96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w:t>
            </w:r>
            <w:r w:rsidRPr="00050CEE">
              <w:rPr>
                <w:rFonts w:ascii="Times New Roman" w:eastAsia="Batang" w:hAnsi="Times New Roman"/>
                <w:sz w:val="24"/>
                <w:szCs w:val="24"/>
              </w:rPr>
              <w:t>А </w:t>
            </w:r>
            <w:r w:rsidRPr="00050CEE">
              <w:rPr>
                <w:rFonts w:ascii="Times New Roman" w:hAnsi="Times New Roman"/>
                <w:sz w:val="24"/>
                <w:szCs w:val="24"/>
              </w:rPr>
              <w:t>01 00200</w:t>
            </w:r>
          </w:p>
        </w:tc>
        <w:tc>
          <w:tcPr>
            <w:tcW w:w="709" w:type="dxa"/>
            <w:vAlign w:val="center"/>
          </w:tcPr>
          <w:p w14:paraId="690E726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6A47AA6A"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134" w:type="dxa"/>
            <w:vAlign w:val="center"/>
          </w:tcPr>
          <w:p w14:paraId="5A618BE8"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418" w:type="dxa"/>
            <w:vAlign w:val="center"/>
          </w:tcPr>
          <w:p w14:paraId="6B413698"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r>
      <w:tr w:rsidR="00050CEE" w:rsidRPr="00050CEE" w14:paraId="5D50AB3C" w14:textId="77777777" w:rsidTr="00DE4F40">
        <w:trPr>
          <w:jc w:val="center"/>
        </w:trPr>
        <w:tc>
          <w:tcPr>
            <w:tcW w:w="2972" w:type="dxa"/>
          </w:tcPr>
          <w:p w14:paraId="6919F030"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232049E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28BF6B3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52822B4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w:t>
            </w:r>
            <w:r w:rsidRPr="00050CEE">
              <w:rPr>
                <w:rFonts w:ascii="Times New Roman" w:eastAsia="Batang" w:hAnsi="Times New Roman"/>
                <w:sz w:val="24"/>
                <w:szCs w:val="24"/>
              </w:rPr>
              <w:t>А </w:t>
            </w:r>
            <w:r w:rsidRPr="00050CEE">
              <w:rPr>
                <w:rFonts w:ascii="Times New Roman" w:hAnsi="Times New Roman"/>
                <w:sz w:val="24"/>
                <w:szCs w:val="24"/>
              </w:rPr>
              <w:t>01 00200</w:t>
            </w:r>
          </w:p>
        </w:tc>
        <w:tc>
          <w:tcPr>
            <w:tcW w:w="709" w:type="dxa"/>
            <w:vAlign w:val="center"/>
          </w:tcPr>
          <w:p w14:paraId="66C3F38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417" w:type="dxa"/>
            <w:vAlign w:val="center"/>
          </w:tcPr>
          <w:p w14:paraId="0662519F"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134" w:type="dxa"/>
            <w:vAlign w:val="center"/>
          </w:tcPr>
          <w:p w14:paraId="04E1F07F"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418" w:type="dxa"/>
            <w:vAlign w:val="center"/>
          </w:tcPr>
          <w:p w14:paraId="6AD3E04C"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r>
      <w:tr w:rsidR="00050CEE" w:rsidRPr="00050CEE" w14:paraId="65ACBB48" w14:textId="77777777" w:rsidTr="00DE4F40">
        <w:trPr>
          <w:jc w:val="center"/>
        </w:trPr>
        <w:tc>
          <w:tcPr>
            <w:tcW w:w="2972" w:type="dxa"/>
          </w:tcPr>
          <w:p w14:paraId="7AC5FEBA"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18CA0EE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1AAB363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03</w:t>
            </w:r>
          </w:p>
        </w:tc>
        <w:tc>
          <w:tcPr>
            <w:tcW w:w="1701" w:type="dxa"/>
            <w:vAlign w:val="center"/>
          </w:tcPr>
          <w:p w14:paraId="354AFA6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w:t>
            </w:r>
            <w:r w:rsidRPr="00050CEE">
              <w:rPr>
                <w:rFonts w:ascii="Times New Roman" w:eastAsia="Batang" w:hAnsi="Times New Roman"/>
                <w:sz w:val="24"/>
                <w:szCs w:val="24"/>
              </w:rPr>
              <w:t>А </w:t>
            </w:r>
            <w:r w:rsidRPr="00050CEE">
              <w:rPr>
                <w:rFonts w:ascii="Times New Roman" w:hAnsi="Times New Roman"/>
                <w:sz w:val="24"/>
                <w:szCs w:val="24"/>
              </w:rPr>
              <w:t>01 00200</w:t>
            </w:r>
          </w:p>
        </w:tc>
        <w:tc>
          <w:tcPr>
            <w:tcW w:w="709" w:type="dxa"/>
            <w:vAlign w:val="center"/>
          </w:tcPr>
          <w:p w14:paraId="1875EE6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417" w:type="dxa"/>
            <w:vAlign w:val="center"/>
          </w:tcPr>
          <w:p w14:paraId="7F47D834"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134" w:type="dxa"/>
            <w:vAlign w:val="center"/>
          </w:tcPr>
          <w:p w14:paraId="023E4D96"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c>
          <w:tcPr>
            <w:tcW w:w="1418" w:type="dxa"/>
            <w:vAlign w:val="center"/>
          </w:tcPr>
          <w:p w14:paraId="2B332F5D" w14:textId="77777777" w:rsidR="00050CEE" w:rsidRPr="00050CEE" w:rsidRDefault="00050CEE" w:rsidP="00050CEE">
            <w:pPr>
              <w:spacing w:after="0" w:line="240" w:lineRule="auto"/>
              <w:jc w:val="center"/>
            </w:pPr>
            <w:r w:rsidRPr="00050CEE">
              <w:rPr>
                <w:rFonts w:ascii="Times New Roman" w:hAnsi="Times New Roman"/>
                <w:sz w:val="24"/>
                <w:szCs w:val="24"/>
              </w:rPr>
              <w:t>195,0</w:t>
            </w:r>
          </w:p>
        </w:tc>
      </w:tr>
      <w:tr w:rsidR="00050CEE" w:rsidRPr="00050CEE" w14:paraId="2A2B2F9D" w14:textId="77777777" w:rsidTr="00DE4F40">
        <w:trPr>
          <w:jc w:val="center"/>
        </w:trPr>
        <w:tc>
          <w:tcPr>
            <w:tcW w:w="2972" w:type="dxa"/>
            <w:vAlign w:val="bottom"/>
          </w:tcPr>
          <w:p w14:paraId="2E99A85A"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color w:val="000000"/>
                <w:sz w:val="24"/>
                <w:szCs w:val="24"/>
                <w:shd w:val="clear" w:color="auto" w:fill="FFFFF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Align w:val="center"/>
          </w:tcPr>
          <w:p w14:paraId="57DC4D7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9941CE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2269C6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E49AE0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BA6CB6C" w14:textId="77777777" w:rsidR="00050CEE" w:rsidRPr="00050CEE" w:rsidRDefault="00050CEE" w:rsidP="00050CEE">
            <w:pPr>
              <w:spacing w:after="0" w:line="240" w:lineRule="auto"/>
              <w:jc w:val="center"/>
            </w:pPr>
            <w:r w:rsidRPr="00050CEE">
              <w:rPr>
                <w:rFonts w:ascii="Times New Roman" w:hAnsi="Times New Roman"/>
                <w:sz w:val="24"/>
                <w:szCs w:val="24"/>
              </w:rPr>
              <w:t>19809,5</w:t>
            </w:r>
          </w:p>
        </w:tc>
        <w:tc>
          <w:tcPr>
            <w:tcW w:w="1134" w:type="dxa"/>
            <w:vAlign w:val="center"/>
          </w:tcPr>
          <w:p w14:paraId="18D6962D" w14:textId="77777777" w:rsidR="00050CEE" w:rsidRPr="00050CEE" w:rsidRDefault="00050CEE" w:rsidP="00050CEE">
            <w:pPr>
              <w:spacing w:after="0" w:line="240" w:lineRule="auto"/>
              <w:jc w:val="center"/>
            </w:pPr>
            <w:r w:rsidRPr="00050CEE">
              <w:rPr>
                <w:rFonts w:ascii="Times New Roman" w:hAnsi="Times New Roman"/>
                <w:sz w:val="24"/>
                <w:szCs w:val="24"/>
              </w:rPr>
              <w:t>19809,5</w:t>
            </w:r>
          </w:p>
        </w:tc>
        <w:tc>
          <w:tcPr>
            <w:tcW w:w="1418" w:type="dxa"/>
            <w:vAlign w:val="center"/>
          </w:tcPr>
          <w:p w14:paraId="7B4BE8B4" w14:textId="77777777" w:rsidR="00050CEE" w:rsidRPr="00050CEE" w:rsidRDefault="00050CEE" w:rsidP="00050CEE">
            <w:pPr>
              <w:spacing w:after="0" w:line="240" w:lineRule="auto"/>
              <w:jc w:val="center"/>
            </w:pPr>
            <w:r w:rsidRPr="00050CEE">
              <w:rPr>
                <w:rFonts w:ascii="Times New Roman" w:hAnsi="Times New Roman"/>
                <w:sz w:val="24"/>
                <w:szCs w:val="24"/>
              </w:rPr>
              <w:t>19809,5</w:t>
            </w:r>
          </w:p>
        </w:tc>
      </w:tr>
      <w:tr w:rsidR="00050CEE" w:rsidRPr="00050CEE" w14:paraId="206082C2" w14:textId="77777777" w:rsidTr="00DE4F40">
        <w:trPr>
          <w:jc w:val="center"/>
        </w:trPr>
        <w:tc>
          <w:tcPr>
            <w:tcW w:w="2972" w:type="dxa"/>
          </w:tcPr>
          <w:p w14:paraId="55CE5501" w14:textId="77777777" w:rsidR="00050CEE" w:rsidRPr="00050CEE" w:rsidRDefault="00050CEE" w:rsidP="00050CEE">
            <w:pPr>
              <w:spacing w:after="0" w:line="240" w:lineRule="auto"/>
              <w:jc w:val="both"/>
              <w:rPr>
                <w:rFonts w:ascii="Times New Roman" w:hAnsi="Times New Roman"/>
                <w:i/>
                <w:color w:val="000000"/>
                <w:sz w:val="24"/>
                <w:szCs w:val="24"/>
              </w:rPr>
            </w:pPr>
            <w:r w:rsidRPr="00050CEE">
              <w:rPr>
                <w:rFonts w:ascii="Times New Roman" w:hAnsi="Times New Roman"/>
                <w:color w:val="000000"/>
                <w:sz w:val="24"/>
                <w:szCs w:val="24"/>
              </w:rPr>
              <w:t>Руководитель администрации</w:t>
            </w:r>
          </w:p>
        </w:tc>
        <w:tc>
          <w:tcPr>
            <w:tcW w:w="567" w:type="dxa"/>
            <w:vAlign w:val="center"/>
          </w:tcPr>
          <w:p w14:paraId="679FDF5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7B477CC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08B6B7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00100</w:t>
            </w:r>
          </w:p>
        </w:tc>
        <w:tc>
          <w:tcPr>
            <w:tcW w:w="709" w:type="dxa"/>
            <w:vAlign w:val="center"/>
          </w:tcPr>
          <w:p w14:paraId="7FA56C8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8420DE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4244,9</w:t>
            </w:r>
          </w:p>
        </w:tc>
        <w:tc>
          <w:tcPr>
            <w:tcW w:w="1134" w:type="dxa"/>
            <w:vAlign w:val="center"/>
          </w:tcPr>
          <w:p w14:paraId="691D2505"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4244,9</w:t>
            </w:r>
          </w:p>
        </w:tc>
        <w:tc>
          <w:tcPr>
            <w:tcW w:w="1418" w:type="dxa"/>
            <w:vAlign w:val="center"/>
          </w:tcPr>
          <w:p w14:paraId="1E222E8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4244,9</w:t>
            </w:r>
          </w:p>
        </w:tc>
      </w:tr>
      <w:tr w:rsidR="00050CEE" w:rsidRPr="00050CEE" w14:paraId="3BD12C94" w14:textId="77777777" w:rsidTr="00DE4F40">
        <w:trPr>
          <w:jc w:val="center"/>
        </w:trPr>
        <w:tc>
          <w:tcPr>
            <w:tcW w:w="2972" w:type="dxa"/>
          </w:tcPr>
          <w:p w14:paraId="3185146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050CEE">
              <w:rPr>
                <w:rFonts w:ascii="Times New Roman" w:hAnsi="Times New Roman"/>
                <w:color w:val="000000"/>
                <w:sz w:val="24"/>
                <w:szCs w:val="24"/>
              </w:rPr>
              <w:lastRenderedPageBreak/>
              <w:t>управления государственными внебюджетными фондами</w:t>
            </w:r>
          </w:p>
        </w:tc>
        <w:tc>
          <w:tcPr>
            <w:tcW w:w="567" w:type="dxa"/>
            <w:vAlign w:val="center"/>
          </w:tcPr>
          <w:p w14:paraId="596CC20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lastRenderedPageBreak/>
              <w:t>01</w:t>
            </w:r>
          </w:p>
        </w:tc>
        <w:tc>
          <w:tcPr>
            <w:tcW w:w="709" w:type="dxa"/>
            <w:vAlign w:val="center"/>
          </w:tcPr>
          <w:p w14:paraId="3C5B939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203A62B9"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7AEA1CA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417" w:type="dxa"/>
            <w:vAlign w:val="center"/>
          </w:tcPr>
          <w:p w14:paraId="0259735C" w14:textId="77777777" w:rsidR="00050CEE" w:rsidRPr="00050CEE" w:rsidRDefault="00050CEE" w:rsidP="00050CEE">
            <w:pPr>
              <w:spacing w:after="0" w:line="240" w:lineRule="auto"/>
              <w:jc w:val="center"/>
            </w:pPr>
            <w:r w:rsidRPr="00050CEE">
              <w:rPr>
                <w:rFonts w:ascii="Times New Roman" w:hAnsi="Times New Roman"/>
                <w:sz w:val="24"/>
                <w:szCs w:val="24"/>
              </w:rPr>
              <w:t>4242,3</w:t>
            </w:r>
          </w:p>
        </w:tc>
        <w:tc>
          <w:tcPr>
            <w:tcW w:w="1134" w:type="dxa"/>
            <w:vAlign w:val="center"/>
          </w:tcPr>
          <w:p w14:paraId="3CAB3151" w14:textId="77777777" w:rsidR="00050CEE" w:rsidRPr="00050CEE" w:rsidRDefault="00050CEE" w:rsidP="00050CEE">
            <w:pPr>
              <w:spacing w:after="0" w:line="240" w:lineRule="auto"/>
              <w:jc w:val="center"/>
            </w:pPr>
            <w:r w:rsidRPr="00050CEE">
              <w:rPr>
                <w:rFonts w:ascii="Times New Roman" w:hAnsi="Times New Roman"/>
                <w:sz w:val="24"/>
                <w:szCs w:val="24"/>
              </w:rPr>
              <w:t>4242,3</w:t>
            </w:r>
          </w:p>
        </w:tc>
        <w:tc>
          <w:tcPr>
            <w:tcW w:w="1418" w:type="dxa"/>
            <w:vAlign w:val="center"/>
          </w:tcPr>
          <w:p w14:paraId="0E8FC04E" w14:textId="77777777" w:rsidR="00050CEE" w:rsidRPr="00050CEE" w:rsidRDefault="00050CEE" w:rsidP="00050CEE">
            <w:pPr>
              <w:spacing w:after="0" w:line="240" w:lineRule="auto"/>
              <w:jc w:val="center"/>
            </w:pPr>
            <w:r w:rsidRPr="00050CEE">
              <w:rPr>
                <w:rFonts w:ascii="Times New Roman" w:hAnsi="Times New Roman"/>
                <w:sz w:val="24"/>
                <w:szCs w:val="24"/>
              </w:rPr>
              <w:t>4242,3</w:t>
            </w:r>
          </w:p>
        </w:tc>
      </w:tr>
      <w:tr w:rsidR="00050CEE" w:rsidRPr="00050CEE" w14:paraId="29E4C4DD" w14:textId="77777777" w:rsidTr="00DE4F40">
        <w:trPr>
          <w:jc w:val="center"/>
        </w:trPr>
        <w:tc>
          <w:tcPr>
            <w:tcW w:w="2972" w:type="dxa"/>
          </w:tcPr>
          <w:p w14:paraId="62A8051A"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62D8A06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2B8E166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4FDA9B0"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126370A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417" w:type="dxa"/>
            <w:vAlign w:val="center"/>
          </w:tcPr>
          <w:p w14:paraId="0BE459A2" w14:textId="77777777" w:rsidR="00050CEE" w:rsidRPr="00050CEE" w:rsidRDefault="00050CEE" w:rsidP="00050CEE">
            <w:pPr>
              <w:spacing w:after="0" w:line="240" w:lineRule="auto"/>
              <w:jc w:val="center"/>
            </w:pPr>
            <w:r w:rsidRPr="00050CEE">
              <w:rPr>
                <w:rFonts w:ascii="Times New Roman" w:hAnsi="Times New Roman"/>
                <w:sz w:val="24"/>
                <w:szCs w:val="24"/>
              </w:rPr>
              <w:t>4242,3</w:t>
            </w:r>
          </w:p>
        </w:tc>
        <w:tc>
          <w:tcPr>
            <w:tcW w:w="1134" w:type="dxa"/>
            <w:vAlign w:val="center"/>
          </w:tcPr>
          <w:p w14:paraId="524F5578" w14:textId="77777777" w:rsidR="00050CEE" w:rsidRPr="00050CEE" w:rsidRDefault="00050CEE" w:rsidP="00050CEE">
            <w:pPr>
              <w:spacing w:after="0" w:line="240" w:lineRule="auto"/>
              <w:jc w:val="center"/>
            </w:pPr>
            <w:r w:rsidRPr="00050CEE">
              <w:rPr>
                <w:rFonts w:ascii="Times New Roman" w:hAnsi="Times New Roman"/>
                <w:sz w:val="24"/>
                <w:szCs w:val="24"/>
              </w:rPr>
              <w:t>4242,3</w:t>
            </w:r>
          </w:p>
        </w:tc>
        <w:tc>
          <w:tcPr>
            <w:tcW w:w="1418" w:type="dxa"/>
            <w:vAlign w:val="center"/>
          </w:tcPr>
          <w:p w14:paraId="488ED095" w14:textId="77777777" w:rsidR="00050CEE" w:rsidRPr="00050CEE" w:rsidRDefault="00050CEE" w:rsidP="00050CEE">
            <w:pPr>
              <w:spacing w:after="0" w:line="240" w:lineRule="auto"/>
              <w:jc w:val="center"/>
            </w:pPr>
            <w:r w:rsidRPr="00050CEE">
              <w:rPr>
                <w:rFonts w:ascii="Times New Roman" w:hAnsi="Times New Roman"/>
                <w:sz w:val="24"/>
                <w:szCs w:val="24"/>
              </w:rPr>
              <w:t>4242,3</w:t>
            </w:r>
          </w:p>
        </w:tc>
      </w:tr>
      <w:tr w:rsidR="00050CEE" w:rsidRPr="00050CEE" w14:paraId="323FD282" w14:textId="77777777" w:rsidTr="00DE4F40">
        <w:trPr>
          <w:jc w:val="center"/>
        </w:trPr>
        <w:tc>
          <w:tcPr>
            <w:tcW w:w="2972" w:type="dxa"/>
          </w:tcPr>
          <w:p w14:paraId="486118D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5003DA8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EE3841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94F941D"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3CF1FEF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417" w:type="dxa"/>
            <w:vAlign w:val="center"/>
          </w:tcPr>
          <w:p w14:paraId="2AD023AD"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134" w:type="dxa"/>
            <w:vAlign w:val="center"/>
          </w:tcPr>
          <w:p w14:paraId="0DF56FA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418" w:type="dxa"/>
            <w:vAlign w:val="center"/>
          </w:tcPr>
          <w:p w14:paraId="1BCA12CC"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r>
      <w:tr w:rsidR="00050CEE" w:rsidRPr="00050CEE" w14:paraId="741E97A1" w14:textId="77777777" w:rsidTr="00DE4F40">
        <w:trPr>
          <w:jc w:val="center"/>
        </w:trPr>
        <w:tc>
          <w:tcPr>
            <w:tcW w:w="2972" w:type="dxa"/>
          </w:tcPr>
          <w:p w14:paraId="557B9A1F"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01D4696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CDBB17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2332F18E" w14:textId="77777777" w:rsidR="00050CEE" w:rsidRPr="00050CEE" w:rsidRDefault="00050CEE" w:rsidP="00050CEE">
            <w:pPr>
              <w:spacing w:after="0" w:line="240" w:lineRule="auto"/>
              <w:jc w:val="center"/>
            </w:pPr>
            <w:r w:rsidRPr="00050CEE">
              <w:rPr>
                <w:rFonts w:ascii="Times New Roman" w:hAnsi="Times New Roman"/>
                <w:sz w:val="24"/>
                <w:szCs w:val="24"/>
              </w:rPr>
              <w:t>31 Б 01 00100</w:t>
            </w:r>
          </w:p>
        </w:tc>
        <w:tc>
          <w:tcPr>
            <w:tcW w:w="709" w:type="dxa"/>
            <w:vAlign w:val="center"/>
          </w:tcPr>
          <w:p w14:paraId="7469933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417" w:type="dxa"/>
            <w:vAlign w:val="center"/>
          </w:tcPr>
          <w:p w14:paraId="1141EC38"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134" w:type="dxa"/>
            <w:vAlign w:val="center"/>
          </w:tcPr>
          <w:p w14:paraId="290FD339"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c>
          <w:tcPr>
            <w:tcW w:w="1418" w:type="dxa"/>
            <w:vAlign w:val="center"/>
          </w:tcPr>
          <w:p w14:paraId="5F26F1F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2,6</w:t>
            </w:r>
          </w:p>
        </w:tc>
      </w:tr>
      <w:tr w:rsidR="00050CEE" w:rsidRPr="00050CEE" w14:paraId="2B5D1BE8" w14:textId="77777777" w:rsidTr="00DE4F40">
        <w:trPr>
          <w:jc w:val="center"/>
        </w:trPr>
        <w:tc>
          <w:tcPr>
            <w:tcW w:w="2972" w:type="dxa"/>
          </w:tcPr>
          <w:p w14:paraId="54ABED1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Обеспечение деятельности администрации в части содержания муниципальных служащих для решения вопросов местного значения</w:t>
            </w:r>
          </w:p>
        </w:tc>
        <w:tc>
          <w:tcPr>
            <w:tcW w:w="567" w:type="dxa"/>
            <w:vAlign w:val="center"/>
          </w:tcPr>
          <w:p w14:paraId="62B3003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081B2F2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15ED568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00500</w:t>
            </w:r>
          </w:p>
        </w:tc>
        <w:tc>
          <w:tcPr>
            <w:tcW w:w="709" w:type="dxa"/>
            <w:vAlign w:val="center"/>
          </w:tcPr>
          <w:p w14:paraId="4D1CF43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6AD2FD1C" w14:textId="77777777" w:rsidR="00050CEE" w:rsidRPr="00050CEE" w:rsidRDefault="00050CEE" w:rsidP="00050CEE">
            <w:pPr>
              <w:spacing w:after="0" w:line="240" w:lineRule="auto"/>
              <w:jc w:val="center"/>
            </w:pPr>
            <w:r w:rsidRPr="00050CEE">
              <w:rPr>
                <w:rFonts w:ascii="Times New Roman" w:hAnsi="Times New Roman"/>
                <w:sz w:val="24"/>
                <w:szCs w:val="24"/>
              </w:rPr>
              <w:t>14953,5</w:t>
            </w:r>
          </w:p>
        </w:tc>
        <w:tc>
          <w:tcPr>
            <w:tcW w:w="1134" w:type="dxa"/>
            <w:vAlign w:val="center"/>
          </w:tcPr>
          <w:p w14:paraId="3B450E6A" w14:textId="77777777" w:rsidR="00050CEE" w:rsidRPr="00050CEE" w:rsidRDefault="00050CEE" w:rsidP="00050CEE">
            <w:pPr>
              <w:spacing w:after="0" w:line="240" w:lineRule="auto"/>
              <w:jc w:val="center"/>
            </w:pPr>
            <w:r w:rsidRPr="00050CEE">
              <w:rPr>
                <w:rFonts w:ascii="Times New Roman" w:hAnsi="Times New Roman"/>
                <w:sz w:val="24"/>
                <w:szCs w:val="24"/>
              </w:rPr>
              <w:t>14953,5</w:t>
            </w:r>
          </w:p>
        </w:tc>
        <w:tc>
          <w:tcPr>
            <w:tcW w:w="1418" w:type="dxa"/>
            <w:vAlign w:val="center"/>
          </w:tcPr>
          <w:p w14:paraId="6346BA11" w14:textId="77777777" w:rsidR="00050CEE" w:rsidRPr="00050CEE" w:rsidRDefault="00050CEE" w:rsidP="00050CEE">
            <w:pPr>
              <w:spacing w:after="0" w:line="240" w:lineRule="auto"/>
              <w:jc w:val="center"/>
            </w:pPr>
            <w:r w:rsidRPr="00050CEE">
              <w:rPr>
                <w:rFonts w:ascii="Times New Roman" w:hAnsi="Times New Roman"/>
                <w:sz w:val="24"/>
                <w:szCs w:val="24"/>
              </w:rPr>
              <w:t>14953,5</w:t>
            </w:r>
          </w:p>
        </w:tc>
      </w:tr>
      <w:tr w:rsidR="00050CEE" w:rsidRPr="00050CEE" w14:paraId="7D9BA941" w14:textId="77777777" w:rsidTr="00DE4F40">
        <w:trPr>
          <w:jc w:val="center"/>
        </w:trPr>
        <w:tc>
          <w:tcPr>
            <w:tcW w:w="2972" w:type="dxa"/>
          </w:tcPr>
          <w:p w14:paraId="2E04652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79AA5DA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17D744C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8775FCA"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56A290C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417" w:type="dxa"/>
            <w:vAlign w:val="center"/>
          </w:tcPr>
          <w:p w14:paraId="35987483" w14:textId="77777777" w:rsidR="00050CEE" w:rsidRPr="00050CEE" w:rsidRDefault="00050CEE" w:rsidP="00050CEE">
            <w:pPr>
              <w:spacing w:after="0" w:line="240" w:lineRule="auto"/>
              <w:jc w:val="center"/>
            </w:pPr>
            <w:r w:rsidRPr="00050CEE">
              <w:rPr>
                <w:rFonts w:ascii="Times New Roman" w:hAnsi="Times New Roman"/>
                <w:sz w:val="24"/>
                <w:szCs w:val="24"/>
              </w:rPr>
              <w:t>12967,7</w:t>
            </w:r>
          </w:p>
        </w:tc>
        <w:tc>
          <w:tcPr>
            <w:tcW w:w="1134" w:type="dxa"/>
            <w:vAlign w:val="center"/>
          </w:tcPr>
          <w:p w14:paraId="34BAA01B" w14:textId="77777777" w:rsidR="00050CEE" w:rsidRPr="00050CEE" w:rsidRDefault="00050CEE" w:rsidP="00050CEE">
            <w:pPr>
              <w:spacing w:after="0" w:line="240" w:lineRule="auto"/>
              <w:jc w:val="center"/>
            </w:pPr>
            <w:r w:rsidRPr="00050CEE">
              <w:rPr>
                <w:rFonts w:ascii="Times New Roman" w:hAnsi="Times New Roman"/>
                <w:sz w:val="24"/>
                <w:szCs w:val="24"/>
              </w:rPr>
              <w:t>12967,7</w:t>
            </w:r>
          </w:p>
        </w:tc>
        <w:tc>
          <w:tcPr>
            <w:tcW w:w="1418" w:type="dxa"/>
            <w:vAlign w:val="center"/>
          </w:tcPr>
          <w:p w14:paraId="769CEF77" w14:textId="77777777" w:rsidR="00050CEE" w:rsidRPr="00050CEE" w:rsidRDefault="00050CEE" w:rsidP="00050CEE">
            <w:pPr>
              <w:spacing w:after="0" w:line="240" w:lineRule="auto"/>
              <w:jc w:val="center"/>
            </w:pPr>
            <w:r w:rsidRPr="00050CEE">
              <w:rPr>
                <w:rFonts w:ascii="Times New Roman" w:hAnsi="Times New Roman"/>
                <w:sz w:val="24"/>
                <w:szCs w:val="24"/>
              </w:rPr>
              <w:t>12967,7</w:t>
            </w:r>
          </w:p>
        </w:tc>
      </w:tr>
      <w:tr w:rsidR="00050CEE" w:rsidRPr="00050CEE" w14:paraId="53CF19CE" w14:textId="77777777" w:rsidTr="00DE4F40">
        <w:trPr>
          <w:jc w:val="center"/>
        </w:trPr>
        <w:tc>
          <w:tcPr>
            <w:tcW w:w="2972" w:type="dxa"/>
          </w:tcPr>
          <w:p w14:paraId="57B91AB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73430BA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6E2263A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855C5D3"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4D93067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417" w:type="dxa"/>
            <w:vAlign w:val="center"/>
          </w:tcPr>
          <w:p w14:paraId="1C6CFD9F"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12967,7</w:t>
            </w:r>
          </w:p>
        </w:tc>
        <w:tc>
          <w:tcPr>
            <w:tcW w:w="1134" w:type="dxa"/>
            <w:vAlign w:val="center"/>
          </w:tcPr>
          <w:p w14:paraId="1C4A7B2E"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12967,7</w:t>
            </w:r>
          </w:p>
        </w:tc>
        <w:tc>
          <w:tcPr>
            <w:tcW w:w="1418" w:type="dxa"/>
            <w:vAlign w:val="center"/>
          </w:tcPr>
          <w:p w14:paraId="706452F3"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12967,7</w:t>
            </w:r>
          </w:p>
        </w:tc>
      </w:tr>
      <w:tr w:rsidR="00050CEE" w:rsidRPr="00050CEE" w14:paraId="5CB18949" w14:textId="77777777" w:rsidTr="00DE4F40">
        <w:trPr>
          <w:jc w:val="center"/>
        </w:trPr>
        <w:tc>
          <w:tcPr>
            <w:tcW w:w="2972" w:type="dxa"/>
          </w:tcPr>
          <w:p w14:paraId="4B1DD278"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52202F3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37C13BB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B1C74F6"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5DBFAB8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417" w:type="dxa"/>
            <w:vAlign w:val="center"/>
          </w:tcPr>
          <w:p w14:paraId="1D25242E" w14:textId="77777777" w:rsidR="00050CEE" w:rsidRPr="00050CEE" w:rsidRDefault="00050CEE" w:rsidP="00050CEE">
            <w:pPr>
              <w:spacing w:after="0" w:line="240" w:lineRule="auto"/>
              <w:jc w:val="center"/>
            </w:pPr>
            <w:r w:rsidRPr="00050CEE">
              <w:rPr>
                <w:rFonts w:ascii="Times New Roman" w:hAnsi="Times New Roman"/>
                <w:sz w:val="24"/>
                <w:szCs w:val="24"/>
              </w:rPr>
              <w:t>1985,8</w:t>
            </w:r>
          </w:p>
        </w:tc>
        <w:tc>
          <w:tcPr>
            <w:tcW w:w="1134" w:type="dxa"/>
            <w:vAlign w:val="center"/>
          </w:tcPr>
          <w:p w14:paraId="34E9B807" w14:textId="77777777" w:rsidR="00050CEE" w:rsidRPr="00050CEE" w:rsidRDefault="00050CEE" w:rsidP="00050CEE">
            <w:pPr>
              <w:spacing w:after="0" w:line="240" w:lineRule="auto"/>
              <w:jc w:val="center"/>
            </w:pPr>
            <w:r w:rsidRPr="00050CEE">
              <w:rPr>
                <w:rFonts w:ascii="Times New Roman" w:hAnsi="Times New Roman"/>
                <w:sz w:val="24"/>
                <w:szCs w:val="24"/>
              </w:rPr>
              <w:t>1985,8</w:t>
            </w:r>
          </w:p>
        </w:tc>
        <w:tc>
          <w:tcPr>
            <w:tcW w:w="1418" w:type="dxa"/>
            <w:vAlign w:val="center"/>
          </w:tcPr>
          <w:p w14:paraId="0545AAAE" w14:textId="77777777" w:rsidR="00050CEE" w:rsidRPr="00050CEE" w:rsidRDefault="00050CEE" w:rsidP="00050CEE">
            <w:pPr>
              <w:spacing w:after="0" w:line="240" w:lineRule="auto"/>
              <w:jc w:val="center"/>
            </w:pPr>
            <w:r w:rsidRPr="00050CEE">
              <w:rPr>
                <w:rFonts w:ascii="Times New Roman" w:hAnsi="Times New Roman"/>
                <w:sz w:val="24"/>
                <w:szCs w:val="24"/>
              </w:rPr>
              <w:t>1985,8</w:t>
            </w:r>
          </w:p>
        </w:tc>
      </w:tr>
      <w:tr w:rsidR="00050CEE" w:rsidRPr="00050CEE" w14:paraId="0C64F66C" w14:textId="77777777" w:rsidTr="00DE4F40">
        <w:trPr>
          <w:jc w:val="center"/>
        </w:trPr>
        <w:tc>
          <w:tcPr>
            <w:tcW w:w="2972" w:type="dxa"/>
          </w:tcPr>
          <w:p w14:paraId="21EC989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7" w:type="dxa"/>
            <w:vAlign w:val="center"/>
          </w:tcPr>
          <w:p w14:paraId="0CA61E3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BE0E8A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5E4A7156" w14:textId="77777777" w:rsidR="00050CEE" w:rsidRPr="00050CEE" w:rsidRDefault="00050CEE" w:rsidP="00050CEE">
            <w:pPr>
              <w:spacing w:after="0" w:line="240" w:lineRule="auto"/>
              <w:jc w:val="center"/>
            </w:pPr>
            <w:r w:rsidRPr="00050CEE">
              <w:rPr>
                <w:rFonts w:ascii="Times New Roman" w:hAnsi="Times New Roman"/>
                <w:sz w:val="24"/>
                <w:szCs w:val="24"/>
              </w:rPr>
              <w:t>31 Б 01 00500</w:t>
            </w:r>
          </w:p>
        </w:tc>
        <w:tc>
          <w:tcPr>
            <w:tcW w:w="709" w:type="dxa"/>
            <w:vAlign w:val="center"/>
          </w:tcPr>
          <w:p w14:paraId="68EAD73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417" w:type="dxa"/>
            <w:vAlign w:val="center"/>
          </w:tcPr>
          <w:p w14:paraId="144E62AC" w14:textId="77777777" w:rsidR="00050CEE" w:rsidRPr="00050CEE" w:rsidRDefault="00050CEE" w:rsidP="00050CEE">
            <w:pPr>
              <w:spacing w:after="0" w:line="240" w:lineRule="auto"/>
              <w:jc w:val="center"/>
            </w:pPr>
            <w:r w:rsidRPr="00050CEE">
              <w:rPr>
                <w:rFonts w:ascii="Times New Roman" w:hAnsi="Times New Roman"/>
                <w:sz w:val="24"/>
                <w:szCs w:val="24"/>
              </w:rPr>
              <w:t>1985,8</w:t>
            </w:r>
          </w:p>
        </w:tc>
        <w:tc>
          <w:tcPr>
            <w:tcW w:w="1134" w:type="dxa"/>
            <w:vAlign w:val="center"/>
          </w:tcPr>
          <w:p w14:paraId="1E2C1B3B" w14:textId="77777777" w:rsidR="00050CEE" w:rsidRPr="00050CEE" w:rsidRDefault="00050CEE" w:rsidP="00050CEE">
            <w:pPr>
              <w:spacing w:after="0" w:line="240" w:lineRule="auto"/>
              <w:jc w:val="center"/>
            </w:pPr>
            <w:r w:rsidRPr="00050CEE">
              <w:rPr>
                <w:rFonts w:ascii="Times New Roman" w:hAnsi="Times New Roman"/>
                <w:sz w:val="24"/>
                <w:szCs w:val="24"/>
              </w:rPr>
              <w:t>1985,8</w:t>
            </w:r>
          </w:p>
        </w:tc>
        <w:tc>
          <w:tcPr>
            <w:tcW w:w="1418" w:type="dxa"/>
            <w:vAlign w:val="center"/>
          </w:tcPr>
          <w:p w14:paraId="1D1D697F" w14:textId="77777777" w:rsidR="00050CEE" w:rsidRPr="00050CEE" w:rsidRDefault="00050CEE" w:rsidP="00050CEE">
            <w:pPr>
              <w:spacing w:after="0" w:line="240" w:lineRule="auto"/>
              <w:jc w:val="center"/>
            </w:pPr>
            <w:r w:rsidRPr="00050CEE">
              <w:rPr>
                <w:rFonts w:ascii="Times New Roman" w:hAnsi="Times New Roman"/>
                <w:sz w:val="24"/>
                <w:szCs w:val="24"/>
              </w:rPr>
              <w:t>1985,8</w:t>
            </w:r>
          </w:p>
        </w:tc>
      </w:tr>
      <w:tr w:rsidR="00050CEE" w:rsidRPr="00050CEE" w14:paraId="7861F7E1" w14:textId="77777777" w:rsidTr="00DE4F40">
        <w:trPr>
          <w:jc w:val="center"/>
        </w:trPr>
        <w:tc>
          <w:tcPr>
            <w:tcW w:w="2972" w:type="dxa"/>
          </w:tcPr>
          <w:p w14:paraId="184E3313"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Прочие расходы в сфере здравоохранения</w:t>
            </w:r>
          </w:p>
        </w:tc>
        <w:tc>
          <w:tcPr>
            <w:tcW w:w="567" w:type="dxa"/>
            <w:vAlign w:val="center"/>
          </w:tcPr>
          <w:p w14:paraId="0B0A2F5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20C671A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7803AA4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Г 01 01100</w:t>
            </w:r>
          </w:p>
        </w:tc>
        <w:tc>
          <w:tcPr>
            <w:tcW w:w="709" w:type="dxa"/>
            <w:vAlign w:val="center"/>
          </w:tcPr>
          <w:p w14:paraId="3FA7402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E53F49A"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134" w:type="dxa"/>
            <w:vAlign w:val="center"/>
          </w:tcPr>
          <w:p w14:paraId="45DB7DC7"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418" w:type="dxa"/>
            <w:vAlign w:val="center"/>
          </w:tcPr>
          <w:p w14:paraId="10752039"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r>
      <w:tr w:rsidR="00050CEE" w:rsidRPr="00050CEE" w14:paraId="0EA75D9E" w14:textId="77777777" w:rsidTr="00DE4F40">
        <w:trPr>
          <w:jc w:val="center"/>
        </w:trPr>
        <w:tc>
          <w:tcPr>
            <w:tcW w:w="2972" w:type="dxa"/>
          </w:tcPr>
          <w:p w14:paraId="616F7663"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Расходы на выплаты персоналу в целях обеспечения выполнения функций </w:t>
            </w:r>
            <w:r w:rsidRPr="00050CEE">
              <w:rPr>
                <w:rFonts w:ascii="Times New Roman" w:hAnsi="Times New Roman"/>
                <w:color w:val="000000"/>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0C1D935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lastRenderedPageBreak/>
              <w:t>01</w:t>
            </w:r>
          </w:p>
        </w:tc>
        <w:tc>
          <w:tcPr>
            <w:tcW w:w="709" w:type="dxa"/>
            <w:vAlign w:val="center"/>
          </w:tcPr>
          <w:p w14:paraId="65AA9FF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5DC69586" w14:textId="77777777" w:rsidR="00050CEE" w:rsidRPr="00050CEE" w:rsidRDefault="00050CEE" w:rsidP="00050CEE">
            <w:pPr>
              <w:spacing w:after="0" w:line="240" w:lineRule="auto"/>
              <w:jc w:val="center"/>
            </w:pPr>
            <w:r w:rsidRPr="00050CEE">
              <w:rPr>
                <w:rFonts w:ascii="Times New Roman" w:hAnsi="Times New Roman"/>
                <w:sz w:val="24"/>
                <w:szCs w:val="24"/>
              </w:rPr>
              <w:t>35 Г 01 01100</w:t>
            </w:r>
          </w:p>
        </w:tc>
        <w:tc>
          <w:tcPr>
            <w:tcW w:w="709" w:type="dxa"/>
            <w:vAlign w:val="center"/>
          </w:tcPr>
          <w:p w14:paraId="26631FA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100</w:t>
            </w:r>
          </w:p>
        </w:tc>
        <w:tc>
          <w:tcPr>
            <w:tcW w:w="1417" w:type="dxa"/>
            <w:vAlign w:val="center"/>
          </w:tcPr>
          <w:p w14:paraId="43C1372F"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134" w:type="dxa"/>
            <w:vAlign w:val="center"/>
          </w:tcPr>
          <w:p w14:paraId="666EDBCA"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418" w:type="dxa"/>
            <w:vAlign w:val="center"/>
          </w:tcPr>
          <w:p w14:paraId="45F2CCCB"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r>
      <w:tr w:rsidR="00050CEE" w:rsidRPr="00050CEE" w14:paraId="133AB5E0" w14:textId="77777777" w:rsidTr="00DE4F40">
        <w:trPr>
          <w:jc w:val="center"/>
        </w:trPr>
        <w:tc>
          <w:tcPr>
            <w:tcW w:w="2972" w:type="dxa"/>
          </w:tcPr>
          <w:p w14:paraId="45BF3005"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Расходы на выплаты персоналу государственных (муниципальных) органов</w:t>
            </w:r>
          </w:p>
        </w:tc>
        <w:tc>
          <w:tcPr>
            <w:tcW w:w="567" w:type="dxa"/>
            <w:vAlign w:val="center"/>
          </w:tcPr>
          <w:p w14:paraId="52A1FD7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2B84B8C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1DB1BD9B" w14:textId="77777777" w:rsidR="00050CEE" w:rsidRPr="00050CEE" w:rsidRDefault="00050CEE" w:rsidP="00050CEE">
            <w:pPr>
              <w:spacing w:after="0" w:line="240" w:lineRule="auto"/>
              <w:jc w:val="center"/>
            </w:pPr>
            <w:r w:rsidRPr="00050CEE">
              <w:rPr>
                <w:rFonts w:ascii="Times New Roman" w:hAnsi="Times New Roman"/>
                <w:sz w:val="24"/>
                <w:szCs w:val="24"/>
              </w:rPr>
              <w:t>35 Г 01 01100</w:t>
            </w:r>
          </w:p>
        </w:tc>
        <w:tc>
          <w:tcPr>
            <w:tcW w:w="709" w:type="dxa"/>
            <w:vAlign w:val="center"/>
          </w:tcPr>
          <w:p w14:paraId="46C39AD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120</w:t>
            </w:r>
          </w:p>
        </w:tc>
        <w:tc>
          <w:tcPr>
            <w:tcW w:w="1417" w:type="dxa"/>
            <w:vAlign w:val="center"/>
          </w:tcPr>
          <w:p w14:paraId="5917A7B5"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134" w:type="dxa"/>
            <w:vAlign w:val="center"/>
          </w:tcPr>
          <w:p w14:paraId="7B89ABC8"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c>
          <w:tcPr>
            <w:tcW w:w="1418" w:type="dxa"/>
            <w:vAlign w:val="center"/>
          </w:tcPr>
          <w:p w14:paraId="6B902079" w14:textId="77777777" w:rsidR="00050CEE" w:rsidRPr="00050CEE" w:rsidRDefault="00050CEE" w:rsidP="00050CEE">
            <w:pPr>
              <w:spacing w:after="0" w:line="240" w:lineRule="auto"/>
              <w:jc w:val="center"/>
            </w:pPr>
            <w:r w:rsidRPr="00050CEE">
              <w:rPr>
                <w:rFonts w:ascii="Times New Roman" w:hAnsi="Times New Roman"/>
                <w:sz w:val="24"/>
                <w:szCs w:val="24"/>
              </w:rPr>
              <w:t>611,1</w:t>
            </w:r>
          </w:p>
        </w:tc>
      </w:tr>
      <w:tr w:rsidR="00050CEE" w:rsidRPr="00050CEE" w14:paraId="2F74B2BB" w14:textId="77777777" w:rsidTr="00DE4F40">
        <w:trPr>
          <w:jc w:val="center"/>
        </w:trPr>
        <w:tc>
          <w:tcPr>
            <w:tcW w:w="2972" w:type="dxa"/>
          </w:tcPr>
          <w:p w14:paraId="4E6005DA"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Другие общегосударственные вопросы</w:t>
            </w:r>
          </w:p>
        </w:tc>
        <w:tc>
          <w:tcPr>
            <w:tcW w:w="567" w:type="dxa"/>
            <w:vAlign w:val="center"/>
          </w:tcPr>
          <w:p w14:paraId="54CD4DD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6331170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6D4DA8D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753CBA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4B977E6"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vAlign w:val="center"/>
          </w:tcPr>
          <w:p w14:paraId="1A399A68"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418" w:type="dxa"/>
            <w:vAlign w:val="center"/>
          </w:tcPr>
          <w:p w14:paraId="2EE5582E" w14:textId="77777777" w:rsidR="00050CEE" w:rsidRPr="00050CEE" w:rsidRDefault="00050CEE" w:rsidP="00050CEE">
            <w:pPr>
              <w:spacing w:after="0" w:line="240" w:lineRule="auto"/>
              <w:jc w:val="center"/>
            </w:pPr>
            <w:r w:rsidRPr="00050CEE">
              <w:rPr>
                <w:rFonts w:ascii="Times New Roman" w:hAnsi="Times New Roman"/>
                <w:sz w:val="24"/>
                <w:szCs w:val="24"/>
              </w:rPr>
              <w:t>86,1</w:t>
            </w:r>
          </w:p>
        </w:tc>
      </w:tr>
      <w:tr w:rsidR="00050CEE" w:rsidRPr="00050CEE" w14:paraId="05114710" w14:textId="77777777" w:rsidTr="00DE4F40">
        <w:trPr>
          <w:jc w:val="center"/>
        </w:trPr>
        <w:tc>
          <w:tcPr>
            <w:tcW w:w="2972" w:type="dxa"/>
          </w:tcPr>
          <w:p w14:paraId="2AF9777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7" w:type="dxa"/>
            <w:vAlign w:val="center"/>
          </w:tcPr>
          <w:p w14:paraId="3F69E22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5C15FA0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52252AF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00400</w:t>
            </w:r>
          </w:p>
        </w:tc>
        <w:tc>
          <w:tcPr>
            <w:tcW w:w="709" w:type="dxa"/>
            <w:vAlign w:val="center"/>
          </w:tcPr>
          <w:p w14:paraId="76EF2D4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50AA2423"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vAlign w:val="center"/>
          </w:tcPr>
          <w:p w14:paraId="2A39370C"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418" w:type="dxa"/>
            <w:vAlign w:val="center"/>
          </w:tcPr>
          <w:p w14:paraId="70018326" w14:textId="77777777" w:rsidR="00050CEE" w:rsidRPr="00050CEE" w:rsidRDefault="00050CEE" w:rsidP="00050CEE">
            <w:pPr>
              <w:spacing w:after="0" w:line="240" w:lineRule="auto"/>
              <w:jc w:val="center"/>
            </w:pPr>
            <w:r w:rsidRPr="00050CEE">
              <w:rPr>
                <w:rFonts w:ascii="Times New Roman" w:hAnsi="Times New Roman"/>
                <w:sz w:val="24"/>
                <w:szCs w:val="24"/>
              </w:rPr>
              <w:t>86,1</w:t>
            </w:r>
          </w:p>
        </w:tc>
      </w:tr>
      <w:tr w:rsidR="00050CEE" w:rsidRPr="00050CEE" w14:paraId="082A885F" w14:textId="77777777" w:rsidTr="00DE4F40">
        <w:trPr>
          <w:jc w:val="center"/>
        </w:trPr>
        <w:tc>
          <w:tcPr>
            <w:tcW w:w="2972" w:type="dxa"/>
            <w:vAlign w:val="bottom"/>
          </w:tcPr>
          <w:p w14:paraId="02DFE6D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бюджетные ассигнования</w:t>
            </w:r>
          </w:p>
        </w:tc>
        <w:tc>
          <w:tcPr>
            <w:tcW w:w="567" w:type="dxa"/>
            <w:vAlign w:val="center"/>
          </w:tcPr>
          <w:p w14:paraId="62A7782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DB97D4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60073EF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00400</w:t>
            </w:r>
          </w:p>
        </w:tc>
        <w:tc>
          <w:tcPr>
            <w:tcW w:w="709" w:type="dxa"/>
            <w:vAlign w:val="center"/>
          </w:tcPr>
          <w:p w14:paraId="110687F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800</w:t>
            </w:r>
          </w:p>
        </w:tc>
        <w:tc>
          <w:tcPr>
            <w:tcW w:w="1417" w:type="dxa"/>
            <w:vAlign w:val="center"/>
          </w:tcPr>
          <w:p w14:paraId="429A84C4"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vAlign w:val="center"/>
          </w:tcPr>
          <w:p w14:paraId="3CE426F9"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418" w:type="dxa"/>
            <w:vAlign w:val="center"/>
          </w:tcPr>
          <w:p w14:paraId="17B7FB25" w14:textId="77777777" w:rsidR="00050CEE" w:rsidRPr="00050CEE" w:rsidRDefault="00050CEE" w:rsidP="00050CEE">
            <w:pPr>
              <w:spacing w:after="0" w:line="240" w:lineRule="auto"/>
              <w:jc w:val="center"/>
            </w:pPr>
            <w:r w:rsidRPr="00050CEE">
              <w:rPr>
                <w:rFonts w:ascii="Times New Roman" w:hAnsi="Times New Roman"/>
                <w:sz w:val="24"/>
                <w:szCs w:val="24"/>
              </w:rPr>
              <w:t>86,1</w:t>
            </w:r>
          </w:p>
        </w:tc>
      </w:tr>
      <w:tr w:rsidR="00050CEE" w:rsidRPr="00050CEE" w14:paraId="4A877C3E" w14:textId="77777777" w:rsidTr="00DE4F40">
        <w:trPr>
          <w:jc w:val="center"/>
        </w:trPr>
        <w:tc>
          <w:tcPr>
            <w:tcW w:w="2972" w:type="dxa"/>
          </w:tcPr>
          <w:p w14:paraId="62BE546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Уплата налогов, сборов и иных платежей</w:t>
            </w:r>
          </w:p>
        </w:tc>
        <w:tc>
          <w:tcPr>
            <w:tcW w:w="567" w:type="dxa"/>
            <w:vAlign w:val="center"/>
          </w:tcPr>
          <w:p w14:paraId="3AB85CC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709" w:type="dxa"/>
            <w:vAlign w:val="center"/>
          </w:tcPr>
          <w:p w14:paraId="4DCC90C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13</w:t>
            </w:r>
          </w:p>
        </w:tc>
        <w:tc>
          <w:tcPr>
            <w:tcW w:w="1701" w:type="dxa"/>
            <w:vAlign w:val="center"/>
          </w:tcPr>
          <w:p w14:paraId="3BDA91C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31 Б 01 00400</w:t>
            </w:r>
          </w:p>
        </w:tc>
        <w:tc>
          <w:tcPr>
            <w:tcW w:w="709" w:type="dxa"/>
            <w:vAlign w:val="center"/>
          </w:tcPr>
          <w:p w14:paraId="4B188D8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850</w:t>
            </w:r>
          </w:p>
        </w:tc>
        <w:tc>
          <w:tcPr>
            <w:tcW w:w="1417" w:type="dxa"/>
            <w:vAlign w:val="center"/>
          </w:tcPr>
          <w:p w14:paraId="07FAAAB9"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134" w:type="dxa"/>
            <w:vAlign w:val="center"/>
          </w:tcPr>
          <w:p w14:paraId="3674288A" w14:textId="77777777" w:rsidR="00050CEE" w:rsidRPr="00050CEE" w:rsidRDefault="00050CEE" w:rsidP="00050CEE">
            <w:pPr>
              <w:spacing w:after="0" w:line="240" w:lineRule="auto"/>
              <w:jc w:val="center"/>
            </w:pPr>
            <w:r w:rsidRPr="00050CEE">
              <w:rPr>
                <w:rFonts w:ascii="Times New Roman" w:hAnsi="Times New Roman"/>
                <w:sz w:val="24"/>
                <w:szCs w:val="24"/>
              </w:rPr>
              <w:t>86,1</w:t>
            </w:r>
          </w:p>
        </w:tc>
        <w:tc>
          <w:tcPr>
            <w:tcW w:w="1418" w:type="dxa"/>
            <w:vAlign w:val="center"/>
          </w:tcPr>
          <w:p w14:paraId="21440BDA" w14:textId="77777777" w:rsidR="00050CEE" w:rsidRPr="00050CEE" w:rsidRDefault="00050CEE" w:rsidP="00050CEE">
            <w:pPr>
              <w:spacing w:after="0" w:line="240" w:lineRule="auto"/>
              <w:jc w:val="center"/>
            </w:pPr>
            <w:r w:rsidRPr="00050CEE">
              <w:rPr>
                <w:rFonts w:ascii="Times New Roman" w:hAnsi="Times New Roman"/>
                <w:sz w:val="24"/>
                <w:szCs w:val="24"/>
              </w:rPr>
              <w:t>86,1</w:t>
            </w:r>
          </w:p>
        </w:tc>
      </w:tr>
      <w:tr w:rsidR="00050CEE" w:rsidRPr="00050CEE" w14:paraId="19CD7D85" w14:textId="77777777" w:rsidTr="00DE4F40">
        <w:trPr>
          <w:jc w:val="center"/>
        </w:trPr>
        <w:tc>
          <w:tcPr>
            <w:tcW w:w="2972" w:type="dxa"/>
          </w:tcPr>
          <w:p w14:paraId="4AB62C64"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КУЛЬТУРА, КИНЕМАТОГРАФИЯ</w:t>
            </w:r>
          </w:p>
        </w:tc>
        <w:tc>
          <w:tcPr>
            <w:tcW w:w="567" w:type="dxa"/>
            <w:vAlign w:val="center"/>
          </w:tcPr>
          <w:p w14:paraId="49D1D85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126442B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2B5F3AA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7F5A9F1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52952D0F" w14:textId="77777777" w:rsidR="00050CEE" w:rsidRPr="00050CEE" w:rsidRDefault="00050CEE" w:rsidP="00050CEE">
            <w:pPr>
              <w:spacing w:after="0" w:line="240" w:lineRule="auto"/>
              <w:jc w:val="center"/>
            </w:pPr>
            <w:r w:rsidRPr="00050CEE">
              <w:rPr>
                <w:rFonts w:ascii="Times New Roman" w:hAnsi="Times New Roman"/>
                <w:sz w:val="24"/>
                <w:szCs w:val="24"/>
              </w:rPr>
              <w:t>845,6</w:t>
            </w:r>
          </w:p>
        </w:tc>
        <w:tc>
          <w:tcPr>
            <w:tcW w:w="1134" w:type="dxa"/>
            <w:vAlign w:val="center"/>
          </w:tcPr>
          <w:p w14:paraId="3FEE8937"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c>
          <w:tcPr>
            <w:tcW w:w="1418" w:type="dxa"/>
            <w:vAlign w:val="center"/>
          </w:tcPr>
          <w:p w14:paraId="3D12EAFB"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r>
      <w:tr w:rsidR="00050CEE" w:rsidRPr="00050CEE" w14:paraId="77A8A948" w14:textId="77777777" w:rsidTr="00DE4F40">
        <w:trPr>
          <w:jc w:val="center"/>
        </w:trPr>
        <w:tc>
          <w:tcPr>
            <w:tcW w:w="2972" w:type="dxa"/>
          </w:tcPr>
          <w:p w14:paraId="7B552517"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Другие вопросы в области культуры, кинематографии</w:t>
            </w:r>
          </w:p>
        </w:tc>
        <w:tc>
          <w:tcPr>
            <w:tcW w:w="567" w:type="dxa"/>
            <w:vAlign w:val="center"/>
          </w:tcPr>
          <w:p w14:paraId="0C7CD20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2B9214F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1E3AE09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3C77FD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2780134E" w14:textId="77777777" w:rsidR="00050CEE" w:rsidRPr="00050CEE" w:rsidRDefault="00050CEE" w:rsidP="00050CEE">
            <w:pPr>
              <w:spacing w:after="0" w:line="240" w:lineRule="auto"/>
              <w:jc w:val="center"/>
            </w:pPr>
            <w:r w:rsidRPr="00050CEE">
              <w:rPr>
                <w:rFonts w:ascii="Times New Roman" w:hAnsi="Times New Roman"/>
                <w:sz w:val="24"/>
                <w:szCs w:val="24"/>
              </w:rPr>
              <w:t>845,6</w:t>
            </w:r>
          </w:p>
        </w:tc>
        <w:tc>
          <w:tcPr>
            <w:tcW w:w="1134" w:type="dxa"/>
            <w:vAlign w:val="center"/>
          </w:tcPr>
          <w:p w14:paraId="777153A6"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c>
          <w:tcPr>
            <w:tcW w:w="1418" w:type="dxa"/>
            <w:vAlign w:val="center"/>
          </w:tcPr>
          <w:p w14:paraId="51A30FF9"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r>
      <w:tr w:rsidR="00050CEE" w:rsidRPr="00050CEE" w14:paraId="4DE1D2BD" w14:textId="77777777" w:rsidTr="00DE4F40">
        <w:trPr>
          <w:jc w:val="center"/>
        </w:trPr>
        <w:tc>
          <w:tcPr>
            <w:tcW w:w="2972" w:type="dxa"/>
          </w:tcPr>
          <w:p w14:paraId="1C73299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Праздничные и социально значимые мероприятия для населения</w:t>
            </w:r>
          </w:p>
        </w:tc>
        <w:tc>
          <w:tcPr>
            <w:tcW w:w="567" w:type="dxa"/>
            <w:vAlign w:val="center"/>
          </w:tcPr>
          <w:p w14:paraId="090F583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2CB78E4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18D9BC9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00500</w:t>
            </w:r>
          </w:p>
        </w:tc>
        <w:tc>
          <w:tcPr>
            <w:tcW w:w="709" w:type="dxa"/>
            <w:vAlign w:val="center"/>
          </w:tcPr>
          <w:p w14:paraId="7423D5C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1DCDEC1F" w14:textId="77777777" w:rsidR="00050CEE" w:rsidRPr="00050CEE" w:rsidRDefault="00050CEE" w:rsidP="00050CEE">
            <w:pPr>
              <w:spacing w:after="0" w:line="240" w:lineRule="auto"/>
              <w:jc w:val="center"/>
            </w:pPr>
            <w:r w:rsidRPr="00050CEE">
              <w:rPr>
                <w:rFonts w:ascii="Times New Roman" w:hAnsi="Times New Roman"/>
                <w:sz w:val="24"/>
                <w:szCs w:val="24"/>
              </w:rPr>
              <w:t>845,6</w:t>
            </w:r>
          </w:p>
        </w:tc>
        <w:tc>
          <w:tcPr>
            <w:tcW w:w="1134" w:type="dxa"/>
            <w:vAlign w:val="center"/>
          </w:tcPr>
          <w:p w14:paraId="7FE82239"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c>
          <w:tcPr>
            <w:tcW w:w="1418" w:type="dxa"/>
            <w:vAlign w:val="center"/>
          </w:tcPr>
          <w:p w14:paraId="0775D10F"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r>
      <w:tr w:rsidR="00050CEE" w:rsidRPr="00050CEE" w14:paraId="7C448FE1" w14:textId="77777777" w:rsidTr="00DE4F40">
        <w:trPr>
          <w:jc w:val="center"/>
        </w:trPr>
        <w:tc>
          <w:tcPr>
            <w:tcW w:w="2972" w:type="dxa"/>
          </w:tcPr>
          <w:p w14:paraId="6B5E6F8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20E98A3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3A679F9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3463491D" w14:textId="77777777" w:rsidR="00050CEE" w:rsidRPr="00050CEE" w:rsidRDefault="00050CEE" w:rsidP="00050CEE">
            <w:pPr>
              <w:spacing w:after="0" w:line="240" w:lineRule="auto"/>
              <w:jc w:val="center"/>
            </w:pPr>
            <w:r w:rsidRPr="00050CEE">
              <w:rPr>
                <w:rFonts w:ascii="Times New Roman" w:hAnsi="Times New Roman"/>
                <w:sz w:val="24"/>
                <w:szCs w:val="24"/>
              </w:rPr>
              <w:t>35 Е 01 00500</w:t>
            </w:r>
          </w:p>
        </w:tc>
        <w:tc>
          <w:tcPr>
            <w:tcW w:w="709" w:type="dxa"/>
            <w:vAlign w:val="center"/>
          </w:tcPr>
          <w:p w14:paraId="5FF8B9C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417" w:type="dxa"/>
            <w:vAlign w:val="center"/>
          </w:tcPr>
          <w:p w14:paraId="63FBAB68" w14:textId="77777777" w:rsidR="00050CEE" w:rsidRPr="00050CEE" w:rsidRDefault="00050CEE" w:rsidP="00050CEE">
            <w:pPr>
              <w:spacing w:after="0" w:line="240" w:lineRule="auto"/>
              <w:jc w:val="center"/>
            </w:pPr>
            <w:r w:rsidRPr="00050CEE">
              <w:rPr>
                <w:rFonts w:ascii="Times New Roman" w:hAnsi="Times New Roman"/>
                <w:sz w:val="24"/>
                <w:szCs w:val="24"/>
              </w:rPr>
              <w:t>845,6</w:t>
            </w:r>
          </w:p>
        </w:tc>
        <w:tc>
          <w:tcPr>
            <w:tcW w:w="1134" w:type="dxa"/>
            <w:vAlign w:val="center"/>
          </w:tcPr>
          <w:p w14:paraId="48EBA3C0"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c>
          <w:tcPr>
            <w:tcW w:w="1418" w:type="dxa"/>
            <w:vAlign w:val="center"/>
          </w:tcPr>
          <w:p w14:paraId="12F5D6F7"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r>
      <w:tr w:rsidR="00050CEE" w:rsidRPr="00050CEE" w14:paraId="2CDAE3A2" w14:textId="77777777" w:rsidTr="00DE4F40">
        <w:trPr>
          <w:jc w:val="center"/>
        </w:trPr>
        <w:tc>
          <w:tcPr>
            <w:tcW w:w="2972" w:type="dxa"/>
          </w:tcPr>
          <w:p w14:paraId="6D5095E2"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4792F5B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08</w:t>
            </w:r>
          </w:p>
        </w:tc>
        <w:tc>
          <w:tcPr>
            <w:tcW w:w="709" w:type="dxa"/>
            <w:vAlign w:val="center"/>
          </w:tcPr>
          <w:p w14:paraId="6BE935A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6CBB84FB" w14:textId="77777777" w:rsidR="00050CEE" w:rsidRPr="00050CEE" w:rsidRDefault="00050CEE" w:rsidP="00050CEE">
            <w:pPr>
              <w:spacing w:after="0" w:line="240" w:lineRule="auto"/>
              <w:jc w:val="center"/>
            </w:pPr>
            <w:r w:rsidRPr="00050CEE">
              <w:rPr>
                <w:rFonts w:ascii="Times New Roman" w:hAnsi="Times New Roman"/>
                <w:sz w:val="24"/>
                <w:szCs w:val="24"/>
              </w:rPr>
              <w:t>35 Е 01 00500</w:t>
            </w:r>
          </w:p>
        </w:tc>
        <w:tc>
          <w:tcPr>
            <w:tcW w:w="709" w:type="dxa"/>
            <w:vAlign w:val="center"/>
          </w:tcPr>
          <w:p w14:paraId="70E9783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417" w:type="dxa"/>
            <w:vAlign w:val="center"/>
          </w:tcPr>
          <w:p w14:paraId="47B5802A" w14:textId="77777777" w:rsidR="00050CEE" w:rsidRPr="00050CEE" w:rsidRDefault="00050CEE" w:rsidP="00050CEE">
            <w:pPr>
              <w:spacing w:after="0" w:line="240" w:lineRule="auto"/>
              <w:jc w:val="center"/>
            </w:pPr>
            <w:r w:rsidRPr="00050CEE">
              <w:rPr>
                <w:rFonts w:ascii="Times New Roman" w:hAnsi="Times New Roman"/>
                <w:sz w:val="24"/>
                <w:szCs w:val="24"/>
              </w:rPr>
              <w:t>845,6</w:t>
            </w:r>
          </w:p>
        </w:tc>
        <w:tc>
          <w:tcPr>
            <w:tcW w:w="1134" w:type="dxa"/>
            <w:vAlign w:val="center"/>
          </w:tcPr>
          <w:p w14:paraId="1902AF4A"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c>
          <w:tcPr>
            <w:tcW w:w="1418" w:type="dxa"/>
            <w:vAlign w:val="center"/>
          </w:tcPr>
          <w:p w14:paraId="170B702B" w14:textId="77777777" w:rsidR="00050CEE" w:rsidRPr="00050CEE" w:rsidRDefault="00050CEE" w:rsidP="00050CEE">
            <w:pPr>
              <w:spacing w:after="0" w:line="240" w:lineRule="auto"/>
              <w:jc w:val="center"/>
            </w:pPr>
            <w:r w:rsidRPr="00050CEE">
              <w:rPr>
                <w:rFonts w:ascii="Times New Roman" w:hAnsi="Times New Roman"/>
                <w:sz w:val="24"/>
                <w:szCs w:val="24"/>
              </w:rPr>
              <w:t>273,0</w:t>
            </w:r>
          </w:p>
        </w:tc>
      </w:tr>
      <w:tr w:rsidR="00050CEE" w:rsidRPr="00050CEE" w14:paraId="428405A2" w14:textId="77777777" w:rsidTr="00DE4F40">
        <w:trPr>
          <w:jc w:val="center"/>
        </w:trPr>
        <w:tc>
          <w:tcPr>
            <w:tcW w:w="2972" w:type="dxa"/>
          </w:tcPr>
          <w:p w14:paraId="645B98AA"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b/>
                <w:bCs/>
                <w:color w:val="000000"/>
                <w:sz w:val="24"/>
                <w:szCs w:val="24"/>
              </w:rPr>
              <w:t>СОЦИАЛЬНАЯ ПОЛИТИКА</w:t>
            </w:r>
          </w:p>
        </w:tc>
        <w:tc>
          <w:tcPr>
            <w:tcW w:w="567" w:type="dxa"/>
            <w:vAlign w:val="center"/>
          </w:tcPr>
          <w:p w14:paraId="28FC914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7C5EB46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583C8CB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5EE4D1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20FA586" w14:textId="77777777" w:rsidR="00050CEE" w:rsidRPr="00050CEE" w:rsidRDefault="00050CEE" w:rsidP="00050CEE">
            <w:pPr>
              <w:spacing w:after="0" w:line="240" w:lineRule="auto"/>
              <w:jc w:val="center"/>
            </w:pPr>
            <w:r w:rsidRPr="00050CEE">
              <w:rPr>
                <w:rFonts w:ascii="Times New Roman" w:hAnsi="Times New Roman"/>
                <w:sz w:val="24"/>
                <w:szCs w:val="24"/>
              </w:rPr>
              <w:t>805,6</w:t>
            </w:r>
          </w:p>
        </w:tc>
        <w:tc>
          <w:tcPr>
            <w:tcW w:w="1134" w:type="dxa"/>
            <w:vAlign w:val="center"/>
          </w:tcPr>
          <w:p w14:paraId="6D4DD46D" w14:textId="77777777" w:rsidR="00050CEE" w:rsidRPr="00050CEE" w:rsidRDefault="00050CEE" w:rsidP="00050CEE">
            <w:pPr>
              <w:spacing w:after="0" w:line="240" w:lineRule="auto"/>
              <w:jc w:val="center"/>
            </w:pPr>
            <w:r w:rsidRPr="00050CEE">
              <w:rPr>
                <w:rFonts w:ascii="Times New Roman" w:hAnsi="Times New Roman"/>
                <w:sz w:val="24"/>
                <w:szCs w:val="24"/>
              </w:rPr>
              <w:t>805,6</w:t>
            </w:r>
          </w:p>
        </w:tc>
        <w:tc>
          <w:tcPr>
            <w:tcW w:w="1418" w:type="dxa"/>
            <w:vAlign w:val="center"/>
          </w:tcPr>
          <w:p w14:paraId="5DDB5621" w14:textId="77777777" w:rsidR="00050CEE" w:rsidRPr="00050CEE" w:rsidRDefault="00050CEE" w:rsidP="00050CEE">
            <w:pPr>
              <w:spacing w:after="0" w:line="240" w:lineRule="auto"/>
              <w:jc w:val="center"/>
            </w:pPr>
            <w:r w:rsidRPr="00050CEE">
              <w:rPr>
                <w:rFonts w:ascii="Times New Roman" w:hAnsi="Times New Roman"/>
                <w:sz w:val="24"/>
                <w:szCs w:val="24"/>
              </w:rPr>
              <w:t>805,6</w:t>
            </w:r>
          </w:p>
        </w:tc>
      </w:tr>
      <w:tr w:rsidR="00050CEE" w:rsidRPr="00050CEE" w14:paraId="35744692" w14:textId="77777777" w:rsidTr="00DE4F40">
        <w:trPr>
          <w:jc w:val="center"/>
        </w:trPr>
        <w:tc>
          <w:tcPr>
            <w:tcW w:w="2972" w:type="dxa"/>
          </w:tcPr>
          <w:p w14:paraId="5DD8E2EE"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Пенсионное обеспечение</w:t>
            </w:r>
          </w:p>
        </w:tc>
        <w:tc>
          <w:tcPr>
            <w:tcW w:w="567" w:type="dxa"/>
            <w:vAlign w:val="center"/>
          </w:tcPr>
          <w:p w14:paraId="64869E7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1B79816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vAlign w:val="center"/>
          </w:tcPr>
          <w:p w14:paraId="1F65841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48A1B8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114E354D"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134" w:type="dxa"/>
            <w:vAlign w:val="center"/>
          </w:tcPr>
          <w:p w14:paraId="005F941B"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418" w:type="dxa"/>
            <w:vAlign w:val="center"/>
          </w:tcPr>
          <w:p w14:paraId="6DC18E12"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r>
      <w:tr w:rsidR="00050CEE" w:rsidRPr="00050CEE" w14:paraId="12CB6775" w14:textId="77777777" w:rsidTr="00DE4F40">
        <w:trPr>
          <w:jc w:val="center"/>
        </w:trPr>
        <w:tc>
          <w:tcPr>
            <w:tcW w:w="2972" w:type="dxa"/>
          </w:tcPr>
          <w:p w14:paraId="48C424D5"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Доплаты к пенсиям муниципальным служащим города Москвы</w:t>
            </w:r>
          </w:p>
        </w:tc>
        <w:tc>
          <w:tcPr>
            <w:tcW w:w="567" w:type="dxa"/>
            <w:vAlign w:val="center"/>
          </w:tcPr>
          <w:p w14:paraId="27C5D86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6C0B6C7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vAlign w:val="center"/>
          </w:tcPr>
          <w:p w14:paraId="0D4BE50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П 01 01500</w:t>
            </w:r>
          </w:p>
        </w:tc>
        <w:tc>
          <w:tcPr>
            <w:tcW w:w="709" w:type="dxa"/>
            <w:vAlign w:val="center"/>
          </w:tcPr>
          <w:p w14:paraId="339EC79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6D5CAC19"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134" w:type="dxa"/>
            <w:vAlign w:val="center"/>
          </w:tcPr>
          <w:p w14:paraId="174321A9"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418" w:type="dxa"/>
            <w:vAlign w:val="center"/>
          </w:tcPr>
          <w:p w14:paraId="056F1D80"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r>
      <w:tr w:rsidR="00050CEE" w:rsidRPr="00050CEE" w14:paraId="0BDC5647" w14:textId="77777777" w:rsidTr="00DE4F40">
        <w:trPr>
          <w:jc w:val="center"/>
        </w:trPr>
        <w:tc>
          <w:tcPr>
            <w:tcW w:w="2972" w:type="dxa"/>
          </w:tcPr>
          <w:p w14:paraId="204CB093"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Межбюджетные трансферты</w:t>
            </w:r>
          </w:p>
        </w:tc>
        <w:tc>
          <w:tcPr>
            <w:tcW w:w="567" w:type="dxa"/>
            <w:vAlign w:val="center"/>
          </w:tcPr>
          <w:p w14:paraId="391EAC4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68C4E8F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tcPr>
          <w:p w14:paraId="6529B074" w14:textId="77777777" w:rsidR="00050CEE" w:rsidRPr="00050CEE" w:rsidRDefault="00050CEE" w:rsidP="00050CEE">
            <w:pPr>
              <w:spacing w:after="0" w:line="240" w:lineRule="auto"/>
            </w:pPr>
            <w:r w:rsidRPr="00050CEE">
              <w:rPr>
                <w:rFonts w:ascii="Times New Roman" w:hAnsi="Times New Roman"/>
                <w:sz w:val="24"/>
                <w:szCs w:val="24"/>
              </w:rPr>
              <w:t>35 П 01 01500</w:t>
            </w:r>
          </w:p>
        </w:tc>
        <w:tc>
          <w:tcPr>
            <w:tcW w:w="709" w:type="dxa"/>
            <w:vAlign w:val="center"/>
          </w:tcPr>
          <w:p w14:paraId="0B634DD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500</w:t>
            </w:r>
          </w:p>
        </w:tc>
        <w:tc>
          <w:tcPr>
            <w:tcW w:w="1417" w:type="dxa"/>
            <w:vAlign w:val="center"/>
          </w:tcPr>
          <w:p w14:paraId="7BAE5366"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134" w:type="dxa"/>
            <w:vAlign w:val="center"/>
          </w:tcPr>
          <w:p w14:paraId="69C25A87"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418" w:type="dxa"/>
            <w:vAlign w:val="center"/>
          </w:tcPr>
          <w:p w14:paraId="6017CB3A"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r>
      <w:tr w:rsidR="00050CEE" w:rsidRPr="00050CEE" w14:paraId="5DFE8DE3" w14:textId="77777777" w:rsidTr="00DE4F40">
        <w:trPr>
          <w:jc w:val="center"/>
        </w:trPr>
        <w:tc>
          <w:tcPr>
            <w:tcW w:w="2972" w:type="dxa"/>
          </w:tcPr>
          <w:p w14:paraId="1EE68BFB"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межбюджетные трансферты</w:t>
            </w:r>
          </w:p>
        </w:tc>
        <w:tc>
          <w:tcPr>
            <w:tcW w:w="567" w:type="dxa"/>
            <w:vAlign w:val="center"/>
          </w:tcPr>
          <w:p w14:paraId="0D94D9C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2273669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01</w:t>
            </w:r>
          </w:p>
        </w:tc>
        <w:tc>
          <w:tcPr>
            <w:tcW w:w="1701" w:type="dxa"/>
          </w:tcPr>
          <w:p w14:paraId="403434CE" w14:textId="77777777" w:rsidR="00050CEE" w:rsidRPr="00050CEE" w:rsidRDefault="00050CEE" w:rsidP="00050CEE">
            <w:pPr>
              <w:spacing w:after="0" w:line="240" w:lineRule="auto"/>
            </w:pPr>
            <w:r w:rsidRPr="00050CEE">
              <w:rPr>
                <w:rFonts w:ascii="Times New Roman" w:hAnsi="Times New Roman"/>
                <w:sz w:val="24"/>
                <w:szCs w:val="24"/>
              </w:rPr>
              <w:t>35 П 01 01500</w:t>
            </w:r>
          </w:p>
        </w:tc>
        <w:tc>
          <w:tcPr>
            <w:tcW w:w="709" w:type="dxa"/>
            <w:vAlign w:val="center"/>
          </w:tcPr>
          <w:p w14:paraId="2DDA9D4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540</w:t>
            </w:r>
          </w:p>
        </w:tc>
        <w:tc>
          <w:tcPr>
            <w:tcW w:w="1417" w:type="dxa"/>
            <w:vAlign w:val="center"/>
          </w:tcPr>
          <w:p w14:paraId="36D0697C"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134" w:type="dxa"/>
            <w:vAlign w:val="center"/>
          </w:tcPr>
          <w:p w14:paraId="746B98D4"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c>
          <w:tcPr>
            <w:tcW w:w="1418" w:type="dxa"/>
            <w:vAlign w:val="center"/>
          </w:tcPr>
          <w:p w14:paraId="5ED2F49A" w14:textId="77777777" w:rsidR="00050CEE" w:rsidRPr="00050CEE" w:rsidRDefault="00050CEE" w:rsidP="00050CEE">
            <w:pPr>
              <w:spacing w:after="0" w:line="240" w:lineRule="auto"/>
              <w:jc w:val="center"/>
            </w:pPr>
            <w:r w:rsidRPr="00050CEE">
              <w:rPr>
                <w:rFonts w:ascii="Times New Roman" w:hAnsi="Times New Roman"/>
                <w:sz w:val="24"/>
                <w:szCs w:val="24"/>
              </w:rPr>
              <w:t>397,2</w:t>
            </w:r>
          </w:p>
        </w:tc>
      </w:tr>
      <w:tr w:rsidR="00050CEE" w:rsidRPr="00050CEE" w14:paraId="53592A78" w14:textId="77777777" w:rsidTr="00DE4F40">
        <w:trPr>
          <w:jc w:val="center"/>
        </w:trPr>
        <w:tc>
          <w:tcPr>
            <w:tcW w:w="2972" w:type="dxa"/>
          </w:tcPr>
          <w:p w14:paraId="0996246C"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lastRenderedPageBreak/>
              <w:t>Другие вопросы в области социальной политики</w:t>
            </w:r>
          </w:p>
        </w:tc>
        <w:tc>
          <w:tcPr>
            <w:tcW w:w="567" w:type="dxa"/>
            <w:vAlign w:val="center"/>
          </w:tcPr>
          <w:p w14:paraId="5FFFE66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7735D1F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66C5739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 </w:t>
            </w:r>
          </w:p>
        </w:tc>
        <w:tc>
          <w:tcPr>
            <w:tcW w:w="709" w:type="dxa"/>
            <w:vAlign w:val="center"/>
          </w:tcPr>
          <w:p w14:paraId="3FF0F10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195B6CB7"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636673C8"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418" w:type="dxa"/>
            <w:vAlign w:val="center"/>
          </w:tcPr>
          <w:p w14:paraId="6C74AE8C"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159D7579" w14:textId="77777777" w:rsidTr="00DE4F40">
        <w:trPr>
          <w:jc w:val="center"/>
        </w:trPr>
        <w:tc>
          <w:tcPr>
            <w:tcW w:w="2972" w:type="dxa"/>
          </w:tcPr>
          <w:p w14:paraId="1EBF0FF1"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Социальные гарантии муниципальным служащим, вышедшим на пенсию</w:t>
            </w:r>
          </w:p>
        </w:tc>
        <w:tc>
          <w:tcPr>
            <w:tcW w:w="567" w:type="dxa"/>
            <w:vAlign w:val="center"/>
          </w:tcPr>
          <w:p w14:paraId="22D35BE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217A88F6"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74E5147D" w14:textId="77777777" w:rsidR="00050CEE" w:rsidRPr="00050CEE" w:rsidRDefault="00050CEE" w:rsidP="00050CEE">
            <w:pPr>
              <w:spacing w:after="0" w:line="240" w:lineRule="auto"/>
            </w:pPr>
            <w:r w:rsidRPr="00050CEE">
              <w:rPr>
                <w:rFonts w:ascii="Times New Roman" w:hAnsi="Times New Roman"/>
                <w:sz w:val="24"/>
                <w:szCs w:val="24"/>
              </w:rPr>
              <w:t>35 П 01 01800</w:t>
            </w:r>
          </w:p>
        </w:tc>
        <w:tc>
          <w:tcPr>
            <w:tcW w:w="709" w:type="dxa"/>
            <w:vAlign w:val="center"/>
          </w:tcPr>
          <w:p w14:paraId="134FF86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7DFA0832"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7C195282"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418" w:type="dxa"/>
            <w:vAlign w:val="center"/>
          </w:tcPr>
          <w:p w14:paraId="727F383D"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45F9C726" w14:textId="77777777" w:rsidTr="00DE4F40">
        <w:trPr>
          <w:jc w:val="center"/>
        </w:trPr>
        <w:tc>
          <w:tcPr>
            <w:tcW w:w="2972" w:type="dxa"/>
          </w:tcPr>
          <w:p w14:paraId="54B0596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Социальное обеспечение и иные выплаты населению</w:t>
            </w:r>
          </w:p>
        </w:tc>
        <w:tc>
          <w:tcPr>
            <w:tcW w:w="567" w:type="dxa"/>
            <w:vAlign w:val="center"/>
          </w:tcPr>
          <w:p w14:paraId="0C63ACD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66E9E8A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368F2BE1" w14:textId="77777777" w:rsidR="00050CEE" w:rsidRPr="00050CEE" w:rsidRDefault="00050CEE" w:rsidP="00050CEE">
            <w:pPr>
              <w:spacing w:after="0" w:line="240" w:lineRule="auto"/>
            </w:pPr>
            <w:r w:rsidRPr="00050CEE">
              <w:rPr>
                <w:rFonts w:ascii="Times New Roman" w:hAnsi="Times New Roman"/>
                <w:sz w:val="24"/>
                <w:szCs w:val="24"/>
              </w:rPr>
              <w:t>35 П 01 01800</w:t>
            </w:r>
          </w:p>
        </w:tc>
        <w:tc>
          <w:tcPr>
            <w:tcW w:w="709" w:type="dxa"/>
            <w:vAlign w:val="center"/>
          </w:tcPr>
          <w:p w14:paraId="2D932F1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300</w:t>
            </w:r>
          </w:p>
        </w:tc>
        <w:tc>
          <w:tcPr>
            <w:tcW w:w="1417" w:type="dxa"/>
            <w:vAlign w:val="center"/>
          </w:tcPr>
          <w:p w14:paraId="0281F207"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4E2EAF43"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418" w:type="dxa"/>
            <w:vAlign w:val="center"/>
          </w:tcPr>
          <w:p w14:paraId="70068A6F"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239732D5" w14:textId="77777777" w:rsidTr="00DE4F40">
        <w:trPr>
          <w:jc w:val="center"/>
        </w:trPr>
        <w:tc>
          <w:tcPr>
            <w:tcW w:w="2972" w:type="dxa"/>
          </w:tcPr>
          <w:p w14:paraId="1A59DC5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7" w:type="dxa"/>
            <w:vAlign w:val="center"/>
          </w:tcPr>
          <w:p w14:paraId="0466BFC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10</w:t>
            </w:r>
          </w:p>
        </w:tc>
        <w:tc>
          <w:tcPr>
            <w:tcW w:w="709" w:type="dxa"/>
            <w:vAlign w:val="center"/>
          </w:tcPr>
          <w:p w14:paraId="74D8551D"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06</w:t>
            </w:r>
          </w:p>
        </w:tc>
        <w:tc>
          <w:tcPr>
            <w:tcW w:w="1701" w:type="dxa"/>
            <w:vAlign w:val="center"/>
          </w:tcPr>
          <w:p w14:paraId="2A46243C" w14:textId="77777777" w:rsidR="00050CEE" w:rsidRPr="00050CEE" w:rsidRDefault="00050CEE" w:rsidP="00050CEE">
            <w:pPr>
              <w:spacing w:after="0" w:line="240" w:lineRule="auto"/>
            </w:pPr>
            <w:r w:rsidRPr="00050CEE">
              <w:rPr>
                <w:rFonts w:ascii="Times New Roman" w:hAnsi="Times New Roman"/>
                <w:sz w:val="24"/>
                <w:szCs w:val="24"/>
              </w:rPr>
              <w:t>35 П 01 01800</w:t>
            </w:r>
          </w:p>
        </w:tc>
        <w:tc>
          <w:tcPr>
            <w:tcW w:w="709" w:type="dxa"/>
            <w:vAlign w:val="center"/>
          </w:tcPr>
          <w:p w14:paraId="5FE8DE7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320</w:t>
            </w:r>
          </w:p>
        </w:tc>
        <w:tc>
          <w:tcPr>
            <w:tcW w:w="1417" w:type="dxa"/>
            <w:vAlign w:val="center"/>
          </w:tcPr>
          <w:p w14:paraId="03AAB4A7"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134" w:type="dxa"/>
            <w:vAlign w:val="center"/>
          </w:tcPr>
          <w:p w14:paraId="46E11A19"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c>
          <w:tcPr>
            <w:tcW w:w="1418" w:type="dxa"/>
            <w:vAlign w:val="center"/>
          </w:tcPr>
          <w:p w14:paraId="44B30A19" w14:textId="77777777" w:rsidR="00050CEE" w:rsidRPr="00050CEE" w:rsidRDefault="00050CEE" w:rsidP="00050CEE">
            <w:pPr>
              <w:spacing w:after="0" w:line="240" w:lineRule="auto"/>
              <w:jc w:val="center"/>
            </w:pPr>
            <w:r w:rsidRPr="00050CEE">
              <w:rPr>
                <w:rFonts w:ascii="Times New Roman" w:hAnsi="Times New Roman"/>
                <w:sz w:val="24"/>
                <w:szCs w:val="24"/>
              </w:rPr>
              <w:t>408,4</w:t>
            </w:r>
          </w:p>
        </w:tc>
      </w:tr>
      <w:tr w:rsidR="00050CEE" w:rsidRPr="00050CEE" w14:paraId="41D6F9A1" w14:textId="77777777" w:rsidTr="00DE4F40">
        <w:trPr>
          <w:jc w:val="center"/>
        </w:trPr>
        <w:tc>
          <w:tcPr>
            <w:tcW w:w="2972" w:type="dxa"/>
          </w:tcPr>
          <w:p w14:paraId="7A85CF5F"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СРЕДСТВА МАССОВОЙ ИНФОРМАЦИИ</w:t>
            </w:r>
          </w:p>
        </w:tc>
        <w:tc>
          <w:tcPr>
            <w:tcW w:w="567" w:type="dxa"/>
            <w:vAlign w:val="center"/>
          </w:tcPr>
          <w:p w14:paraId="7A715FF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12</w:t>
            </w:r>
          </w:p>
        </w:tc>
        <w:tc>
          <w:tcPr>
            <w:tcW w:w="709" w:type="dxa"/>
            <w:vAlign w:val="center"/>
          </w:tcPr>
          <w:p w14:paraId="6A7BEC62"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00</w:t>
            </w:r>
          </w:p>
        </w:tc>
        <w:tc>
          <w:tcPr>
            <w:tcW w:w="1701" w:type="dxa"/>
            <w:vAlign w:val="center"/>
          </w:tcPr>
          <w:p w14:paraId="2F28617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B2FE15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36E532B5" w14:textId="77777777" w:rsidR="00050CEE" w:rsidRPr="00050CEE" w:rsidRDefault="00050CEE" w:rsidP="00050CEE">
            <w:pPr>
              <w:spacing w:after="0" w:line="240" w:lineRule="auto"/>
              <w:jc w:val="center"/>
            </w:pPr>
            <w:r w:rsidRPr="00050CEE">
              <w:rPr>
                <w:rFonts w:ascii="Times New Roman" w:hAnsi="Times New Roman"/>
                <w:sz w:val="24"/>
                <w:szCs w:val="24"/>
              </w:rPr>
              <w:t>1163,2</w:t>
            </w:r>
          </w:p>
        </w:tc>
        <w:tc>
          <w:tcPr>
            <w:tcW w:w="1134" w:type="dxa"/>
            <w:vAlign w:val="center"/>
          </w:tcPr>
          <w:p w14:paraId="11D70AA5" w14:textId="77777777" w:rsidR="00050CEE" w:rsidRPr="00050CEE" w:rsidRDefault="00050CEE" w:rsidP="00050CEE">
            <w:pPr>
              <w:spacing w:after="0" w:line="240" w:lineRule="auto"/>
              <w:jc w:val="center"/>
            </w:pPr>
            <w:r w:rsidRPr="00050CEE">
              <w:rPr>
                <w:rFonts w:ascii="Times New Roman" w:hAnsi="Times New Roman"/>
                <w:sz w:val="24"/>
                <w:szCs w:val="24"/>
              </w:rPr>
              <w:t>1163,2</w:t>
            </w:r>
          </w:p>
        </w:tc>
        <w:tc>
          <w:tcPr>
            <w:tcW w:w="1418" w:type="dxa"/>
            <w:vAlign w:val="center"/>
          </w:tcPr>
          <w:p w14:paraId="01C01AF6" w14:textId="77777777" w:rsidR="00050CEE" w:rsidRPr="00050CEE" w:rsidRDefault="00050CEE" w:rsidP="00050CEE">
            <w:pPr>
              <w:spacing w:after="0" w:line="240" w:lineRule="auto"/>
              <w:jc w:val="center"/>
            </w:pPr>
            <w:r w:rsidRPr="00050CEE">
              <w:rPr>
                <w:rFonts w:ascii="Times New Roman" w:hAnsi="Times New Roman"/>
                <w:sz w:val="24"/>
                <w:szCs w:val="24"/>
              </w:rPr>
              <w:t>590,6</w:t>
            </w:r>
          </w:p>
        </w:tc>
      </w:tr>
      <w:tr w:rsidR="00050CEE" w:rsidRPr="00050CEE" w14:paraId="1EA5296C" w14:textId="77777777" w:rsidTr="00DE4F40">
        <w:trPr>
          <w:jc w:val="center"/>
        </w:trPr>
        <w:tc>
          <w:tcPr>
            <w:tcW w:w="2972" w:type="dxa"/>
          </w:tcPr>
          <w:p w14:paraId="6F335A0C"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Периодическая печать и издательства</w:t>
            </w:r>
          </w:p>
        </w:tc>
        <w:tc>
          <w:tcPr>
            <w:tcW w:w="567" w:type="dxa"/>
            <w:vAlign w:val="center"/>
          </w:tcPr>
          <w:p w14:paraId="201276EC"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7F68F93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792EEAF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7F8A9A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399012E7" w14:textId="77777777" w:rsidR="00050CEE" w:rsidRPr="00050CEE" w:rsidRDefault="00050CEE" w:rsidP="00050CEE">
            <w:pPr>
              <w:spacing w:after="0" w:line="240" w:lineRule="auto"/>
              <w:jc w:val="center"/>
            </w:pPr>
            <w:r w:rsidRPr="00050CEE">
              <w:rPr>
                <w:rFonts w:ascii="Times New Roman" w:hAnsi="Times New Roman"/>
                <w:sz w:val="24"/>
                <w:szCs w:val="24"/>
              </w:rPr>
              <w:t>885,4</w:t>
            </w:r>
          </w:p>
        </w:tc>
        <w:tc>
          <w:tcPr>
            <w:tcW w:w="1134" w:type="dxa"/>
            <w:vAlign w:val="center"/>
          </w:tcPr>
          <w:p w14:paraId="6731EF19" w14:textId="77777777" w:rsidR="00050CEE" w:rsidRPr="00050CEE" w:rsidRDefault="00050CEE" w:rsidP="00050CEE">
            <w:pPr>
              <w:spacing w:after="0" w:line="240" w:lineRule="auto"/>
              <w:jc w:val="center"/>
            </w:pPr>
            <w:r w:rsidRPr="00050CEE">
              <w:rPr>
                <w:rFonts w:ascii="Times New Roman" w:hAnsi="Times New Roman"/>
                <w:sz w:val="24"/>
                <w:szCs w:val="24"/>
              </w:rPr>
              <w:t>885,4</w:t>
            </w:r>
          </w:p>
        </w:tc>
        <w:tc>
          <w:tcPr>
            <w:tcW w:w="1418" w:type="dxa"/>
            <w:vAlign w:val="center"/>
          </w:tcPr>
          <w:p w14:paraId="01AE815B" w14:textId="77777777" w:rsidR="00050CEE" w:rsidRPr="00050CEE" w:rsidRDefault="00050CEE" w:rsidP="00050CEE">
            <w:pPr>
              <w:spacing w:after="0" w:line="240" w:lineRule="auto"/>
              <w:jc w:val="center"/>
            </w:pPr>
            <w:r w:rsidRPr="00050CEE">
              <w:rPr>
                <w:rFonts w:ascii="Times New Roman" w:hAnsi="Times New Roman"/>
                <w:sz w:val="24"/>
                <w:szCs w:val="24"/>
              </w:rPr>
              <w:t>312,8</w:t>
            </w:r>
          </w:p>
        </w:tc>
      </w:tr>
      <w:tr w:rsidR="00050CEE" w:rsidRPr="00050CEE" w14:paraId="34E861C9" w14:textId="77777777" w:rsidTr="00DE4F40">
        <w:trPr>
          <w:jc w:val="center"/>
        </w:trPr>
        <w:tc>
          <w:tcPr>
            <w:tcW w:w="2972" w:type="dxa"/>
          </w:tcPr>
          <w:p w14:paraId="4132D1E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Информирование жителей округа </w:t>
            </w:r>
          </w:p>
        </w:tc>
        <w:tc>
          <w:tcPr>
            <w:tcW w:w="567" w:type="dxa"/>
            <w:vAlign w:val="center"/>
          </w:tcPr>
          <w:p w14:paraId="55AB6834"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2BC9723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6A2EEA2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24DA2CB8"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60F2520E" w14:textId="77777777" w:rsidR="00050CEE" w:rsidRPr="00050CEE" w:rsidRDefault="00050CEE" w:rsidP="00050CEE">
            <w:pPr>
              <w:spacing w:after="0" w:line="240" w:lineRule="auto"/>
              <w:jc w:val="center"/>
            </w:pPr>
            <w:r w:rsidRPr="00050CEE">
              <w:rPr>
                <w:rFonts w:ascii="Times New Roman" w:hAnsi="Times New Roman"/>
                <w:sz w:val="24"/>
                <w:szCs w:val="24"/>
              </w:rPr>
              <w:t>885,4</w:t>
            </w:r>
          </w:p>
        </w:tc>
        <w:tc>
          <w:tcPr>
            <w:tcW w:w="1134" w:type="dxa"/>
            <w:vAlign w:val="center"/>
          </w:tcPr>
          <w:p w14:paraId="4B42BA4D" w14:textId="77777777" w:rsidR="00050CEE" w:rsidRPr="00050CEE" w:rsidRDefault="00050CEE" w:rsidP="00050CEE">
            <w:pPr>
              <w:spacing w:after="0" w:line="240" w:lineRule="auto"/>
              <w:jc w:val="center"/>
            </w:pPr>
            <w:r w:rsidRPr="00050CEE">
              <w:rPr>
                <w:rFonts w:ascii="Times New Roman" w:hAnsi="Times New Roman"/>
                <w:sz w:val="24"/>
                <w:szCs w:val="24"/>
              </w:rPr>
              <w:t>885,4</w:t>
            </w:r>
          </w:p>
        </w:tc>
        <w:tc>
          <w:tcPr>
            <w:tcW w:w="1418" w:type="dxa"/>
            <w:vAlign w:val="center"/>
          </w:tcPr>
          <w:p w14:paraId="59F2064B" w14:textId="77777777" w:rsidR="00050CEE" w:rsidRPr="00050CEE" w:rsidRDefault="00050CEE" w:rsidP="00050CEE">
            <w:pPr>
              <w:spacing w:after="0" w:line="240" w:lineRule="auto"/>
              <w:jc w:val="center"/>
            </w:pPr>
            <w:r w:rsidRPr="00050CEE">
              <w:rPr>
                <w:rFonts w:ascii="Times New Roman" w:hAnsi="Times New Roman"/>
                <w:sz w:val="24"/>
                <w:szCs w:val="24"/>
              </w:rPr>
              <w:t>312,8</w:t>
            </w:r>
          </w:p>
        </w:tc>
      </w:tr>
      <w:tr w:rsidR="00050CEE" w:rsidRPr="00050CEE" w14:paraId="44225AB4" w14:textId="77777777" w:rsidTr="00DE4F40">
        <w:trPr>
          <w:jc w:val="center"/>
        </w:trPr>
        <w:tc>
          <w:tcPr>
            <w:tcW w:w="2972" w:type="dxa"/>
          </w:tcPr>
          <w:p w14:paraId="51FC1D22"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4FF67545"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3CFDC2B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6E22C5F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47122B8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417" w:type="dxa"/>
            <w:vAlign w:val="center"/>
          </w:tcPr>
          <w:p w14:paraId="1F1D22A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845,4</w:t>
            </w:r>
          </w:p>
        </w:tc>
        <w:tc>
          <w:tcPr>
            <w:tcW w:w="1134" w:type="dxa"/>
            <w:vAlign w:val="center"/>
          </w:tcPr>
          <w:p w14:paraId="3BC637A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845,4</w:t>
            </w:r>
          </w:p>
        </w:tc>
        <w:tc>
          <w:tcPr>
            <w:tcW w:w="1418" w:type="dxa"/>
            <w:vAlign w:val="center"/>
          </w:tcPr>
          <w:p w14:paraId="3E50FDB8"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272,8</w:t>
            </w:r>
          </w:p>
        </w:tc>
      </w:tr>
      <w:tr w:rsidR="00050CEE" w:rsidRPr="00050CEE" w14:paraId="210D96FB" w14:textId="77777777" w:rsidTr="00DE4F40">
        <w:trPr>
          <w:jc w:val="center"/>
        </w:trPr>
        <w:tc>
          <w:tcPr>
            <w:tcW w:w="2972" w:type="dxa"/>
          </w:tcPr>
          <w:p w14:paraId="74FE839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630ABCF3"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2DFF9D9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424E094B"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46C74EB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417" w:type="dxa"/>
            <w:vAlign w:val="center"/>
          </w:tcPr>
          <w:p w14:paraId="6724E0AF"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845,4</w:t>
            </w:r>
          </w:p>
        </w:tc>
        <w:tc>
          <w:tcPr>
            <w:tcW w:w="1134" w:type="dxa"/>
            <w:vAlign w:val="center"/>
          </w:tcPr>
          <w:p w14:paraId="0CCC779D"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845,4</w:t>
            </w:r>
          </w:p>
        </w:tc>
        <w:tc>
          <w:tcPr>
            <w:tcW w:w="1418" w:type="dxa"/>
            <w:vAlign w:val="center"/>
          </w:tcPr>
          <w:p w14:paraId="1B1573F1" w14:textId="77777777" w:rsidR="00050CEE" w:rsidRPr="00050CEE" w:rsidRDefault="00050CEE" w:rsidP="00050CEE">
            <w:pPr>
              <w:spacing w:after="0" w:line="240" w:lineRule="auto"/>
              <w:jc w:val="center"/>
              <w:rPr>
                <w:rFonts w:ascii="Times New Roman" w:hAnsi="Times New Roman"/>
                <w:sz w:val="24"/>
                <w:szCs w:val="24"/>
              </w:rPr>
            </w:pPr>
            <w:r w:rsidRPr="00050CEE">
              <w:rPr>
                <w:rFonts w:ascii="Times New Roman" w:hAnsi="Times New Roman"/>
                <w:sz w:val="24"/>
                <w:szCs w:val="24"/>
              </w:rPr>
              <w:t>272,8</w:t>
            </w:r>
          </w:p>
        </w:tc>
      </w:tr>
      <w:tr w:rsidR="00050CEE" w:rsidRPr="00050CEE" w14:paraId="0A8D8971" w14:textId="77777777" w:rsidTr="00DE4F40">
        <w:trPr>
          <w:jc w:val="center"/>
        </w:trPr>
        <w:tc>
          <w:tcPr>
            <w:tcW w:w="2972" w:type="dxa"/>
          </w:tcPr>
          <w:p w14:paraId="2165D80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бюджетные ассигнования</w:t>
            </w:r>
          </w:p>
        </w:tc>
        <w:tc>
          <w:tcPr>
            <w:tcW w:w="567" w:type="dxa"/>
            <w:vAlign w:val="center"/>
          </w:tcPr>
          <w:p w14:paraId="5B1D4AE6"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0DCF48E7"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642C763F"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18C12EC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800</w:t>
            </w:r>
          </w:p>
        </w:tc>
        <w:tc>
          <w:tcPr>
            <w:tcW w:w="1417" w:type="dxa"/>
            <w:vAlign w:val="center"/>
          </w:tcPr>
          <w:p w14:paraId="462D0EC4"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134" w:type="dxa"/>
            <w:vAlign w:val="center"/>
          </w:tcPr>
          <w:p w14:paraId="499C5A0E"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418" w:type="dxa"/>
            <w:vAlign w:val="center"/>
          </w:tcPr>
          <w:p w14:paraId="0E37B7A9" w14:textId="77777777" w:rsidR="00050CEE" w:rsidRPr="00050CEE" w:rsidRDefault="00050CEE" w:rsidP="00050CEE">
            <w:pPr>
              <w:spacing w:after="0" w:line="240" w:lineRule="auto"/>
              <w:jc w:val="center"/>
            </w:pPr>
            <w:r w:rsidRPr="00050CEE">
              <w:rPr>
                <w:rFonts w:ascii="Times New Roman" w:hAnsi="Times New Roman"/>
                <w:sz w:val="24"/>
                <w:szCs w:val="24"/>
              </w:rPr>
              <w:t>40,0</w:t>
            </w:r>
          </w:p>
        </w:tc>
      </w:tr>
      <w:tr w:rsidR="00050CEE" w:rsidRPr="00050CEE" w14:paraId="190C32C3" w14:textId="77777777" w:rsidTr="00DE4F40">
        <w:trPr>
          <w:jc w:val="center"/>
        </w:trPr>
        <w:tc>
          <w:tcPr>
            <w:tcW w:w="2972" w:type="dxa"/>
          </w:tcPr>
          <w:p w14:paraId="72DE6C9E"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Уплата налогов, сборов и иных платежей</w:t>
            </w:r>
          </w:p>
        </w:tc>
        <w:tc>
          <w:tcPr>
            <w:tcW w:w="567" w:type="dxa"/>
            <w:vAlign w:val="center"/>
          </w:tcPr>
          <w:p w14:paraId="59F9EEEB"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644FA195"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02</w:t>
            </w:r>
          </w:p>
        </w:tc>
        <w:tc>
          <w:tcPr>
            <w:tcW w:w="1701" w:type="dxa"/>
            <w:vAlign w:val="center"/>
          </w:tcPr>
          <w:p w14:paraId="5DF6C6C4"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5F342DC9"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850</w:t>
            </w:r>
          </w:p>
        </w:tc>
        <w:tc>
          <w:tcPr>
            <w:tcW w:w="1417" w:type="dxa"/>
            <w:vAlign w:val="center"/>
          </w:tcPr>
          <w:p w14:paraId="6FCD5707"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134" w:type="dxa"/>
            <w:vAlign w:val="center"/>
          </w:tcPr>
          <w:p w14:paraId="33908DAC" w14:textId="77777777" w:rsidR="00050CEE" w:rsidRPr="00050CEE" w:rsidRDefault="00050CEE" w:rsidP="00050CEE">
            <w:pPr>
              <w:spacing w:after="0" w:line="240" w:lineRule="auto"/>
              <w:jc w:val="center"/>
            </w:pPr>
            <w:r w:rsidRPr="00050CEE">
              <w:rPr>
                <w:rFonts w:ascii="Times New Roman" w:hAnsi="Times New Roman"/>
                <w:sz w:val="24"/>
                <w:szCs w:val="24"/>
              </w:rPr>
              <w:t>40,0</w:t>
            </w:r>
          </w:p>
        </w:tc>
        <w:tc>
          <w:tcPr>
            <w:tcW w:w="1418" w:type="dxa"/>
            <w:vAlign w:val="center"/>
          </w:tcPr>
          <w:p w14:paraId="4B97C923" w14:textId="77777777" w:rsidR="00050CEE" w:rsidRPr="00050CEE" w:rsidRDefault="00050CEE" w:rsidP="00050CEE">
            <w:pPr>
              <w:spacing w:after="0" w:line="240" w:lineRule="auto"/>
              <w:jc w:val="center"/>
            </w:pPr>
            <w:r w:rsidRPr="00050CEE">
              <w:rPr>
                <w:rFonts w:ascii="Times New Roman" w:hAnsi="Times New Roman"/>
                <w:sz w:val="24"/>
                <w:szCs w:val="24"/>
              </w:rPr>
              <w:t>40,0</w:t>
            </w:r>
          </w:p>
        </w:tc>
      </w:tr>
      <w:tr w:rsidR="00050CEE" w:rsidRPr="00050CEE" w14:paraId="596BCC4A" w14:textId="77777777" w:rsidTr="00DE4F40">
        <w:trPr>
          <w:jc w:val="center"/>
        </w:trPr>
        <w:tc>
          <w:tcPr>
            <w:tcW w:w="2972" w:type="dxa"/>
          </w:tcPr>
          <w:p w14:paraId="04041DAA" w14:textId="77777777" w:rsidR="00050CEE" w:rsidRPr="00050CEE" w:rsidRDefault="00050CEE" w:rsidP="00050CEE">
            <w:pPr>
              <w:spacing w:after="0" w:line="240" w:lineRule="auto"/>
              <w:jc w:val="both"/>
              <w:rPr>
                <w:rFonts w:ascii="Times New Roman" w:hAnsi="Times New Roman"/>
                <w:b/>
                <w:bCs/>
                <w:color w:val="000000"/>
                <w:sz w:val="24"/>
                <w:szCs w:val="24"/>
              </w:rPr>
            </w:pPr>
            <w:r w:rsidRPr="00050CEE">
              <w:rPr>
                <w:rFonts w:ascii="Times New Roman" w:hAnsi="Times New Roman"/>
                <w:b/>
                <w:bCs/>
                <w:color w:val="000000"/>
                <w:sz w:val="24"/>
                <w:szCs w:val="24"/>
              </w:rPr>
              <w:t>Другие вопросы в области средств массовой информации</w:t>
            </w:r>
          </w:p>
        </w:tc>
        <w:tc>
          <w:tcPr>
            <w:tcW w:w="567" w:type="dxa"/>
            <w:vAlign w:val="center"/>
          </w:tcPr>
          <w:p w14:paraId="2CF2A66D"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73E768C1"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FAAA70E"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0D7902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08C17692"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00EE6914"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418" w:type="dxa"/>
            <w:vAlign w:val="center"/>
          </w:tcPr>
          <w:p w14:paraId="5541D3EB"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r>
      <w:tr w:rsidR="00050CEE" w:rsidRPr="00050CEE" w14:paraId="5C15914D" w14:textId="77777777" w:rsidTr="00DE4F40">
        <w:trPr>
          <w:jc w:val="center"/>
        </w:trPr>
        <w:tc>
          <w:tcPr>
            <w:tcW w:w="2972" w:type="dxa"/>
          </w:tcPr>
          <w:p w14:paraId="17892A19"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 xml:space="preserve">Информирование жителей округа </w:t>
            </w:r>
          </w:p>
        </w:tc>
        <w:tc>
          <w:tcPr>
            <w:tcW w:w="567" w:type="dxa"/>
            <w:vAlign w:val="center"/>
          </w:tcPr>
          <w:p w14:paraId="0420B430"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75AD4444"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1320D2B3"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35 Е 01 00300</w:t>
            </w:r>
          </w:p>
        </w:tc>
        <w:tc>
          <w:tcPr>
            <w:tcW w:w="709" w:type="dxa"/>
            <w:vAlign w:val="center"/>
          </w:tcPr>
          <w:p w14:paraId="6D3FE960"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p>
        </w:tc>
        <w:tc>
          <w:tcPr>
            <w:tcW w:w="1417" w:type="dxa"/>
            <w:vAlign w:val="center"/>
          </w:tcPr>
          <w:p w14:paraId="47E90B99"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526ED302"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418" w:type="dxa"/>
            <w:vAlign w:val="center"/>
          </w:tcPr>
          <w:p w14:paraId="00A1D92F"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r>
      <w:tr w:rsidR="00050CEE" w:rsidRPr="00050CEE" w14:paraId="4B14BE67" w14:textId="77777777" w:rsidTr="00DE4F40">
        <w:trPr>
          <w:jc w:val="center"/>
        </w:trPr>
        <w:tc>
          <w:tcPr>
            <w:tcW w:w="2972" w:type="dxa"/>
          </w:tcPr>
          <w:p w14:paraId="42741DC7"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7" w:type="dxa"/>
            <w:vAlign w:val="center"/>
          </w:tcPr>
          <w:p w14:paraId="7BA72252"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55DCAB7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0DAB8C17"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092A123F"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200</w:t>
            </w:r>
          </w:p>
        </w:tc>
        <w:tc>
          <w:tcPr>
            <w:tcW w:w="1417" w:type="dxa"/>
            <w:vAlign w:val="center"/>
          </w:tcPr>
          <w:p w14:paraId="2E0A9DBB"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6851D42A"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418" w:type="dxa"/>
            <w:vAlign w:val="center"/>
          </w:tcPr>
          <w:p w14:paraId="2645492B"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r>
      <w:tr w:rsidR="00050CEE" w:rsidRPr="00050CEE" w14:paraId="04B4AFB9" w14:textId="77777777" w:rsidTr="00DE4F40">
        <w:trPr>
          <w:jc w:val="center"/>
        </w:trPr>
        <w:tc>
          <w:tcPr>
            <w:tcW w:w="2972" w:type="dxa"/>
          </w:tcPr>
          <w:p w14:paraId="75D94FB4" w14:textId="77777777" w:rsidR="00050CEE" w:rsidRPr="00050CEE" w:rsidRDefault="00050CEE" w:rsidP="00050CEE">
            <w:pPr>
              <w:spacing w:after="0" w:line="240" w:lineRule="auto"/>
              <w:jc w:val="both"/>
              <w:rPr>
                <w:rFonts w:ascii="Times New Roman" w:hAnsi="Times New Roman"/>
                <w:color w:val="000000"/>
                <w:sz w:val="24"/>
                <w:szCs w:val="24"/>
              </w:rPr>
            </w:pPr>
            <w:r w:rsidRPr="00050CE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7" w:type="dxa"/>
            <w:vAlign w:val="center"/>
          </w:tcPr>
          <w:p w14:paraId="2CD3A7E0" w14:textId="77777777" w:rsidR="00050CEE" w:rsidRPr="00050CEE" w:rsidRDefault="00050CEE" w:rsidP="00050CEE">
            <w:pPr>
              <w:spacing w:after="0" w:line="240" w:lineRule="auto"/>
              <w:jc w:val="center"/>
            </w:pPr>
            <w:r w:rsidRPr="00050CEE">
              <w:rPr>
                <w:rFonts w:ascii="Times New Roman" w:hAnsi="Times New Roman"/>
                <w:sz w:val="24"/>
                <w:szCs w:val="24"/>
              </w:rPr>
              <w:t>12</w:t>
            </w:r>
          </w:p>
        </w:tc>
        <w:tc>
          <w:tcPr>
            <w:tcW w:w="709" w:type="dxa"/>
            <w:vAlign w:val="center"/>
          </w:tcPr>
          <w:p w14:paraId="4EDBFD0A"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04</w:t>
            </w:r>
          </w:p>
        </w:tc>
        <w:tc>
          <w:tcPr>
            <w:tcW w:w="1701" w:type="dxa"/>
            <w:vAlign w:val="center"/>
          </w:tcPr>
          <w:p w14:paraId="6887391B" w14:textId="77777777" w:rsidR="00050CEE" w:rsidRPr="00050CEE" w:rsidRDefault="00050CEE" w:rsidP="00050CEE">
            <w:pPr>
              <w:spacing w:after="0" w:line="240" w:lineRule="auto"/>
              <w:jc w:val="center"/>
            </w:pPr>
            <w:r w:rsidRPr="00050CEE">
              <w:rPr>
                <w:rFonts w:ascii="Times New Roman" w:hAnsi="Times New Roman"/>
                <w:sz w:val="24"/>
                <w:szCs w:val="24"/>
              </w:rPr>
              <w:t>35 Е 01 00300</w:t>
            </w:r>
          </w:p>
        </w:tc>
        <w:tc>
          <w:tcPr>
            <w:tcW w:w="709" w:type="dxa"/>
            <w:vAlign w:val="center"/>
          </w:tcPr>
          <w:p w14:paraId="26A69DCC" w14:textId="77777777" w:rsidR="00050CEE" w:rsidRPr="00050CEE" w:rsidRDefault="00050CEE" w:rsidP="00050CEE">
            <w:pPr>
              <w:autoSpaceDE w:val="0"/>
              <w:autoSpaceDN w:val="0"/>
              <w:adjustRightInd w:val="0"/>
              <w:spacing w:after="0" w:line="240" w:lineRule="auto"/>
              <w:jc w:val="center"/>
              <w:rPr>
                <w:rFonts w:ascii="Times New Roman" w:hAnsi="Times New Roman"/>
                <w:sz w:val="24"/>
                <w:szCs w:val="24"/>
              </w:rPr>
            </w:pPr>
            <w:r w:rsidRPr="00050CEE">
              <w:rPr>
                <w:rFonts w:ascii="Times New Roman" w:hAnsi="Times New Roman"/>
                <w:sz w:val="24"/>
                <w:szCs w:val="24"/>
              </w:rPr>
              <w:t>240</w:t>
            </w:r>
          </w:p>
        </w:tc>
        <w:tc>
          <w:tcPr>
            <w:tcW w:w="1417" w:type="dxa"/>
            <w:vAlign w:val="center"/>
          </w:tcPr>
          <w:p w14:paraId="61005E8B"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134" w:type="dxa"/>
            <w:vAlign w:val="center"/>
          </w:tcPr>
          <w:p w14:paraId="6637E69E"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c>
          <w:tcPr>
            <w:tcW w:w="1418" w:type="dxa"/>
            <w:vAlign w:val="center"/>
          </w:tcPr>
          <w:p w14:paraId="0997195D" w14:textId="77777777" w:rsidR="00050CEE" w:rsidRPr="00050CEE" w:rsidRDefault="00050CEE" w:rsidP="00050CEE">
            <w:pPr>
              <w:spacing w:after="0" w:line="240" w:lineRule="auto"/>
              <w:jc w:val="center"/>
            </w:pPr>
            <w:r w:rsidRPr="00050CEE">
              <w:rPr>
                <w:rFonts w:ascii="Times New Roman" w:hAnsi="Times New Roman"/>
                <w:sz w:val="24"/>
                <w:szCs w:val="24"/>
              </w:rPr>
              <w:t>277,8</w:t>
            </w:r>
          </w:p>
        </w:tc>
      </w:tr>
      <w:tr w:rsidR="00050CEE" w:rsidRPr="00050CEE" w14:paraId="72FBF3B2" w14:textId="77777777" w:rsidTr="00DE4F40">
        <w:trPr>
          <w:jc w:val="center"/>
        </w:trPr>
        <w:tc>
          <w:tcPr>
            <w:tcW w:w="6658" w:type="dxa"/>
            <w:gridSpan w:val="5"/>
            <w:vAlign w:val="center"/>
          </w:tcPr>
          <w:p w14:paraId="22C602C2" w14:textId="77777777" w:rsidR="00050CEE" w:rsidRPr="00050CEE" w:rsidRDefault="00050CEE" w:rsidP="00050CEE">
            <w:pPr>
              <w:autoSpaceDE w:val="0"/>
              <w:autoSpaceDN w:val="0"/>
              <w:adjustRightInd w:val="0"/>
              <w:spacing w:after="0" w:line="240" w:lineRule="auto"/>
              <w:rPr>
                <w:rFonts w:ascii="Times New Roman" w:hAnsi="Times New Roman"/>
                <w:b/>
                <w:bCs/>
                <w:color w:val="000000"/>
                <w:sz w:val="24"/>
                <w:szCs w:val="24"/>
              </w:rPr>
            </w:pPr>
            <w:r w:rsidRPr="00050CEE">
              <w:rPr>
                <w:rFonts w:ascii="Times New Roman" w:hAnsi="Times New Roman"/>
                <w:b/>
                <w:bCs/>
                <w:color w:val="000000"/>
                <w:sz w:val="24"/>
                <w:szCs w:val="24"/>
              </w:rPr>
              <w:t>Условно-утвержденные расходы</w:t>
            </w:r>
          </w:p>
        </w:tc>
        <w:tc>
          <w:tcPr>
            <w:tcW w:w="1417" w:type="dxa"/>
            <w:vAlign w:val="center"/>
          </w:tcPr>
          <w:p w14:paraId="216488F2"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p>
        </w:tc>
        <w:tc>
          <w:tcPr>
            <w:tcW w:w="1134" w:type="dxa"/>
          </w:tcPr>
          <w:p w14:paraId="28E675CC"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572,6</w:t>
            </w:r>
          </w:p>
        </w:tc>
        <w:tc>
          <w:tcPr>
            <w:tcW w:w="1418" w:type="dxa"/>
          </w:tcPr>
          <w:p w14:paraId="2C41CA55"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1145,2</w:t>
            </w:r>
          </w:p>
        </w:tc>
      </w:tr>
      <w:tr w:rsidR="00050CEE" w:rsidRPr="00050CEE" w14:paraId="30E6E490" w14:textId="77777777" w:rsidTr="00DE4F40">
        <w:trPr>
          <w:jc w:val="center"/>
        </w:trPr>
        <w:tc>
          <w:tcPr>
            <w:tcW w:w="6658" w:type="dxa"/>
            <w:gridSpan w:val="5"/>
            <w:vAlign w:val="center"/>
          </w:tcPr>
          <w:p w14:paraId="46C0E52E" w14:textId="77777777" w:rsidR="00050CEE" w:rsidRPr="00050CEE" w:rsidRDefault="00050CEE" w:rsidP="00050CEE">
            <w:pPr>
              <w:autoSpaceDE w:val="0"/>
              <w:autoSpaceDN w:val="0"/>
              <w:adjustRightInd w:val="0"/>
              <w:spacing w:after="0" w:line="240" w:lineRule="auto"/>
              <w:rPr>
                <w:rFonts w:ascii="Times New Roman" w:hAnsi="Times New Roman"/>
                <w:sz w:val="24"/>
                <w:szCs w:val="24"/>
              </w:rPr>
            </w:pPr>
            <w:r w:rsidRPr="00050CEE">
              <w:rPr>
                <w:rFonts w:ascii="Times New Roman" w:hAnsi="Times New Roman"/>
                <w:b/>
                <w:bCs/>
                <w:color w:val="000000"/>
                <w:sz w:val="24"/>
                <w:szCs w:val="24"/>
              </w:rPr>
              <w:t>ИТОГО РАСХОДЫ</w:t>
            </w:r>
          </w:p>
        </w:tc>
        <w:tc>
          <w:tcPr>
            <w:tcW w:w="1417" w:type="dxa"/>
            <w:vAlign w:val="center"/>
          </w:tcPr>
          <w:p w14:paraId="7124F6BE"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28220,0</w:t>
            </w:r>
          </w:p>
        </w:tc>
        <w:tc>
          <w:tcPr>
            <w:tcW w:w="1134" w:type="dxa"/>
          </w:tcPr>
          <w:p w14:paraId="321AB97B"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22905,0</w:t>
            </w:r>
          </w:p>
        </w:tc>
        <w:tc>
          <w:tcPr>
            <w:tcW w:w="1418" w:type="dxa"/>
          </w:tcPr>
          <w:p w14:paraId="464A713C" w14:textId="77777777" w:rsidR="00050CEE" w:rsidRPr="00050CEE" w:rsidRDefault="00050CEE" w:rsidP="00050CEE">
            <w:pPr>
              <w:autoSpaceDE w:val="0"/>
              <w:autoSpaceDN w:val="0"/>
              <w:adjustRightInd w:val="0"/>
              <w:spacing w:after="0" w:line="240" w:lineRule="auto"/>
              <w:jc w:val="center"/>
              <w:rPr>
                <w:rFonts w:ascii="Times New Roman" w:hAnsi="Times New Roman"/>
                <w:b/>
                <w:sz w:val="24"/>
                <w:szCs w:val="24"/>
              </w:rPr>
            </w:pPr>
            <w:r w:rsidRPr="00050CEE">
              <w:rPr>
                <w:rFonts w:ascii="Times New Roman" w:hAnsi="Times New Roman"/>
                <w:b/>
                <w:sz w:val="24"/>
                <w:szCs w:val="24"/>
              </w:rPr>
              <w:t>22905,0</w:t>
            </w:r>
          </w:p>
        </w:tc>
      </w:tr>
    </w:tbl>
    <w:p w14:paraId="24DB3305"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i/>
          <w:sz w:val="28"/>
          <w:szCs w:val="28"/>
        </w:rPr>
      </w:pPr>
    </w:p>
    <w:p w14:paraId="0840FDF8" w14:textId="2E19D6EA" w:rsidR="00050CEE" w:rsidRPr="00050CEE" w:rsidRDefault="00050CEE" w:rsidP="00050CEE">
      <w:pPr>
        <w:spacing w:after="0"/>
        <w:rPr>
          <w:rFonts w:ascii="Times New Roman" w:hAnsi="Times New Roman"/>
          <w:sz w:val="24"/>
          <w:szCs w:val="24"/>
        </w:rPr>
      </w:pPr>
      <w:r w:rsidRPr="00050CEE">
        <w:rPr>
          <w:rFonts w:ascii="Times New Roman" w:eastAsiaTheme="minorHAnsi" w:hAnsi="Times New Roman"/>
          <w:b/>
          <w:i/>
          <w:sz w:val="28"/>
          <w:szCs w:val="28"/>
        </w:rPr>
        <w:br w:type="page"/>
      </w:r>
      <w:r w:rsidRPr="00050CEE">
        <w:rPr>
          <w:sz w:val="24"/>
          <w:szCs w:val="24"/>
        </w:rPr>
        <w:lastRenderedPageBreak/>
        <w:tab/>
      </w:r>
      <w:r w:rsidRPr="00050CEE">
        <w:rPr>
          <w:sz w:val="24"/>
          <w:szCs w:val="24"/>
        </w:rPr>
        <w:tab/>
      </w:r>
      <w:r w:rsidRPr="00050CEE">
        <w:rPr>
          <w:sz w:val="24"/>
          <w:szCs w:val="24"/>
        </w:rPr>
        <w:tab/>
      </w:r>
      <w:r w:rsidRPr="00050CEE">
        <w:rPr>
          <w:sz w:val="24"/>
          <w:szCs w:val="24"/>
        </w:rPr>
        <w:tab/>
      </w:r>
      <w:r w:rsidRPr="00050CEE">
        <w:rPr>
          <w:sz w:val="24"/>
          <w:szCs w:val="24"/>
        </w:rPr>
        <w:tab/>
      </w:r>
      <w:r w:rsidRPr="00050CEE">
        <w:rPr>
          <w:sz w:val="24"/>
          <w:szCs w:val="24"/>
        </w:rPr>
        <w:tab/>
      </w:r>
      <w:r w:rsidRPr="00050CEE">
        <w:rPr>
          <w:sz w:val="24"/>
          <w:szCs w:val="24"/>
        </w:rPr>
        <w:tab/>
      </w:r>
      <w:r w:rsidR="00603C33">
        <w:rPr>
          <w:rFonts w:ascii="Times New Roman" w:hAnsi="Times New Roman"/>
          <w:sz w:val="24"/>
          <w:szCs w:val="24"/>
        </w:rPr>
        <w:t>Приложение 3</w:t>
      </w:r>
      <w:r w:rsidRPr="00050CEE">
        <w:rPr>
          <w:rFonts w:ascii="Times New Roman" w:hAnsi="Times New Roman"/>
          <w:sz w:val="24"/>
          <w:szCs w:val="24"/>
        </w:rPr>
        <w:t xml:space="preserve"> </w:t>
      </w:r>
    </w:p>
    <w:p w14:paraId="405BBA95" w14:textId="77777777" w:rsidR="00050CEE" w:rsidRPr="00050CEE" w:rsidRDefault="00050CEE" w:rsidP="00050CEE">
      <w:pPr>
        <w:spacing w:after="0" w:line="240" w:lineRule="auto"/>
        <w:ind w:firstLine="708"/>
        <w:rPr>
          <w:rFonts w:ascii="Times New Roman" w:hAnsi="Times New Roman"/>
          <w:sz w:val="24"/>
          <w:szCs w:val="24"/>
        </w:rPr>
      </w:pP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t xml:space="preserve">к решению Совета депутатов </w:t>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r>
      <w:r w:rsidRPr="00050CEE">
        <w:rPr>
          <w:rFonts w:ascii="Times New Roman" w:hAnsi="Times New Roman"/>
          <w:sz w:val="24"/>
          <w:szCs w:val="24"/>
        </w:rPr>
        <w:tab/>
        <w:t xml:space="preserve">муниципального округа Мещанский       </w:t>
      </w:r>
    </w:p>
    <w:p w14:paraId="1A11B568" w14:textId="3F03672B" w:rsidR="00050CEE" w:rsidRPr="00050CEE" w:rsidRDefault="00050CEE" w:rsidP="00050CEE">
      <w:pPr>
        <w:rPr>
          <w:rFonts w:ascii="Times New Roman" w:hAnsi="Times New Roman"/>
          <w:bCs/>
          <w:sz w:val="24"/>
          <w:szCs w:val="24"/>
        </w:rPr>
      </w:pP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r>
      <w:r w:rsidRPr="00050CEE">
        <w:rPr>
          <w:rFonts w:ascii="Times New Roman" w:hAnsi="Times New Roman"/>
          <w:bCs/>
          <w:sz w:val="24"/>
          <w:szCs w:val="24"/>
        </w:rPr>
        <w:tab/>
        <w:t>от 19 февраля 2024 года № Р-</w:t>
      </w:r>
      <w:r w:rsidR="000C3D0E">
        <w:rPr>
          <w:rFonts w:ascii="Times New Roman" w:hAnsi="Times New Roman"/>
          <w:bCs/>
          <w:sz w:val="24"/>
          <w:szCs w:val="24"/>
        </w:rPr>
        <w:t>25</w:t>
      </w:r>
    </w:p>
    <w:p w14:paraId="34691100"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sz w:val="28"/>
          <w:szCs w:val="28"/>
        </w:rPr>
      </w:pPr>
    </w:p>
    <w:p w14:paraId="3DBE0C02"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sz w:val="28"/>
          <w:szCs w:val="28"/>
        </w:rPr>
      </w:pPr>
    </w:p>
    <w:p w14:paraId="3EDF8EDB"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sz w:val="28"/>
          <w:szCs w:val="28"/>
        </w:rPr>
      </w:pPr>
      <w:r w:rsidRPr="00050CEE">
        <w:rPr>
          <w:rFonts w:ascii="Times New Roman" w:eastAsiaTheme="minorHAnsi" w:hAnsi="Times New Roman"/>
          <w:b/>
          <w:sz w:val="28"/>
          <w:szCs w:val="28"/>
        </w:rPr>
        <w:t>Источники финансирования дефицита</w:t>
      </w:r>
    </w:p>
    <w:p w14:paraId="21783124"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sz w:val="28"/>
          <w:szCs w:val="28"/>
        </w:rPr>
      </w:pPr>
      <w:r w:rsidRPr="00050CEE">
        <w:rPr>
          <w:rFonts w:ascii="Times New Roman" w:eastAsiaTheme="minorHAnsi" w:hAnsi="Times New Roman"/>
          <w:b/>
          <w:sz w:val="28"/>
          <w:szCs w:val="28"/>
        </w:rPr>
        <w:t xml:space="preserve">бюджета </w:t>
      </w:r>
      <w:r w:rsidRPr="00050CEE">
        <w:rPr>
          <w:rFonts w:ascii="Times New Roman" w:hAnsi="Times New Roman"/>
          <w:b/>
          <w:sz w:val="28"/>
          <w:szCs w:val="28"/>
        </w:rPr>
        <w:t>муниципального округа Мещанский</w:t>
      </w:r>
      <w:r w:rsidRPr="00050CEE">
        <w:rPr>
          <w:rFonts w:ascii="Times New Roman" w:eastAsiaTheme="minorHAnsi" w:hAnsi="Times New Roman"/>
          <w:b/>
          <w:sz w:val="28"/>
          <w:szCs w:val="28"/>
        </w:rPr>
        <w:t xml:space="preserve"> на</w:t>
      </w:r>
      <w:r w:rsidRPr="00050CEE">
        <w:rPr>
          <w:rFonts w:ascii="Times New Roman" w:eastAsiaTheme="minorHAnsi" w:hAnsi="Times New Roman"/>
          <w:b/>
          <w:i/>
          <w:sz w:val="28"/>
          <w:szCs w:val="28"/>
        </w:rPr>
        <w:t xml:space="preserve"> </w:t>
      </w:r>
      <w:r w:rsidRPr="00050CEE">
        <w:rPr>
          <w:rFonts w:ascii="Times New Roman" w:eastAsiaTheme="minorHAnsi" w:hAnsi="Times New Roman"/>
          <w:b/>
          <w:sz w:val="28"/>
          <w:szCs w:val="28"/>
        </w:rPr>
        <w:t>2024 год</w:t>
      </w:r>
      <w:r w:rsidRPr="00050CEE">
        <w:rPr>
          <w:rFonts w:ascii="Times New Roman" w:eastAsiaTheme="minorHAnsi" w:hAnsi="Times New Roman"/>
          <w:b/>
          <w:i/>
          <w:sz w:val="28"/>
          <w:szCs w:val="28"/>
        </w:rPr>
        <w:t xml:space="preserve"> </w:t>
      </w:r>
      <w:r w:rsidRPr="00050CEE">
        <w:rPr>
          <w:rFonts w:ascii="Times New Roman" w:eastAsiaTheme="minorHAnsi" w:hAnsi="Times New Roman"/>
          <w:b/>
          <w:sz w:val="28"/>
          <w:szCs w:val="28"/>
        </w:rPr>
        <w:t>и плановый период 2025 и 2026 годов</w:t>
      </w:r>
    </w:p>
    <w:p w14:paraId="1B01F3CB"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i/>
          <w:sz w:val="28"/>
          <w:szCs w:val="28"/>
        </w:rPr>
      </w:pPr>
    </w:p>
    <w:p w14:paraId="34F271B0" w14:textId="77777777" w:rsidR="00050CEE" w:rsidRPr="00050CEE" w:rsidRDefault="00050CEE" w:rsidP="00050CEE">
      <w:pPr>
        <w:autoSpaceDE w:val="0"/>
        <w:autoSpaceDN w:val="0"/>
        <w:adjustRightInd w:val="0"/>
        <w:spacing w:after="0" w:line="240" w:lineRule="auto"/>
        <w:jc w:val="right"/>
        <w:rPr>
          <w:rFonts w:ascii="Times New Roman" w:eastAsiaTheme="minorHAnsi" w:hAnsi="Times New Roman"/>
          <w:sz w:val="28"/>
          <w:szCs w:val="28"/>
        </w:rPr>
      </w:pPr>
    </w:p>
    <w:tbl>
      <w:tblPr>
        <w:tblStyle w:val="af9"/>
        <w:tblW w:w="9573" w:type="dxa"/>
        <w:tblLook w:val="04A0" w:firstRow="1" w:lastRow="0" w:firstColumn="1" w:lastColumn="0" w:noHBand="0" w:noVBand="1"/>
      </w:tblPr>
      <w:tblGrid>
        <w:gridCol w:w="636"/>
        <w:gridCol w:w="498"/>
        <w:gridCol w:w="535"/>
        <w:gridCol w:w="776"/>
        <w:gridCol w:w="508"/>
        <w:gridCol w:w="776"/>
        <w:gridCol w:w="636"/>
        <w:gridCol w:w="2254"/>
        <w:gridCol w:w="1158"/>
        <w:gridCol w:w="969"/>
        <w:gridCol w:w="827"/>
      </w:tblGrid>
      <w:tr w:rsidR="00050CEE" w:rsidRPr="00050CEE" w14:paraId="131B69B1" w14:textId="77777777" w:rsidTr="00DE4F40">
        <w:tc>
          <w:tcPr>
            <w:tcW w:w="4240" w:type="dxa"/>
            <w:gridSpan w:val="7"/>
            <w:vMerge w:val="restart"/>
          </w:tcPr>
          <w:p w14:paraId="54003697"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sz w:val="28"/>
                <w:szCs w:val="28"/>
              </w:rPr>
            </w:pPr>
            <w:r w:rsidRPr="00050CEE">
              <w:rPr>
                <w:rFonts w:ascii="Times New Roman" w:eastAsiaTheme="minorHAnsi" w:hAnsi="Times New Roman"/>
                <w:b/>
                <w:sz w:val="28"/>
                <w:szCs w:val="28"/>
              </w:rPr>
              <w:t>Код бюджетной классификации</w:t>
            </w:r>
          </w:p>
        </w:tc>
        <w:tc>
          <w:tcPr>
            <w:tcW w:w="2289" w:type="dxa"/>
            <w:vMerge w:val="restart"/>
          </w:tcPr>
          <w:p w14:paraId="273B2DE7"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sz w:val="28"/>
                <w:szCs w:val="28"/>
              </w:rPr>
            </w:pPr>
            <w:r w:rsidRPr="00050CEE">
              <w:rPr>
                <w:rFonts w:ascii="Times New Roman" w:eastAsiaTheme="minorHAnsi" w:hAnsi="Times New Roman"/>
                <w:b/>
                <w:sz w:val="28"/>
                <w:szCs w:val="28"/>
              </w:rPr>
              <w:t>Наименование показателей</w:t>
            </w:r>
          </w:p>
        </w:tc>
        <w:tc>
          <w:tcPr>
            <w:tcW w:w="3044" w:type="dxa"/>
            <w:gridSpan w:val="3"/>
          </w:tcPr>
          <w:p w14:paraId="245CB1BD"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sz w:val="28"/>
                <w:szCs w:val="28"/>
              </w:rPr>
            </w:pPr>
            <w:r w:rsidRPr="00050CEE">
              <w:rPr>
                <w:rFonts w:ascii="Times New Roman" w:eastAsiaTheme="minorHAnsi" w:hAnsi="Times New Roman"/>
                <w:b/>
                <w:sz w:val="28"/>
                <w:szCs w:val="28"/>
              </w:rPr>
              <w:t xml:space="preserve">Сумма (тыс. </w:t>
            </w:r>
            <w:proofErr w:type="spellStart"/>
            <w:r w:rsidRPr="00050CEE">
              <w:rPr>
                <w:rFonts w:ascii="Times New Roman" w:eastAsiaTheme="minorHAnsi" w:hAnsi="Times New Roman"/>
                <w:b/>
                <w:sz w:val="28"/>
                <w:szCs w:val="28"/>
              </w:rPr>
              <w:t>руб</w:t>
            </w:r>
            <w:proofErr w:type="spellEnd"/>
            <w:r w:rsidRPr="00050CEE">
              <w:rPr>
                <w:rFonts w:ascii="Times New Roman" w:eastAsiaTheme="minorHAnsi" w:hAnsi="Times New Roman"/>
                <w:b/>
                <w:sz w:val="28"/>
                <w:szCs w:val="28"/>
              </w:rPr>
              <w:t>)</w:t>
            </w:r>
          </w:p>
        </w:tc>
      </w:tr>
      <w:tr w:rsidR="00050CEE" w:rsidRPr="00050CEE" w14:paraId="099F8529" w14:textId="77777777" w:rsidTr="00DE4F40">
        <w:tc>
          <w:tcPr>
            <w:tcW w:w="4240" w:type="dxa"/>
            <w:gridSpan w:val="7"/>
            <w:vMerge/>
          </w:tcPr>
          <w:p w14:paraId="1DB27076"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sz w:val="28"/>
                <w:szCs w:val="28"/>
              </w:rPr>
            </w:pPr>
          </w:p>
        </w:tc>
        <w:tc>
          <w:tcPr>
            <w:tcW w:w="2289" w:type="dxa"/>
            <w:vMerge/>
          </w:tcPr>
          <w:p w14:paraId="61912B71"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sz w:val="28"/>
                <w:szCs w:val="28"/>
              </w:rPr>
            </w:pPr>
          </w:p>
        </w:tc>
        <w:tc>
          <w:tcPr>
            <w:tcW w:w="1195" w:type="dxa"/>
          </w:tcPr>
          <w:p w14:paraId="193C8052"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sz w:val="28"/>
                <w:szCs w:val="28"/>
              </w:rPr>
            </w:pPr>
            <w:r w:rsidRPr="00050CEE">
              <w:rPr>
                <w:rFonts w:ascii="Times New Roman" w:eastAsiaTheme="minorHAnsi" w:hAnsi="Times New Roman"/>
                <w:b/>
                <w:sz w:val="28"/>
                <w:szCs w:val="28"/>
              </w:rPr>
              <w:t>2024 год</w:t>
            </w:r>
          </w:p>
        </w:tc>
        <w:tc>
          <w:tcPr>
            <w:tcW w:w="1011" w:type="dxa"/>
          </w:tcPr>
          <w:p w14:paraId="41137D57"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sz w:val="28"/>
                <w:szCs w:val="28"/>
              </w:rPr>
            </w:pPr>
            <w:r w:rsidRPr="00050CEE">
              <w:rPr>
                <w:rFonts w:ascii="Times New Roman" w:eastAsiaTheme="minorHAnsi" w:hAnsi="Times New Roman"/>
                <w:b/>
                <w:sz w:val="28"/>
                <w:szCs w:val="28"/>
              </w:rPr>
              <w:t>2025 год</w:t>
            </w:r>
          </w:p>
        </w:tc>
        <w:tc>
          <w:tcPr>
            <w:tcW w:w="838" w:type="dxa"/>
          </w:tcPr>
          <w:p w14:paraId="23BC4B3F"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b/>
                <w:sz w:val="28"/>
                <w:szCs w:val="28"/>
              </w:rPr>
            </w:pPr>
            <w:r w:rsidRPr="00050CEE">
              <w:rPr>
                <w:rFonts w:ascii="Times New Roman" w:eastAsiaTheme="minorHAnsi" w:hAnsi="Times New Roman"/>
                <w:b/>
                <w:sz w:val="28"/>
                <w:szCs w:val="28"/>
              </w:rPr>
              <w:t>2026 год</w:t>
            </w:r>
          </w:p>
        </w:tc>
      </w:tr>
      <w:tr w:rsidR="00050CEE" w:rsidRPr="00050CEE" w14:paraId="5F8BC57D" w14:textId="77777777" w:rsidTr="00DE4F40">
        <w:tc>
          <w:tcPr>
            <w:tcW w:w="499" w:type="dxa"/>
          </w:tcPr>
          <w:p w14:paraId="47C41E22" w14:textId="77777777" w:rsidR="00050CEE" w:rsidRPr="00050CEE" w:rsidRDefault="00050CEE" w:rsidP="00050CEE">
            <w:pPr>
              <w:spacing w:after="0" w:line="240" w:lineRule="auto"/>
              <w:jc w:val="center"/>
              <w:rPr>
                <w:rFonts w:ascii="Times New Roman" w:hAnsi="Times New Roman"/>
                <w:bCs/>
                <w:sz w:val="28"/>
                <w:szCs w:val="28"/>
              </w:rPr>
            </w:pPr>
            <w:r w:rsidRPr="00050CEE">
              <w:rPr>
                <w:rFonts w:ascii="Times New Roman" w:hAnsi="Times New Roman"/>
                <w:bCs/>
                <w:sz w:val="28"/>
                <w:szCs w:val="28"/>
              </w:rPr>
              <w:t>900</w:t>
            </w:r>
          </w:p>
        </w:tc>
        <w:tc>
          <w:tcPr>
            <w:tcW w:w="499" w:type="dxa"/>
          </w:tcPr>
          <w:p w14:paraId="49C4C695" w14:textId="77777777" w:rsidR="00050CEE" w:rsidRPr="00050CEE" w:rsidRDefault="00050CEE" w:rsidP="00050CEE">
            <w:pPr>
              <w:spacing w:after="0" w:line="240" w:lineRule="auto"/>
              <w:jc w:val="center"/>
              <w:rPr>
                <w:rFonts w:ascii="Times New Roman" w:hAnsi="Times New Roman"/>
                <w:bCs/>
                <w:sz w:val="28"/>
                <w:szCs w:val="28"/>
              </w:rPr>
            </w:pPr>
            <w:r w:rsidRPr="00050CEE">
              <w:rPr>
                <w:rFonts w:ascii="Times New Roman" w:hAnsi="Times New Roman"/>
                <w:bCs/>
                <w:sz w:val="28"/>
                <w:szCs w:val="28"/>
              </w:rPr>
              <w:t>01</w:t>
            </w:r>
          </w:p>
        </w:tc>
        <w:tc>
          <w:tcPr>
            <w:tcW w:w="543" w:type="dxa"/>
          </w:tcPr>
          <w:p w14:paraId="1D031FDE" w14:textId="77777777" w:rsidR="00050CEE" w:rsidRPr="00050CEE" w:rsidRDefault="00050CEE" w:rsidP="00050CEE">
            <w:pPr>
              <w:spacing w:after="0" w:line="240" w:lineRule="auto"/>
              <w:jc w:val="center"/>
              <w:rPr>
                <w:rFonts w:ascii="Times New Roman" w:hAnsi="Times New Roman"/>
                <w:bCs/>
                <w:sz w:val="28"/>
                <w:szCs w:val="28"/>
              </w:rPr>
            </w:pPr>
            <w:r w:rsidRPr="00050CEE">
              <w:rPr>
                <w:rFonts w:ascii="Times New Roman" w:hAnsi="Times New Roman"/>
                <w:bCs/>
                <w:sz w:val="28"/>
                <w:szCs w:val="28"/>
              </w:rPr>
              <w:t>00</w:t>
            </w:r>
          </w:p>
        </w:tc>
        <w:tc>
          <w:tcPr>
            <w:tcW w:w="776" w:type="dxa"/>
          </w:tcPr>
          <w:p w14:paraId="1BEA440B" w14:textId="77777777" w:rsidR="00050CEE" w:rsidRPr="00050CEE" w:rsidRDefault="00050CEE" w:rsidP="00050CEE">
            <w:pPr>
              <w:spacing w:after="0" w:line="240" w:lineRule="auto"/>
              <w:jc w:val="center"/>
              <w:rPr>
                <w:rFonts w:ascii="Times New Roman" w:hAnsi="Times New Roman"/>
                <w:bCs/>
                <w:sz w:val="28"/>
                <w:szCs w:val="28"/>
              </w:rPr>
            </w:pPr>
            <w:r w:rsidRPr="00050CEE">
              <w:rPr>
                <w:rFonts w:ascii="Times New Roman" w:hAnsi="Times New Roman"/>
                <w:bCs/>
                <w:sz w:val="28"/>
                <w:szCs w:val="28"/>
              </w:rPr>
              <w:t>0000</w:t>
            </w:r>
          </w:p>
        </w:tc>
        <w:tc>
          <w:tcPr>
            <w:tcW w:w="511" w:type="dxa"/>
          </w:tcPr>
          <w:p w14:paraId="05411CE9" w14:textId="77777777" w:rsidR="00050CEE" w:rsidRPr="00050CEE" w:rsidRDefault="00050CEE" w:rsidP="00050CEE">
            <w:pPr>
              <w:spacing w:after="0" w:line="240" w:lineRule="auto"/>
              <w:jc w:val="center"/>
              <w:rPr>
                <w:rFonts w:ascii="Times New Roman" w:hAnsi="Times New Roman"/>
                <w:bCs/>
                <w:sz w:val="28"/>
                <w:szCs w:val="28"/>
              </w:rPr>
            </w:pPr>
            <w:r w:rsidRPr="00050CEE">
              <w:rPr>
                <w:rFonts w:ascii="Times New Roman" w:hAnsi="Times New Roman"/>
                <w:bCs/>
                <w:sz w:val="28"/>
                <w:szCs w:val="28"/>
              </w:rPr>
              <w:t>00</w:t>
            </w:r>
          </w:p>
        </w:tc>
        <w:tc>
          <w:tcPr>
            <w:tcW w:w="776" w:type="dxa"/>
          </w:tcPr>
          <w:p w14:paraId="2DFED1FD" w14:textId="77777777" w:rsidR="00050CEE" w:rsidRPr="00050CEE" w:rsidRDefault="00050CEE" w:rsidP="00050CEE">
            <w:pPr>
              <w:spacing w:after="0" w:line="240" w:lineRule="auto"/>
              <w:jc w:val="center"/>
              <w:rPr>
                <w:rFonts w:ascii="Times New Roman" w:hAnsi="Times New Roman"/>
                <w:bCs/>
                <w:sz w:val="28"/>
                <w:szCs w:val="28"/>
              </w:rPr>
            </w:pPr>
            <w:r w:rsidRPr="00050CEE">
              <w:rPr>
                <w:rFonts w:ascii="Times New Roman" w:hAnsi="Times New Roman"/>
                <w:bCs/>
                <w:sz w:val="28"/>
                <w:szCs w:val="28"/>
              </w:rPr>
              <w:t>0000</w:t>
            </w:r>
          </w:p>
        </w:tc>
        <w:tc>
          <w:tcPr>
            <w:tcW w:w="636" w:type="dxa"/>
          </w:tcPr>
          <w:p w14:paraId="23CAAB5B" w14:textId="77777777" w:rsidR="00050CEE" w:rsidRPr="00050CEE" w:rsidRDefault="00050CEE" w:rsidP="00050CEE">
            <w:pPr>
              <w:spacing w:after="0" w:line="240" w:lineRule="auto"/>
              <w:jc w:val="center"/>
              <w:rPr>
                <w:rFonts w:ascii="Times New Roman" w:hAnsi="Times New Roman"/>
                <w:bCs/>
                <w:sz w:val="28"/>
                <w:szCs w:val="28"/>
              </w:rPr>
            </w:pPr>
            <w:r w:rsidRPr="00050CEE">
              <w:rPr>
                <w:rFonts w:ascii="Times New Roman" w:hAnsi="Times New Roman"/>
                <w:bCs/>
                <w:sz w:val="28"/>
                <w:szCs w:val="28"/>
              </w:rPr>
              <w:t>000</w:t>
            </w:r>
          </w:p>
        </w:tc>
        <w:tc>
          <w:tcPr>
            <w:tcW w:w="2289" w:type="dxa"/>
          </w:tcPr>
          <w:p w14:paraId="311C90BC" w14:textId="77777777" w:rsidR="00050CEE" w:rsidRPr="00050CEE" w:rsidRDefault="00050CEE" w:rsidP="00050CEE">
            <w:pPr>
              <w:spacing w:after="0" w:line="240" w:lineRule="auto"/>
              <w:jc w:val="both"/>
              <w:rPr>
                <w:rFonts w:ascii="Times New Roman" w:hAnsi="Times New Roman"/>
                <w:bCs/>
                <w:sz w:val="24"/>
                <w:szCs w:val="24"/>
              </w:rPr>
            </w:pPr>
            <w:r w:rsidRPr="00050CEE">
              <w:rPr>
                <w:rFonts w:ascii="Times New Roman" w:hAnsi="Times New Roman"/>
                <w:bCs/>
                <w:sz w:val="24"/>
                <w:szCs w:val="24"/>
              </w:rPr>
              <w:t>Источники внутреннего финансирования дефицитов бюджетов</w:t>
            </w:r>
          </w:p>
        </w:tc>
        <w:tc>
          <w:tcPr>
            <w:tcW w:w="1195" w:type="dxa"/>
          </w:tcPr>
          <w:p w14:paraId="2FE94B7F"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sz w:val="28"/>
                <w:szCs w:val="28"/>
              </w:rPr>
            </w:pPr>
            <w:r w:rsidRPr="00050CEE">
              <w:rPr>
                <w:rFonts w:ascii="Times New Roman" w:eastAsiaTheme="minorHAnsi" w:hAnsi="Times New Roman"/>
                <w:sz w:val="28"/>
                <w:szCs w:val="28"/>
              </w:rPr>
              <w:t>5315,0</w:t>
            </w:r>
          </w:p>
        </w:tc>
        <w:tc>
          <w:tcPr>
            <w:tcW w:w="1011" w:type="dxa"/>
          </w:tcPr>
          <w:p w14:paraId="240220C1"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sz w:val="28"/>
                <w:szCs w:val="28"/>
              </w:rPr>
            </w:pPr>
            <w:r w:rsidRPr="00050CEE">
              <w:rPr>
                <w:rFonts w:ascii="Times New Roman" w:eastAsiaTheme="minorHAnsi" w:hAnsi="Times New Roman"/>
                <w:sz w:val="28"/>
                <w:szCs w:val="28"/>
              </w:rPr>
              <w:t>0,0</w:t>
            </w:r>
          </w:p>
        </w:tc>
        <w:tc>
          <w:tcPr>
            <w:tcW w:w="838" w:type="dxa"/>
          </w:tcPr>
          <w:p w14:paraId="00AF48E2" w14:textId="77777777" w:rsidR="00050CEE" w:rsidRPr="00050CEE" w:rsidRDefault="00050CEE" w:rsidP="00050CEE">
            <w:pPr>
              <w:autoSpaceDE w:val="0"/>
              <w:autoSpaceDN w:val="0"/>
              <w:adjustRightInd w:val="0"/>
              <w:spacing w:after="0" w:line="240" w:lineRule="auto"/>
              <w:jc w:val="center"/>
              <w:rPr>
                <w:rFonts w:ascii="Times New Roman" w:eastAsiaTheme="minorHAnsi" w:hAnsi="Times New Roman"/>
                <w:sz w:val="28"/>
                <w:szCs w:val="28"/>
              </w:rPr>
            </w:pPr>
            <w:r w:rsidRPr="00050CEE">
              <w:rPr>
                <w:rFonts w:ascii="Times New Roman" w:eastAsiaTheme="minorHAnsi" w:hAnsi="Times New Roman"/>
                <w:sz w:val="28"/>
                <w:szCs w:val="28"/>
              </w:rPr>
              <w:t>0,0</w:t>
            </w:r>
          </w:p>
        </w:tc>
      </w:tr>
      <w:tr w:rsidR="00050CEE" w:rsidRPr="00050CEE" w14:paraId="57576F0C" w14:textId="77777777" w:rsidTr="00DE4F40">
        <w:tc>
          <w:tcPr>
            <w:tcW w:w="499" w:type="dxa"/>
          </w:tcPr>
          <w:p w14:paraId="10243FE1" w14:textId="77777777" w:rsidR="00050CEE" w:rsidRPr="00050CEE" w:rsidRDefault="00050CEE" w:rsidP="00050CEE">
            <w:pPr>
              <w:spacing w:after="0" w:line="240" w:lineRule="auto"/>
              <w:jc w:val="center"/>
              <w:rPr>
                <w:rFonts w:ascii="Times New Roman" w:hAnsi="Times New Roman"/>
                <w:bCs/>
                <w:sz w:val="28"/>
                <w:szCs w:val="28"/>
              </w:rPr>
            </w:pPr>
            <w:r w:rsidRPr="00050CEE">
              <w:rPr>
                <w:rFonts w:ascii="Times New Roman" w:hAnsi="Times New Roman"/>
                <w:bCs/>
                <w:sz w:val="28"/>
                <w:szCs w:val="28"/>
              </w:rPr>
              <w:t>900</w:t>
            </w:r>
          </w:p>
        </w:tc>
        <w:tc>
          <w:tcPr>
            <w:tcW w:w="499" w:type="dxa"/>
          </w:tcPr>
          <w:p w14:paraId="59B35628" w14:textId="77777777" w:rsidR="00050CEE" w:rsidRPr="00050CEE" w:rsidRDefault="00050CEE" w:rsidP="00050CEE">
            <w:pPr>
              <w:spacing w:after="0" w:line="240" w:lineRule="auto"/>
              <w:jc w:val="center"/>
              <w:rPr>
                <w:rFonts w:ascii="Times New Roman" w:hAnsi="Times New Roman"/>
                <w:bCs/>
                <w:sz w:val="28"/>
                <w:szCs w:val="28"/>
              </w:rPr>
            </w:pPr>
            <w:r w:rsidRPr="00050CEE">
              <w:rPr>
                <w:rFonts w:ascii="Times New Roman" w:hAnsi="Times New Roman"/>
                <w:bCs/>
                <w:sz w:val="28"/>
                <w:szCs w:val="28"/>
              </w:rPr>
              <w:t>01</w:t>
            </w:r>
          </w:p>
        </w:tc>
        <w:tc>
          <w:tcPr>
            <w:tcW w:w="543" w:type="dxa"/>
          </w:tcPr>
          <w:p w14:paraId="4FFD17F1" w14:textId="77777777" w:rsidR="00050CEE" w:rsidRPr="00050CEE" w:rsidRDefault="00050CEE" w:rsidP="00050CEE">
            <w:pPr>
              <w:spacing w:after="0" w:line="240" w:lineRule="auto"/>
              <w:jc w:val="center"/>
              <w:rPr>
                <w:rFonts w:ascii="Times New Roman" w:hAnsi="Times New Roman"/>
                <w:bCs/>
                <w:sz w:val="28"/>
                <w:szCs w:val="28"/>
              </w:rPr>
            </w:pPr>
            <w:r w:rsidRPr="00050CEE">
              <w:rPr>
                <w:rFonts w:ascii="Times New Roman" w:hAnsi="Times New Roman"/>
                <w:bCs/>
                <w:sz w:val="28"/>
                <w:szCs w:val="28"/>
              </w:rPr>
              <w:t>05</w:t>
            </w:r>
          </w:p>
        </w:tc>
        <w:tc>
          <w:tcPr>
            <w:tcW w:w="776" w:type="dxa"/>
          </w:tcPr>
          <w:p w14:paraId="3B8C6978" w14:textId="77777777" w:rsidR="00050CEE" w:rsidRPr="00050CEE" w:rsidRDefault="00050CEE" w:rsidP="00050CEE">
            <w:pPr>
              <w:spacing w:after="0" w:line="240" w:lineRule="auto"/>
              <w:jc w:val="center"/>
              <w:rPr>
                <w:rFonts w:ascii="Times New Roman" w:hAnsi="Times New Roman"/>
                <w:bCs/>
                <w:sz w:val="28"/>
                <w:szCs w:val="28"/>
              </w:rPr>
            </w:pPr>
            <w:r w:rsidRPr="00050CEE">
              <w:rPr>
                <w:rFonts w:ascii="Times New Roman" w:hAnsi="Times New Roman"/>
                <w:bCs/>
                <w:sz w:val="28"/>
                <w:szCs w:val="28"/>
              </w:rPr>
              <w:t>0000</w:t>
            </w:r>
          </w:p>
        </w:tc>
        <w:tc>
          <w:tcPr>
            <w:tcW w:w="511" w:type="dxa"/>
          </w:tcPr>
          <w:p w14:paraId="14B6F02C" w14:textId="77777777" w:rsidR="00050CEE" w:rsidRPr="00050CEE" w:rsidRDefault="00050CEE" w:rsidP="00050CEE">
            <w:pPr>
              <w:spacing w:after="0" w:line="240" w:lineRule="auto"/>
              <w:jc w:val="center"/>
              <w:rPr>
                <w:rFonts w:ascii="Times New Roman" w:hAnsi="Times New Roman"/>
                <w:bCs/>
                <w:sz w:val="28"/>
                <w:szCs w:val="28"/>
              </w:rPr>
            </w:pPr>
            <w:r w:rsidRPr="00050CEE">
              <w:rPr>
                <w:rFonts w:ascii="Times New Roman" w:hAnsi="Times New Roman"/>
                <w:bCs/>
                <w:sz w:val="28"/>
                <w:szCs w:val="28"/>
              </w:rPr>
              <w:t>00</w:t>
            </w:r>
          </w:p>
        </w:tc>
        <w:tc>
          <w:tcPr>
            <w:tcW w:w="776" w:type="dxa"/>
          </w:tcPr>
          <w:p w14:paraId="492877B7" w14:textId="77777777" w:rsidR="00050CEE" w:rsidRPr="00050CEE" w:rsidRDefault="00050CEE" w:rsidP="00050CEE">
            <w:pPr>
              <w:spacing w:after="0" w:line="240" w:lineRule="auto"/>
              <w:jc w:val="center"/>
              <w:rPr>
                <w:rFonts w:ascii="Times New Roman" w:hAnsi="Times New Roman"/>
                <w:bCs/>
                <w:sz w:val="28"/>
                <w:szCs w:val="28"/>
              </w:rPr>
            </w:pPr>
            <w:r w:rsidRPr="00050CEE">
              <w:rPr>
                <w:rFonts w:ascii="Times New Roman" w:hAnsi="Times New Roman"/>
                <w:bCs/>
                <w:sz w:val="28"/>
                <w:szCs w:val="28"/>
              </w:rPr>
              <w:t>0000</w:t>
            </w:r>
          </w:p>
        </w:tc>
        <w:tc>
          <w:tcPr>
            <w:tcW w:w="636" w:type="dxa"/>
          </w:tcPr>
          <w:p w14:paraId="30857602" w14:textId="77777777" w:rsidR="00050CEE" w:rsidRPr="00050CEE" w:rsidRDefault="00050CEE" w:rsidP="00050CEE">
            <w:pPr>
              <w:spacing w:after="0" w:line="240" w:lineRule="auto"/>
              <w:jc w:val="center"/>
              <w:rPr>
                <w:rFonts w:ascii="Times New Roman" w:hAnsi="Times New Roman"/>
                <w:bCs/>
                <w:sz w:val="28"/>
                <w:szCs w:val="28"/>
              </w:rPr>
            </w:pPr>
            <w:r w:rsidRPr="00050CEE">
              <w:rPr>
                <w:rFonts w:ascii="Times New Roman" w:hAnsi="Times New Roman"/>
                <w:bCs/>
                <w:sz w:val="28"/>
                <w:szCs w:val="28"/>
              </w:rPr>
              <w:t>000</w:t>
            </w:r>
          </w:p>
        </w:tc>
        <w:tc>
          <w:tcPr>
            <w:tcW w:w="2289" w:type="dxa"/>
            <w:vAlign w:val="center"/>
          </w:tcPr>
          <w:p w14:paraId="0B0CEBFE" w14:textId="77777777" w:rsidR="00050CEE" w:rsidRPr="00050CEE" w:rsidRDefault="00050CEE" w:rsidP="00050CEE">
            <w:pPr>
              <w:spacing w:after="0" w:line="240" w:lineRule="auto"/>
              <w:jc w:val="both"/>
              <w:rPr>
                <w:rFonts w:ascii="Times New Roman" w:hAnsi="Times New Roman"/>
                <w:bCs/>
                <w:sz w:val="24"/>
                <w:szCs w:val="24"/>
              </w:rPr>
            </w:pPr>
            <w:r w:rsidRPr="00050CEE">
              <w:rPr>
                <w:rFonts w:ascii="Times New Roman" w:hAnsi="Times New Roman"/>
                <w:bCs/>
                <w:sz w:val="24"/>
                <w:szCs w:val="24"/>
              </w:rPr>
              <w:t>Изменение остатков средств на счетах по учету средств бюджетов</w:t>
            </w:r>
          </w:p>
        </w:tc>
        <w:tc>
          <w:tcPr>
            <w:tcW w:w="1195" w:type="dxa"/>
          </w:tcPr>
          <w:p w14:paraId="09C62AC5" w14:textId="77777777" w:rsidR="00050CEE" w:rsidRPr="00050CEE" w:rsidRDefault="00050CEE" w:rsidP="00050CEE">
            <w:pPr>
              <w:spacing w:after="0" w:line="240" w:lineRule="auto"/>
              <w:jc w:val="center"/>
            </w:pPr>
            <w:r w:rsidRPr="00050CEE">
              <w:rPr>
                <w:rFonts w:ascii="Times New Roman" w:eastAsiaTheme="minorHAnsi" w:hAnsi="Times New Roman"/>
                <w:sz w:val="28"/>
                <w:szCs w:val="28"/>
              </w:rPr>
              <w:t>5315,0</w:t>
            </w:r>
          </w:p>
        </w:tc>
        <w:tc>
          <w:tcPr>
            <w:tcW w:w="1011" w:type="dxa"/>
          </w:tcPr>
          <w:p w14:paraId="12638396" w14:textId="77777777" w:rsidR="00050CEE" w:rsidRPr="00050CEE" w:rsidRDefault="00050CEE" w:rsidP="00050CEE">
            <w:pPr>
              <w:spacing w:after="0" w:line="240" w:lineRule="auto"/>
              <w:jc w:val="center"/>
            </w:pPr>
            <w:r w:rsidRPr="00050CEE">
              <w:rPr>
                <w:rFonts w:ascii="Times New Roman" w:eastAsiaTheme="minorHAnsi" w:hAnsi="Times New Roman"/>
                <w:sz w:val="28"/>
                <w:szCs w:val="28"/>
              </w:rPr>
              <w:t>0,0</w:t>
            </w:r>
          </w:p>
        </w:tc>
        <w:tc>
          <w:tcPr>
            <w:tcW w:w="838" w:type="dxa"/>
          </w:tcPr>
          <w:p w14:paraId="0EBBD7EE" w14:textId="77777777" w:rsidR="00050CEE" w:rsidRPr="00050CEE" w:rsidRDefault="00050CEE" w:rsidP="00050CEE">
            <w:pPr>
              <w:spacing w:after="0" w:line="240" w:lineRule="auto"/>
              <w:jc w:val="center"/>
            </w:pPr>
            <w:r w:rsidRPr="00050CEE">
              <w:rPr>
                <w:rFonts w:ascii="Times New Roman" w:eastAsiaTheme="minorHAnsi" w:hAnsi="Times New Roman"/>
                <w:sz w:val="28"/>
                <w:szCs w:val="28"/>
              </w:rPr>
              <w:t>0,0</w:t>
            </w:r>
          </w:p>
        </w:tc>
      </w:tr>
      <w:tr w:rsidR="00050CEE" w:rsidRPr="00050CEE" w14:paraId="65E360F2" w14:textId="77777777" w:rsidTr="00DE4F40">
        <w:tc>
          <w:tcPr>
            <w:tcW w:w="499" w:type="dxa"/>
          </w:tcPr>
          <w:p w14:paraId="504BF1EE" w14:textId="77777777" w:rsidR="00050CEE" w:rsidRPr="00050CEE" w:rsidRDefault="00050CEE" w:rsidP="00050CEE">
            <w:pPr>
              <w:spacing w:after="0" w:line="240" w:lineRule="auto"/>
              <w:jc w:val="center"/>
              <w:rPr>
                <w:rFonts w:ascii="Times New Roman" w:hAnsi="Times New Roman"/>
                <w:bCs/>
                <w:sz w:val="28"/>
                <w:szCs w:val="28"/>
              </w:rPr>
            </w:pPr>
            <w:r w:rsidRPr="00050CEE">
              <w:rPr>
                <w:rFonts w:ascii="Times New Roman" w:hAnsi="Times New Roman"/>
                <w:bCs/>
                <w:sz w:val="28"/>
                <w:szCs w:val="28"/>
              </w:rPr>
              <w:t>900</w:t>
            </w:r>
          </w:p>
        </w:tc>
        <w:tc>
          <w:tcPr>
            <w:tcW w:w="499" w:type="dxa"/>
          </w:tcPr>
          <w:p w14:paraId="0C8D17BF" w14:textId="77777777" w:rsidR="00050CEE" w:rsidRPr="00050CEE" w:rsidRDefault="00050CEE" w:rsidP="00050CEE">
            <w:pPr>
              <w:spacing w:after="0" w:line="240" w:lineRule="auto"/>
              <w:jc w:val="center"/>
              <w:rPr>
                <w:rFonts w:ascii="Times New Roman" w:hAnsi="Times New Roman"/>
                <w:bCs/>
                <w:sz w:val="28"/>
                <w:szCs w:val="28"/>
              </w:rPr>
            </w:pPr>
            <w:r w:rsidRPr="00050CEE">
              <w:rPr>
                <w:rFonts w:ascii="Times New Roman" w:hAnsi="Times New Roman"/>
                <w:bCs/>
                <w:sz w:val="28"/>
                <w:szCs w:val="28"/>
              </w:rPr>
              <w:t>01</w:t>
            </w:r>
          </w:p>
        </w:tc>
        <w:tc>
          <w:tcPr>
            <w:tcW w:w="543" w:type="dxa"/>
          </w:tcPr>
          <w:p w14:paraId="1BD4BD86" w14:textId="77777777" w:rsidR="00050CEE" w:rsidRPr="00050CEE" w:rsidRDefault="00050CEE" w:rsidP="00050CEE">
            <w:pPr>
              <w:spacing w:after="0" w:line="240" w:lineRule="auto"/>
              <w:jc w:val="center"/>
              <w:rPr>
                <w:rFonts w:ascii="Times New Roman" w:hAnsi="Times New Roman"/>
                <w:bCs/>
                <w:sz w:val="28"/>
                <w:szCs w:val="28"/>
              </w:rPr>
            </w:pPr>
            <w:r w:rsidRPr="00050CEE">
              <w:rPr>
                <w:rFonts w:ascii="Times New Roman" w:hAnsi="Times New Roman"/>
                <w:bCs/>
                <w:sz w:val="28"/>
                <w:szCs w:val="28"/>
              </w:rPr>
              <w:t>05</w:t>
            </w:r>
          </w:p>
        </w:tc>
        <w:tc>
          <w:tcPr>
            <w:tcW w:w="776" w:type="dxa"/>
          </w:tcPr>
          <w:p w14:paraId="4B778DED" w14:textId="77777777" w:rsidR="00050CEE" w:rsidRPr="00050CEE" w:rsidRDefault="00050CEE" w:rsidP="00050CEE">
            <w:pPr>
              <w:spacing w:after="0" w:line="240" w:lineRule="auto"/>
              <w:jc w:val="center"/>
              <w:rPr>
                <w:rFonts w:ascii="Times New Roman" w:hAnsi="Times New Roman"/>
                <w:bCs/>
                <w:sz w:val="28"/>
                <w:szCs w:val="28"/>
              </w:rPr>
            </w:pPr>
            <w:r w:rsidRPr="00050CEE">
              <w:rPr>
                <w:rFonts w:ascii="Times New Roman" w:hAnsi="Times New Roman"/>
                <w:bCs/>
                <w:sz w:val="28"/>
                <w:szCs w:val="28"/>
              </w:rPr>
              <w:t>0201</w:t>
            </w:r>
          </w:p>
        </w:tc>
        <w:tc>
          <w:tcPr>
            <w:tcW w:w="511" w:type="dxa"/>
          </w:tcPr>
          <w:p w14:paraId="448CAB8B" w14:textId="77777777" w:rsidR="00050CEE" w:rsidRPr="00050CEE" w:rsidRDefault="00050CEE" w:rsidP="00050CEE">
            <w:pPr>
              <w:spacing w:after="0" w:line="240" w:lineRule="auto"/>
              <w:jc w:val="center"/>
              <w:rPr>
                <w:rFonts w:ascii="Times New Roman" w:hAnsi="Times New Roman"/>
                <w:bCs/>
                <w:sz w:val="28"/>
                <w:szCs w:val="28"/>
              </w:rPr>
            </w:pPr>
            <w:r w:rsidRPr="00050CEE">
              <w:rPr>
                <w:rFonts w:ascii="Times New Roman" w:hAnsi="Times New Roman"/>
                <w:bCs/>
                <w:sz w:val="28"/>
                <w:szCs w:val="28"/>
              </w:rPr>
              <w:t>00</w:t>
            </w:r>
          </w:p>
        </w:tc>
        <w:tc>
          <w:tcPr>
            <w:tcW w:w="776" w:type="dxa"/>
          </w:tcPr>
          <w:p w14:paraId="639DC34B" w14:textId="77777777" w:rsidR="00050CEE" w:rsidRPr="00050CEE" w:rsidRDefault="00050CEE" w:rsidP="00050CEE">
            <w:pPr>
              <w:spacing w:after="0" w:line="240" w:lineRule="auto"/>
              <w:jc w:val="center"/>
              <w:rPr>
                <w:rFonts w:ascii="Times New Roman" w:hAnsi="Times New Roman"/>
                <w:bCs/>
                <w:sz w:val="28"/>
                <w:szCs w:val="28"/>
              </w:rPr>
            </w:pPr>
            <w:r w:rsidRPr="00050CEE">
              <w:rPr>
                <w:rFonts w:ascii="Times New Roman" w:hAnsi="Times New Roman"/>
                <w:bCs/>
                <w:sz w:val="28"/>
                <w:szCs w:val="28"/>
              </w:rPr>
              <w:t>0000</w:t>
            </w:r>
          </w:p>
        </w:tc>
        <w:tc>
          <w:tcPr>
            <w:tcW w:w="636" w:type="dxa"/>
          </w:tcPr>
          <w:p w14:paraId="3659FF3F" w14:textId="77777777" w:rsidR="00050CEE" w:rsidRPr="00050CEE" w:rsidRDefault="00050CEE" w:rsidP="00050CEE">
            <w:pPr>
              <w:spacing w:after="0" w:line="240" w:lineRule="auto"/>
              <w:jc w:val="center"/>
              <w:rPr>
                <w:rFonts w:ascii="Times New Roman" w:hAnsi="Times New Roman"/>
                <w:bCs/>
                <w:sz w:val="28"/>
                <w:szCs w:val="28"/>
              </w:rPr>
            </w:pPr>
            <w:r w:rsidRPr="00050CEE">
              <w:rPr>
                <w:rFonts w:ascii="Times New Roman" w:hAnsi="Times New Roman"/>
                <w:bCs/>
                <w:sz w:val="28"/>
                <w:szCs w:val="28"/>
              </w:rPr>
              <w:t>510</w:t>
            </w:r>
          </w:p>
        </w:tc>
        <w:tc>
          <w:tcPr>
            <w:tcW w:w="2289" w:type="dxa"/>
          </w:tcPr>
          <w:p w14:paraId="35A1D60D" w14:textId="77777777" w:rsidR="00050CEE" w:rsidRPr="00050CEE" w:rsidRDefault="00050CEE" w:rsidP="00050CEE">
            <w:pPr>
              <w:spacing w:after="0" w:line="240" w:lineRule="auto"/>
              <w:jc w:val="both"/>
              <w:rPr>
                <w:rFonts w:ascii="Times New Roman" w:hAnsi="Times New Roman"/>
                <w:bCs/>
                <w:sz w:val="24"/>
                <w:szCs w:val="24"/>
              </w:rPr>
            </w:pPr>
            <w:r w:rsidRPr="00050CEE">
              <w:rPr>
                <w:rFonts w:ascii="Times New Roman" w:hAnsi="Times New Roman"/>
                <w:bCs/>
                <w:sz w:val="24"/>
                <w:szCs w:val="24"/>
              </w:rPr>
              <w:t>Увеличение прочих остатков денежных средств бюджетов</w:t>
            </w:r>
          </w:p>
        </w:tc>
        <w:tc>
          <w:tcPr>
            <w:tcW w:w="1195" w:type="dxa"/>
          </w:tcPr>
          <w:p w14:paraId="1C9D731D" w14:textId="77777777" w:rsidR="00050CEE" w:rsidRPr="00050CEE" w:rsidRDefault="00050CEE" w:rsidP="00050CEE">
            <w:pPr>
              <w:spacing w:after="0" w:line="240" w:lineRule="auto"/>
              <w:jc w:val="center"/>
            </w:pPr>
            <w:r w:rsidRPr="00050CEE">
              <w:rPr>
                <w:rFonts w:ascii="Times New Roman" w:eastAsiaTheme="minorHAnsi" w:hAnsi="Times New Roman"/>
                <w:sz w:val="28"/>
                <w:szCs w:val="28"/>
              </w:rPr>
              <w:t>0,0</w:t>
            </w:r>
          </w:p>
        </w:tc>
        <w:tc>
          <w:tcPr>
            <w:tcW w:w="1011" w:type="dxa"/>
          </w:tcPr>
          <w:p w14:paraId="5F55D076" w14:textId="77777777" w:rsidR="00050CEE" w:rsidRPr="00050CEE" w:rsidRDefault="00050CEE" w:rsidP="00050CEE">
            <w:pPr>
              <w:spacing w:after="0" w:line="240" w:lineRule="auto"/>
              <w:jc w:val="center"/>
            </w:pPr>
            <w:r w:rsidRPr="00050CEE">
              <w:rPr>
                <w:rFonts w:ascii="Times New Roman" w:eastAsiaTheme="minorHAnsi" w:hAnsi="Times New Roman"/>
                <w:sz w:val="28"/>
                <w:szCs w:val="28"/>
              </w:rPr>
              <w:t>0,0</w:t>
            </w:r>
          </w:p>
        </w:tc>
        <w:tc>
          <w:tcPr>
            <w:tcW w:w="838" w:type="dxa"/>
          </w:tcPr>
          <w:p w14:paraId="7A2B3028" w14:textId="77777777" w:rsidR="00050CEE" w:rsidRPr="00050CEE" w:rsidRDefault="00050CEE" w:rsidP="00050CEE">
            <w:pPr>
              <w:spacing w:after="0" w:line="240" w:lineRule="auto"/>
              <w:jc w:val="center"/>
            </w:pPr>
            <w:r w:rsidRPr="00050CEE">
              <w:rPr>
                <w:rFonts w:ascii="Times New Roman" w:eastAsiaTheme="minorHAnsi" w:hAnsi="Times New Roman"/>
                <w:sz w:val="28"/>
                <w:szCs w:val="28"/>
              </w:rPr>
              <w:t>0,0</w:t>
            </w:r>
          </w:p>
        </w:tc>
      </w:tr>
      <w:tr w:rsidR="00050CEE" w:rsidRPr="00050CEE" w14:paraId="543CC4A7" w14:textId="77777777" w:rsidTr="00DE4F40">
        <w:tc>
          <w:tcPr>
            <w:tcW w:w="499" w:type="dxa"/>
          </w:tcPr>
          <w:p w14:paraId="5F0B0BD7" w14:textId="77777777" w:rsidR="00050CEE" w:rsidRPr="00050CEE" w:rsidRDefault="00050CEE" w:rsidP="00050CEE">
            <w:pPr>
              <w:spacing w:after="0" w:line="240" w:lineRule="auto"/>
              <w:jc w:val="center"/>
              <w:rPr>
                <w:rFonts w:ascii="Times New Roman" w:hAnsi="Times New Roman"/>
                <w:bCs/>
                <w:sz w:val="28"/>
                <w:szCs w:val="28"/>
              </w:rPr>
            </w:pPr>
            <w:r w:rsidRPr="00050CEE">
              <w:rPr>
                <w:rFonts w:ascii="Times New Roman" w:hAnsi="Times New Roman"/>
                <w:bCs/>
                <w:sz w:val="28"/>
                <w:szCs w:val="28"/>
              </w:rPr>
              <w:t>900</w:t>
            </w:r>
          </w:p>
        </w:tc>
        <w:tc>
          <w:tcPr>
            <w:tcW w:w="499" w:type="dxa"/>
          </w:tcPr>
          <w:p w14:paraId="45D20E79" w14:textId="77777777" w:rsidR="00050CEE" w:rsidRPr="00050CEE" w:rsidRDefault="00050CEE" w:rsidP="00050CEE">
            <w:pPr>
              <w:spacing w:after="0" w:line="240" w:lineRule="auto"/>
              <w:jc w:val="center"/>
              <w:rPr>
                <w:rFonts w:ascii="Times New Roman" w:hAnsi="Times New Roman"/>
                <w:bCs/>
                <w:sz w:val="28"/>
                <w:szCs w:val="28"/>
              </w:rPr>
            </w:pPr>
            <w:r w:rsidRPr="00050CEE">
              <w:rPr>
                <w:rFonts w:ascii="Times New Roman" w:hAnsi="Times New Roman"/>
                <w:bCs/>
                <w:sz w:val="28"/>
                <w:szCs w:val="28"/>
              </w:rPr>
              <w:t>01</w:t>
            </w:r>
          </w:p>
        </w:tc>
        <w:tc>
          <w:tcPr>
            <w:tcW w:w="543" w:type="dxa"/>
          </w:tcPr>
          <w:p w14:paraId="268209DB" w14:textId="77777777" w:rsidR="00050CEE" w:rsidRPr="00050CEE" w:rsidRDefault="00050CEE" w:rsidP="00050CEE">
            <w:pPr>
              <w:spacing w:after="0" w:line="240" w:lineRule="auto"/>
              <w:jc w:val="center"/>
              <w:rPr>
                <w:rFonts w:ascii="Times New Roman" w:hAnsi="Times New Roman"/>
                <w:bCs/>
                <w:sz w:val="28"/>
                <w:szCs w:val="28"/>
              </w:rPr>
            </w:pPr>
            <w:r w:rsidRPr="00050CEE">
              <w:rPr>
                <w:rFonts w:ascii="Times New Roman" w:hAnsi="Times New Roman"/>
                <w:bCs/>
                <w:sz w:val="28"/>
                <w:szCs w:val="28"/>
              </w:rPr>
              <w:t>05</w:t>
            </w:r>
          </w:p>
        </w:tc>
        <w:tc>
          <w:tcPr>
            <w:tcW w:w="776" w:type="dxa"/>
          </w:tcPr>
          <w:p w14:paraId="65C0DE7D" w14:textId="77777777" w:rsidR="00050CEE" w:rsidRPr="00050CEE" w:rsidRDefault="00050CEE" w:rsidP="00050CEE">
            <w:pPr>
              <w:spacing w:after="0" w:line="240" w:lineRule="auto"/>
              <w:jc w:val="center"/>
              <w:rPr>
                <w:rFonts w:ascii="Times New Roman" w:hAnsi="Times New Roman"/>
                <w:bCs/>
                <w:sz w:val="28"/>
                <w:szCs w:val="28"/>
              </w:rPr>
            </w:pPr>
            <w:r w:rsidRPr="00050CEE">
              <w:rPr>
                <w:rFonts w:ascii="Times New Roman" w:hAnsi="Times New Roman"/>
                <w:bCs/>
                <w:sz w:val="28"/>
                <w:szCs w:val="28"/>
              </w:rPr>
              <w:t>0201</w:t>
            </w:r>
          </w:p>
        </w:tc>
        <w:tc>
          <w:tcPr>
            <w:tcW w:w="511" w:type="dxa"/>
          </w:tcPr>
          <w:p w14:paraId="332449A3" w14:textId="77777777" w:rsidR="00050CEE" w:rsidRPr="00050CEE" w:rsidRDefault="00050CEE" w:rsidP="00050CEE">
            <w:pPr>
              <w:spacing w:after="0" w:line="240" w:lineRule="auto"/>
              <w:jc w:val="center"/>
              <w:rPr>
                <w:rFonts w:ascii="Times New Roman" w:hAnsi="Times New Roman"/>
                <w:bCs/>
                <w:sz w:val="28"/>
                <w:szCs w:val="28"/>
              </w:rPr>
            </w:pPr>
            <w:r w:rsidRPr="00050CEE">
              <w:rPr>
                <w:rFonts w:ascii="Times New Roman" w:hAnsi="Times New Roman"/>
                <w:bCs/>
                <w:sz w:val="28"/>
                <w:szCs w:val="28"/>
              </w:rPr>
              <w:t>03</w:t>
            </w:r>
          </w:p>
        </w:tc>
        <w:tc>
          <w:tcPr>
            <w:tcW w:w="776" w:type="dxa"/>
          </w:tcPr>
          <w:p w14:paraId="1229BF18" w14:textId="77777777" w:rsidR="00050CEE" w:rsidRPr="00050CEE" w:rsidRDefault="00050CEE" w:rsidP="00050CEE">
            <w:pPr>
              <w:spacing w:after="0" w:line="240" w:lineRule="auto"/>
              <w:jc w:val="center"/>
              <w:rPr>
                <w:rFonts w:ascii="Times New Roman" w:hAnsi="Times New Roman"/>
                <w:bCs/>
                <w:sz w:val="28"/>
                <w:szCs w:val="28"/>
              </w:rPr>
            </w:pPr>
            <w:r w:rsidRPr="00050CEE">
              <w:rPr>
                <w:rFonts w:ascii="Times New Roman" w:hAnsi="Times New Roman"/>
                <w:bCs/>
                <w:sz w:val="28"/>
                <w:szCs w:val="28"/>
              </w:rPr>
              <w:t>0000</w:t>
            </w:r>
          </w:p>
        </w:tc>
        <w:tc>
          <w:tcPr>
            <w:tcW w:w="636" w:type="dxa"/>
          </w:tcPr>
          <w:p w14:paraId="6694BD21" w14:textId="77777777" w:rsidR="00050CEE" w:rsidRPr="00050CEE" w:rsidRDefault="00050CEE" w:rsidP="00050CEE">
            <w:pPr>
              <w:spacing w:after="0" w:line="240" w:lineRule="auto"/>
              <w:jc w:val="center"/>
              <w:rPr>
                <w:rFonts w:ascii="Times New Roman" w:hAnsi="Times New Roman"/>
                <w:bCs/>
                <w:sz w:val="28"/>
                <w:szCs w:val="28"/>
              </w:rPr>
            </w:pPr>
            <w:r w:rsidRPr="00050CEE">
              <w:rPr>
                <w:rFonts w:ascii="Times New Roman" w:hAnsi="Times New Roman"/>
                <w:bCs/>
                <w:sz w:val="28"/>
                <w:szCs w:val="28"/>
              </w:rPr>
              <w:t>510</w:t>
            </w:r>
          </w:p>
        </w:tc>
        <w:tc>
          <w:tcPr>
            <w:tcW w:w="2289" w:type="dxa"/>
          </w:tcPr>
          <w:p w14:paraId="73288AC7" w14:textId="77777777" w:rsidR="00050CEE" w:rsidRPr="00050CEE" w:rsidRDefault="00050CEE" w:rsidP="00050CEE">
            <w:pPr>
              <w:spacing w:after="0" w:line="240" w:lineRule="auto"/>
              <w:jc w:val="both"/>
              <w:rPr>
                <w:rFonts w:ascii="Times New Roman" w:hAnsi="Times New Roman"/>
                <w:bCs/>
                <w:sz w:val="24"/>
                <w:szCs w:val="24"/>
              </w:rPr>
            </w:pPr>
            <w:r w:rsidRPr="00050CEE">
              <w:rPr>
                <w:rFonts w:ascii="Times New Roman" w:hAnsi="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1195" w:type="dxa"/>
          </w:tcPr>
          <w:p w14:paraId="7560F4CB" w14:textId="77777777" w:rsidR="00050CEE" w:rsidRPr="00050CEE" w:rsidRDefault="00050CEE" w:rsidP="00050CEE">
            <w:pPr>
              <w:spacing w:after="0" w:line="240" w:lineRule="auto"/>
              <w:jc w:val="center"/>
            </w:pPr>
            <w:r w:rsidRPr="00050CEE">
              <w:rPr>
                <w:rFonts w:ascii="Times New Roman" w:eastAsiaTheme="minorHAnsi" w:hAnsi="Times New Roman"/>
                <w:sz w:val="28"/>
                <w:szCs w:val="28"/>
              </w:rPr>
              <w:t>0,0</w:t>
            </w:r>
          </w:p>
        </w:tc>
        <w:tc>
          <w:tcPr>
            <w:tcW w:w="1011" w:type="dxa"/>
          </w:tcPr>
          <w:p w14:paraId="239BFD5E" w14:textId="77777777" w:rsidR="00050CEE" w:rsidRPr="00050CEE" w:rsidRDefault="00050CEE" w:rsidP="00050CEE">
            <w:pPr>
              <w:spacing w:after="0" w:line="240" w:lineRule="auto"/>
              <w:jc w:val="center"/>
            </w:pPr>
            <w:r w:rsidRPr="00050CEE">
              <w:rPr>
                <w:rFonts w:ascii="Times New Roman" w:eastAsiaTheme="minorHAnsi" w:hAnsi="Times New Roman"/>
                <w:sz w:val="28"/>
                <w:szCs w:val="28"/>
              </w:rPr>
              <w:t>0,0</w:t>
            </w:r>
          </w:p>
        </w:tc>
        <w:tc>
          <w:tcPr>
            <w:tcW w:w="838" w:type="dxa"/>
          </w:tcPr>
          <w:p w14:paraId="3253CF19" w14:textId="77777777" w:rsidR="00050CEE" w:rsidRPr="00050CEE" w:rsidRDefault="00050CEE" w:rsidP="00050CEE">
            <w:pPr>
              <w:spacing w:after="0" w:line="240" w:lineRule="auto"/>
              <w:jc w:val="center"/>
            </w:pPr>
            <w:r w:rsidRPr="00050CEE">
              <w:rPr>
                <w:rFonts w:ascii="Times New Roman" w:eastAsiaTheme="minorHAnsi" w:hAnsi="Times New Roman"/>
                <w:sz w:val="28"/>
                <w:szCs w:val="28"/>
              </w:rPr>
              <w:t>0,0</w:t>
            </w:r>
          </w:p>
        </w:tc>
      </w:tr>
      <w:tr w:rsidR="00050CEE" w:rsidRPr="00050CEE" w14:paraId="1C57E195" w14:textId="77777777" w:rsidTr="00DE4F40">
        <w:tc>
          <w:tcPr>
            <w:tcW w:w="499" w:type="dxa"/>
          </w:tcPr>
          <w:p w14:paraId="3A511AF4" w14:textId="77777777" w:rsidR="00050CEE" w:rsidRPr="00050CEE" w:rsidRDefault="00050CEE" w:rsidP="00050CEE">
            <w:pPr>
              <w:spacing w:after="0" w:line="240" w:lineRule="auto"/>
              <w:jc w:val="center"/>
              <w:rPr>
                <w:rFonts w:ascii="Times New Roman" w:hAnsi="Times New Roman"/>
                <w:bCs/>
                <w:sz w:val="28"/>
                <w:szCs w:val="28"/>
              </w:rPr>
            </w:pPr>
            <w:r w:rsidRPr="00050CEE">
              <w:rPr>
                <w:rFonts w:ascii="Times New Roman" w:hAnsi="Times New Roman"/>
                <w:bCs/>
                <w:sz w:val="28"/>
                <w:szCs w:val="28"/>
              </w:rPr>
              <w:t>900</w:t>
            </w:r>
          </w:p>
        </w:tc>
        <w:tc>
          <w:tcPr>
            <w:tcW w:w="499" w:type="dxa"/>
          </w:tcPr>
          <w:p w14:paraId="5483C5C7" w14:textId="77777777" w:rsidR="00050CEE" w:rsidRPr="00050CEE" w:rsidRDefault="00050CEE" w:rsidP="00050CEE">
            <w:pPr>
              <w:spacing w:after="0" w:line="240" w:lineRule="auto"/>
              <w:jc w:val="center"/>
              <w:rPr>
                <w:rFonts w:ascii="Times New Roman" w:hAnsi="Times New Roman"/>
                <w:bCs/>
                <w:sz w:val="28"/>
                <w:szCs w:val="28"/>
              </w:rPr>
            </w:pPr>
            <w:r w:rsidRPr="00050CEE">
              <w:rPr>
                <w:rFonts w:ascii="Times New Roman" w:hAnsi="Times New Roman"/>
                <w:bCs/>
                <w:sz w:val="28"/>
                <w:szCs w:val="28"/>
              </w:rPr>
              <w:t>01</w:t>
            </w:r>
          </w:p>
        </w:tc>
        <w:tc>
          <w:tcPr>
            <w:tcW w:w="543" w:type="dxa"/>
          </w:tcPr>
          <w:p w14:paraId="5E47338A" w14:textId="77777777" w:rsidR="00050CEE" w:rsidRPr="00050CEE" w:rsidRDefault="00050CEE" w:rsidP="00050CEE">
            <w:pPr>
              <w:spacing w:after="0" w:line="240" w:lineRule="auto"/>
              <w:jc w:val="center"/>
              <w:rPr>
                <w:rFonts w:ascii="Times New Roman" w:hAnsi="Times New Roman"/>
                <w:bCs/>
                <w:sz w:val="28"/>
                <w:szCs w:val="28"/>
              </w:rPr>
            </w:pPr>
            <w:r w:rsidRPr="00050CEE">
              <w:rPr>
                <w:rFonts w:ascii="Times New Roman" w:hAnsi="Times New Roman"/>
                <w:bCs/>
                <w:sz w:val="28"/>
                <w:szCs w:val="28"/>
              </w:rPr>
              <w:t>05</w:t>
            </w:r>
          </w:p>
        </w:tc>
        <w:tc>
          <w:tcPr>
            <w:tcW w:w="776" w:type="dxa"/>
          </w:tcPr>
          <w:p w14:paraId="6C912393" w14:textId="77777777" w:rsidR="00050CEE" w:rsidRPr="00050CEE" w:rsidRDefault="00050CEE" w:rsidP="00050CEE">
            <w:pPr>
              <w:spacing w:after="0" w:line="240" w:lineRule="auto"/>
              <w:jc w:val="center"/>
              <w:rPr>
                <w:rFonts w:ascii="Times New Roman" w:hAnsi="Times New Roman"/>
                <w:bCs/>
                <w:sz w:val="28"/>
                <w:szCs w:val="28"/>
              </w:rPr>
            </w:pPr>
            <w:r w:rsidRPr="00050CEE">
              <w:rPr>
                <w:rFonts w:ascii="Times New Roman" w:hAnsi="Times New Roman"/>
                <w:bCs/>
                <w:sz w:val="28"/>
                <w:szCs w:val="28"/>
              </w:rPr>
              <w:t>0201</w:t>
            </w:r>
          </w:p>
        </w:tc>
        <w:tc>
          <w:tcPr>
            <w:tcW w:w="511" w:type="dxa"/>
          </w:tcPr>
          <w:p w14:paraId="170EB491" w14:textId="77777777" w:rsidR="00050CEE" w:rsidRPr="00050CEE" w:rsidRDefault="00050CEE" w:rsidP="00050CEE">
            <w:pPr>
              <w:spacing w:after="0" w:line="240" w:lineRule="auto"/>
              <w:jc w:val="center"/>
              <w:rPr>
                <w:rFonts w:ascii="Times New Roman" w:hAnsi="Times New Roman"/>
                <w:bCs/>
                <w:sz w:val="28"/>
                <w:szCs w:val="28"/>
              </w:rPr>
            </w:pPr>
            <w:r w:rsidRPr="00050CEE">
              <w:rPr>
                <w:rFonts w:ascii="Times New Roman" w:hAnsi="Times New Roman"/>
                <w:bCs/>
                <w:sz w:val="28"/>
                <w:szCs w:val="28"/>
              </w:rPr>
              <w:t>00</w:t>
            </w:r>
          </w:p>
        </w:tc>
        <w:tc>
          <w:tcPr>
            <w:tcW w:w="776" w:type="dxa"/>
          </w:tcPr>
          <w:p w14:paraId="2A31E363" w14:textId="77777777" w:rsidR="00050CEE" w:rsidRPr="00050CEE" w:rsidRDefault="00050CEE" w:rsidP="00050CEE">
            <w:pPr>
              <w:spacing w:after="0" w:line="240" w:lineRule="auto"/>
              <w:jc w:val="center"/>
              <w:rPr>
                <w:rFonts w:ascii="Times New Roman" w:hAnsi="Times New Roman"/>
                <w:bCs/>
                <w:sz w:val="28"/>
                <w:szCs w:val="28"/>
              </w:rPr>
            </w:pPr>
            <w:r w:rsidRPr="00050CEE">
              <w:rPr>
                <w:rFonts w:ascii="Times New Roman" w:hAnsi="Times New Roman"/>
                <w:bCs/>
                <w:sz w:val="28"/>
                <w:szCs w:val="28"/>
              </w:rPr>
              <w:t>0000</w:t>
            </w:r>
          </w:p>
        </w:tc>
        <w:tc>
          <w:tcPr>
            <w:tcW w:w="636" w:type="dxa"/>
          </w:tcPr>
          <w:p w14:paraId="56ED1618" w14:textId="77777777" w:rsidR="00050CEE" w:rsidRPr="00050CEE" w:rsidRDefault="00050CEE" w:rsidP="00050CEE">
            <w:pPr>
              <w:spacing w:after="0" w:line="240" w:lineRule="auto"/>
              <w:jc w:val="center"/>
              <w:rPr>
                <w:rFonts w:ascii="Times New Roman" w:hAnsi="Times New Roman"/>
                <w:bCs/>
                <w:sz w:val="28"/>
                <w:szCs w:val="28"/>
              </w:rPr>
            </w:pPr>
            <w:r w:rsidRPr="00050CEE">
              <w:rPr>
                <w:rFonts w:ascii="Times New Roman" w:hAnsi="Times New Roman"/>
                <w:bCs/>
                <w:sz w:val="28"/>
                <w:szCs w:val="28"/>
              </w:rPr>
              <w:t>610</w:t>
            </w:r>
          </w:p>
        </w:tc>
        <w:tc>
          <w:tcPr>
            <w:tcW w:w="2289" w:type="dxa"/>
          </w:tcPr>
          <w:p w14:paraId="60757B59" w14:textId="77777777" w:rsidR="00050CEE" w:rsidRPr="00050CEE" w:rsidRDefault="00050CEE" w:rsidP="00050CEE">
            <w:pPr>
              <w:spacing w:after="0" w:line="240" w:lineRule="auto"/>
              <w:jc w:val="both"/>
              <w:rPr>
                <w:rFonts w:ascii="Times New Roman" w:hAnsi="Times New Roman"/>
                <w:bCs/>
                <w:sz w:val="24"/>
                <w:szCs w:val="24"/>
              </w:rPr>
            </w:pPr>
            <w:r w:rsidRPr="00050CEE">
              <w:rPr>
                <w:rFonts w:ascii="Times New Roman" w:hAnsi="Times New Roman"/>
                <w:bCs/>
                <w:sz w:val="24"/>
                <w:szCs w:val="24"/>
              </w:rPr>
              <w:t>Уменьшение прочих остатков денежных средств бюджетов</w:t>
            </w:r>
          </w:p>
        </w:tc>
        <w:tc>
          <w:tcPr>
            <w:tcW w:w="1195" w:type="dxa"/>
          </w:tcPr>
          <w:p w14:paraId="1609DD00" w14:textId="77777777" w:rsidR="00050CEE" w:rsidRPr="00050CEE" w:rsidRDefault="00050CEE" w:rsidP="00050CEE">
            <w:pPr>
              <w:spacing w:after="0" w:line="240" w:lineRule="auto"/>
              <w:jc w:val="center"/>
            </w:pPr>
            <w:r w:rsidRPr="00050CEE">
              <w:rPr>
                <w:rFonts w:ascii="Times New Roman" w:eastAsiaTheme="minorHAnsi" w:hAnsi="Times New Roman"/>
                <w:sz w:val="28"/>
                <w:szCs w:val="28"/>
              </w:rPr>
              <w:t>5315,0</w:t>
            </w:r>
          </w:p>
        </w:tc>
        <w:tc>
          <w:tcPr>
            <w:tcW w:w="1011" w:type="dxa"/>
          </w:tcPr>
          <w:p w14:paraId="13701069" w14:textId="77777777" w:rsidR="00050CEE" w:rsidRPr="00050CEE" w:rsidRDefault="00050CEE" w:rsidP="00050CEE">
            <w:pPr>
              <w:spacing w:after="0" w:line="240" w:lineRule="auto"/>
              <w:jc w:val="center"/>
            </w:pPr>
            <w:r w:rsidRPr="00050CEE">
              <w:rPr>
                <w:rFonts w:ascii="Times New Roman" w:eastAsiaTheme="minorHAnsi" w:hAnsi="Times New Roman"/>
                <w:sz w:val="28"/>
                <w:szCs w:val="28"/>
              </w:rPr>
              <w:t>0,0</w:t>
            </w:r>
          </w:p>
        </w:tc>
        <w:tc>
          <w:tcPr>
            <w:tcW w:w="838" w:type="dxa"/>
          </w:tcPr>
          <w:p w14:paraId="4D324397" w14:textId="77777777" w:rsidR="00050CEE" w:rsidRPr="00050CEE" w:rsidRDefault="00050CEE" w:rsidP="00050CEE">
            <w:pPr>
              <w:spacing w:after="0" w:line="240" w:lineRule="auto"/>
              <w:jc w:val="center"/>
            </w:pPr>
            <w:r w:rsidRPr="00050CEE">
              <w:rPr>
                <w:rFonts w:ascii="Times New Roman" w:eastAsiaTheme="minorHAnsi" w:hAnsi="Times New Roman"/>
                <w:sz w:val="28"/>
                <w:szCs w:val="28"/>
              </w:rPr>
              <w:t>0,0</w:t>
            </w:r>
          </w:p>
        </w:tc>
      </w:tr>
      <w:tr w:rsidR="00050CEE" w:rsidRPr="00050CEE" w14:paraId="4C209223" w14:textId="77777777" w:rsidTr="00DE4F40">
        <w:tc>
          <w:tcPr>
            <w:tcW w:w="499" w:type="dxa"/>
          </w:tcPr>
          <w:p w14:paraId="7275CFEB" w14:textId="77777777" w:rsidR="00050CEE" w:rsidRPr="00050CEE" w:rsidRDefault="00050CEE" w:rsidP="00050CEE">
            <w:pPr>
              <w:spacing w:after="0" w:line="240" w:lineRule="auto"/>
              <w:jc w:val="center"/>
              <w:rPr>
                <w:rFonts w:ascii="Times New Roman" w:hAnsi="Times New Roman"/>
                <w:bCs/>
                <w:sz w:val="28"/>
                <w:szCs w:val="28"/>
              </w:rPr>
            </w:pPr>
            <w:r w:rsidRPr="00050CEE">
              <w:rPr>
                <w:rFonts w:ascii="Times New Roman" w:hAnsi="Times New Roman"/>
                <w:bCs/>
                <w:sz w:val="28"/>
                <w:szCs w:val="28"/>
              </w:rPr>
              <w:t>900</w:t>
            </w:r>
          </w:p>
        </w:tc>
        <w:tc>
          <w:tcPr>
            <w:tcW w:w="499" w:type="dxa"/>
          </w:tcPr>
          <w:p w14:paraId="2CB64C74" w14:textId="77777777" w:rsidR="00050CEE" w:rsidRPr="00050CEE" w:rsidRDefault="00050CEE" w:rsidP="00050CEE">
            <w:pPr>
              <w:spacing w:after="0" w:line="240" w:lineRule="auto"/>
              <w:jc w:val="center"/>
              <w:rPr>
                <w:rFonts w:ascii="Times New Roman" w:hAnsi="Times New Roman"/>
                <w:bCs/>
                <w:sz w:val="28"/>
                <w:szCs w:val="28"/>
              </w:rPr>
            </w:pPr>
            <w:r w:rsidRPr="00050CEE">
              <w:rPr>
                <w:rFonts w:ascii="Times New Roman" w:hAnsi="Times New Roman"/>
                <w:bCs/>
                <w:sz w:val="28"/>
                <w:szCs w:val="28"/>
              </w:rPr>
              <w:t>01</w:t>
            </w:r>
          </w:p>
        </w:tc>
        <w:tc>
          <w:tcPr>
            <w:tcW w:w="543" w:type="dxa"/>
          </w:tcPr>
          <w:p w14:paraId="689FCF23" w14:textId="77777777" w:rsidR="00050CEE" w:rsidRPr="00050CEE" w:rsidRDefault="00050CEE" w:rsidP="00050CEE">
            <w:pPr>
              <w:spacing w:after="0" w:line="240" w:lineRule="auto"/>
              <w:jc w:val="center"/>
              <w:rPr>
                <w:rFonts w:ascii="Times New Roman" w:hAnsi="Times New Roman"/>
                <w:bCs/>
                <w:sz w:val="28"/>
                <w:szCs w:val="28"/>
              </w:rPr>
            </w:pPr>
            <w:r w:rsidRPr="00050CEE">
              <w:rPr>
                <w:rFonts w:ascii="Times New Roman" w:hAnsi="Times New Roman"/>
                <w:bCs/>
                <w:sz w:val="28"/>
                <w:szCs w:val="28"/>
              </w:rPr>
              <w:t>05</w:t>
            </w:r>
          </w:p>
        </w:tc>
        <w:tc>
          <w:tcPr>
            <w:tcW w:w="776" w:type="dxa"/>
          </w:tcPr>
          <w:p w14:paraId="55DA591D" w14:textId="77777777" w:rsidR="00050CEE" w:rsidRPr="00050CEE" w:rsidRDefault="00050CEE" w:rsidP="00050CEE">
            <w:pPr>
              <w:spacing w:after="0" w:line="240" w:lineRule="auto"/>
              <w:jc w:val="center"/>
              <w:rPr>
                <w:rFonts w:ascii="Times New Roman" w:hAnsi="Times New Roman"/>
                <w:bCs/>
                <w:sz w:val="28"/>
                <w:szCs w:val="28"/>
              </w:rPr>
            </w:pPr>
            <w:r w:rsidRPr="00050CEE">
              <w:rPr>
                <w:rFonts w:ascii="Times New Roman" w:hAnsi="Times New Roman"/>
                <w:bCs/>
                <w:sz w:val="28"/>
                <w:szCs w:val="28"/>
              </w:rPr>
              <w:t>0201</w:t>
            </w:r>
          </w:p>
        </w:tc>
        <w:tc>
          <w:tcPr>
            <w:tcW w:w="511" w:type="dxa"/>
          </w:tcPr>
          <w:p w14:paraId="3499A0DA" w14:textId="77777777" w:rsidR="00050CEE" w:rsidRPr="00050CEE" w:rsidRDefault="00050CEE" w:rsidP="00050CEE">
            <w:pPr>
              <w:spacing w:after="0" w:line="240" w:lineRule="auto"/>
              <w:jc w:val="center"/>
              <w:rPr>
                <w:rFonts w:ascii="Times New Roman" w:hAnsi="Times New Roman"/>
                <w:bCs/>
                <w:sz w:val="28"/>
                <w:szCs w:val="28"/>
              </w:rPr>
            </w:pPr>
            <w:r w:rsidRPr="00050CEE">
              <w:rPr>
                <w:rFonts w:ascii="Times New Roman" w:hAnsi="Times New Roman"/>
                <w:bCs/>
                <w:sz w:val="28"/>
                <w:szCs w:val="28"/>
              </w:rPr>
              <w:t>03</w:t>
            </w:r>
          </w:p>
        </w:tc>
        <w:tc>
          <w:tcPr>
            <w:tcW w:w="776" w:type="dxa"/>
          </w:tcPr>
          <w:p w14:paraId="04BC9394" w14:textId="77777777" w:rsidR="00050CEE" w:rsidRPr="00050CEE" w:rsidRDefault="00050CEE" w:rsidP="00050CEE">
            <w:pPr>
              <w:spacing w:after="0" w:line="240" w:lineRule="auto"/>
              <w:jc w:val="center"/>
              <w:rPr>
                <w:rFonts w:ascii="Times New Roman" w:hAnsi="Times New Roman"/>
                <w:bCs/>
                <w:sz w:val="28"/>
                <w:szCs w:val="28"/>
              </w:rPr>
            </w:pPr>
            <w:r w:rsidRPr="00050CEE">
              <w:rPr>
                <w:rFonts w:ascii="Times New Roman" w:hAnsi="Times New Roman"/>
                <w:bCs/>
                <w:sz w:val="28"/>
                <w:szCs w:val="28"/>
              </w:rPr>
              <w:t>0000</w:t>
            </w:r>
          </w:p>
        </w:tc>
        <w:tc>
          <w:tcPr>
            <w:tcW w:w="636" w:type="dxa"/>
          </w:tcPr>
          <w:p w14:paraId="51765A13" w14:textId="77777777" w:rsidR="00050CEE" w:rsidRPr="00050CEE" w:rsidRDefault="00050CEE" w:rsidP="00050CEE">
            <w:pPr>
              <w:spacing w:after="0" w:line="240" w:lineRule="auto"/>
              <w:jc w:val="center"/>
              <w:rPr>
                <w:rFonts w:ascii="Times New Roman" w:hAnsi="Times New Roman"/>
                <w:bCs/>
                <w:sz w:val="28"/>
                <w:szCs w:val="28"/>
              </w:rPr>
            </w:pPr>
            <w:r w:rsidRPr="00050CEE">
              <w:rPr>
                <w:rFonts w:ascii="Times New Roman" w:hAnsi="Times New Roman"/>
                <w:bCs/>
                <w:sz w:val="28"/>
                <w:szCs w:val="28"/>
              </w:rPr>
              <w:t>610</w:t>
            </w:r>
          </w:p>
        </w:tc>
        <w:tc>
          <w:tcPr>
            <w:tcW w:w="2289" w:type="dxa"/>
          </w:tcPr>
          <w:p w14:paraId="446A656A" w14:textId="77777777" w:rsidR="00050CEE" w:rsidRPr="00050CEE" w:rsidRDefault="00050CEE" w:rsidP="00050CEE">
            <w:pPr>
              <w:spacing w:after="0" w:line="240" w:lineRule="auto"/>
              <w:jc w:val="both"/>
              <w:rPr>
                <w:rFonts w:ascii="Times New Roman" w:hAnsi="Times New Roman"/>
                <w:bCs/>
                <w:sz w:val="24"/>
                <w:szCs w:val="24"/>
              </w:rPr>
            </w:pPr>
            <w:r w:rsidRPr="00050CEE">
              <w:rPr>
                <w:rFonts w:ascii="Times New Roman" w:hAnsi="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1195" w:type="dxa"/>
          </w:tcPr>
          <w:p w14:paraId="40C17D88" w14:textId="77777777" w:rsidR="00050CEE" w:rsidRPr="00050CEE" w:rsidRDefault="00050CEE" w:rsidP="00050CEE">
            <w:pPr>
              <w:spacing w:after="0" w:line="240" w:lineRule="auto"/>
              <w:jc w:val="center"/>
            </w:pPr>
            <w:r w:rsidRPr="00050CEE">
              <w:rPr>
                <w:rFonts w:ascii="Times New Roman" w:eastAsiaTheme="minorHAnsi" w:hAnsi="Times New Roman"/>
                <w:sz w:val="28"/>
                <w:szCs w:val="28"/>
              </w:rPr>
              <w:t>5315,0</w:t>
            </w:r>
          </w:p>
        </w:tc>
        <w:tc>
          <w:tcPr>
            <w:tcW w:w="1011" w:type="dxa"/>
          </w:tcPr>
          <w:p w14:paraId="59F9A511" w14:textId="77777777" w:rsidR="00050CEE" w:rsidRPr="00050CEE" w:rsidRDefault="00050CEE" w:rsidP="00050CEE">
            <w:pPr>
              <w:spacing w:after="0" w:line="240" w:lineRule="auto"/>
              <w:jc w:val="center"/>
            </w:pPr>
            <w:r w:rsidRPr="00050CEE">
              <w:rPr>
                <w:rFonts w:ascii="Times New Roman" w:eastAsiaTheme="minorHAnsi" w:hAnsi="Times New Roman"/>
                <w:sz w:val="28"/>
                <w:szCs w:val="28"/>
              </w:rPr>
              <w:t>0,0</w:t>
            </w:r>
          </w:p>
        </w:tc>
        <w:tc>
          <w:tcPr>
            <w:tcW w:w="838" w:type="dxa"/>
          </w:tcPr>
          <w:p w14:paraId="593E7522" w14:textId="77777777" w:rsidR="00050CEE" w:rsidRPr="00050CEE" w:rsidRDefault="00050CEE" w:rsidP="00050CEE">
            <w:pPr>
              <w:spacing w:after="0" w:line="240" w:lineRule="auto"/>
              <w:jc w:val="center"/>
            </w:pPr>
            <w:r w:rsidRPr="00050CEE">
              <w:rPr>
                <w:rFonts w:ascii="Times New Roman" w:eastAsiaTheme="minorHAnsi" w:hAnsi="Times New Roman"/>
                <w:sz w:val="28"/>
                <w:szCs w:val="28"/>
              </w:rPr>
              <w:t>0,0</w:t>
            </w:r>
          </w:p>
        </w:tc>
      </w:tr>
      <w:tr w:rsidR="00050CEE" w:rsidRPr="00050CEE" w14:paraId="6D8517D2" w14:textId="77777777" w:rsidTr="00DE4F40">
        <w:tc>
          <w:tcPr>
            <w:tcW w:w="499" w:type="dxa"/>
          </w:tcPr>
          <w:p w14:paraId="18931B10" w14:textId="77777777" w:rsidR="00050CEE" w:rsidRPr="00050CEE" w:rsidRDefault="00050CEE" w:rsidP="00050CEE">
            <w:pPr>
              <w:spacing w:after="0" w:line="240" w:lineRule="auto"/>
              <w:jc w:val="both"/>
              <w:rPr>
                <w:rFonts w:ascii="Times New Roman" w:hAnsi="Times New Roman"/>
                <w:b/>
                <w:bCs/>
                <w:sz w:val="24"/>
                <w:szCs w:val="24"/>
              </w:rPr>
            </w:pPr>
          </w:p>
        </w:tc>
        <w:tc>
          <w:tcPr>
            <w:tcW w:w="6030" w:type="dxa"/>
            <w:gridSpan w:val="7"/>
          </w:tcPr>
          <w:p w14:paraId="5E820030" w14:textId="77777777" w:rsidR="00050CEE" w:rsidRPr="00050CEE" w:rsidRDefault="00050CEE" w:rsidP="00050CEE">
            <w:pPr>
              <w:spacing w:after="0" w:line="240" w:lineRule="auto"/>
              <w:jc w:val="both"/>
              <w:rPr>
                <w:rFonts w:ascii="Times New Roman" w:hAnsi="Times New Roman"/>
                <w:b/>
                <w:bCs/>
                <w:sz w:val="24"/>
                <w:szCs w:val="24"/>
              </w:rPr>
            </w:pPr>
            <w:r w:rsidRPr="00050CEE">
              <w:rPr>
                <w:rFonts w:ascii="Times New Roman" w:hAnsi="Times New Roman"/>
                <w:b/>
                <w:bCs/>
                <w:sz w:val="24"/>
                <w:szCs w:val="24"/>
              </w:rPr>
              <w:t>ИТОГО:</w:t>
            </w:r>
          </w:p>
        </w:tc>
        <w:tc>
          <w:tcPr>
            <w:tcW w:w="1195" w:type="dxa"/>
          </w:tcPr>
          <w:p w14:paraId="3C4E274D" w14:textId="77777777" w:rsidR="00050CEE" w:rsidRPr="00050CEE" w:rsidRDefault="00050CEE" w:rsidP="00050CEE">
            <w:pPr>
              <w:spacing w:after="0" w:line="240" w:lineRule="auto"/>
              <w:ind w:right="-340"/>
              <w:jc w:val="center"/>
            </w:pPr>
            <w:r w:rsidRPr="00050CEE">
              <w:rPr>
                <w:rFonts w:ascii="Times New Roman" w:eastAsiaTheme="minorHAnsi" w:hAnsi="Times New Roman"/>
                <w:sz w:val="28"/>
                <w:szCs w:val="28"/>
              </w:rPr>
              <w:t>5315,0</w:t>
            </w:r>
          </w:p>
        </w:tc>
        <w:tc>
          <w:tcPr>
            <w:tcW w:w="1011" w:type="dxa"/>
          </w:tcPr>
          <w:p w14:paraId="1D468419" w14:textId="77777777" w:rsidR="00050CEE" w:rsidRPr="00050CEE" w:rsidRDefault="00050CEE" w:rsidP="00050CEE">
            <w:pPr>
              <w:spacing w:after="0" w:line="240" w:lineRule="auto"/>
              <w:ind w:right="-340"/>
              <w:jc w:val="center"/>
              <w:rPr>
                <w:rFonts w:ascii="Times New Roman" w:eastAsiaTheme="minorHAnsi" w:hAnsi="Times New Roman"/>
                <w:sz w:val="28"/>
                <w:szCs w:val="28"/>
              </w:rPr>
            </w:pPr>
            <w:r w:rsidRPr="00050CEE">
              <w:rPr>
                <w:rFonts w:ascii="Times New Roman" w:eastAsiaTheme="minorHAnsi" w:hAnsi="Times New Roman"/>
                <w:sz w:val="28"/>
                <w:szCs w:val="28"/>
              </w:rPr>
              <w:t>0,0</w:t>
            </w:r>
          </w:p>
        </w:tc>
        <w:tc>
          <w:tcPr>
            <w:tcW w:w="838" w:type="dxa"/>
          </w:tcPr>
          <w:p w14:paraId="354685BB" w14:textId="77777777" w:rsidR="00050CEE" w:rsidRPr="00050CEE" w:rsidRDefault="00050CEE" w:rsidP="00050CEE">
            <w:pPr>
              <w:spacing w:after="0" w:line="240" w:lineRule="auto"/>
              <w:ind w:right="-340"/>
              <w:jc w:val="center"/>
              <w:rPr>
                <w:rFonts w:ascii="Times New Roman" w:eastAsiaTheme="minorHAnsi" w:hAnsi="Times New Roman"/>
                <w:sz w:val="28"/>
                <w:szCs w:val="28"/>
              </w:rPr>
            </w:pPr>
            <w:r w:rsidRPr="00050CEE">
              <w:rPr>
                <w:rFonts w:ascii="Times New Roman" w:eastAsiaTheme="minorHAnsi" w:hAnsi="Times New Roman"/>
                <w:sz w:val="28"/>
                <w:szCs w:val="28"/>
              </w:rPr>
              <w:t>0,0</w:t>
            </w:r>
          </w:p>
        </w:tc>
      </w:tr>
    </w:tbl>
    <w:p w14:paraId="25EFB8AB" w14:textId="77777777" w:rsidR="00050CEE" w:rsidRPr="00050CEE" w:rsidRDefault="00050CEE" w:rsidP="00050CEE">
      <w:pPr>
        <w:rPr>
          <w:rFonts w:ascii="Times New Roman" w:eastAsiaTheme="minorHAnsi" w:hAnsi="Times New Roman"/>
          <w:b/>
          <w:i/>
          <w:sz w:val="28"/>
          <w:szCs w:val="28"/>
        </w:rPr>
        <w:sectPr w:rsidR="00050CEE" w:rsidRPr="00050CEE" w:rsidSect="00F57170">
          <w:headerReference w:type="default" r:id="rId8"/>
          <w:pgSz w:w="11906" w:h="16838"/>
          <w:pgMar w:top="0" w:right="566" w:bottom="709" w:left="1418" w:header="709" w:footer="709" w:gutter="0"/>
          <w:cols w:space="708"/>
          <w:titlePg/>
          <w:docGrid w:linePitch="360"/>
        </w:sectPr>
      </w:pPr>
    </w:p>
    <w:p w14:paraId="30D00360" w14:textId="464AEABB" w:rsidR="00050CEE" w:rsidRDefault="00050CEE" w:rsidP="00603C33">
      <w:pPr>
        <w:spacing w:after="0" w:line="240" w:lineRule="auto"/>
        <w:rPr>
          <w:sz w:val="28"/>
          <w:szCs w:val="28"/>
        </w:rPr>
      </w:pPr>
      <w:r w:rsidRPr="00050CEE">
        <w:rPr>
          <w:sz w:val="24"/>
          <w:szCs w:val="24"/>
        </w:rPr>
        <w:lastRenderedPageBreak/>
        <w:tab/>
      </w:r>
      <w:r w:rsidRPr="00050CEE">
        <w:rPr>
          <w:sz w:val="24"/>
          <w:szCs w:val="24"/>
        </w:rPr>
        <w:tab/>
      </w:r>
      <w:r w:rsidRPr="00050CEE">
        <w:rPr>
          <w:sz w:val="24"/>
          <w:szCs w:val="24"/>
        </w:rPr>
        <w:tab/>
      </w:r>
      <w:r w:rsidRPr="00050CEE">
        <w:rPr>
          <w:sz w:val="24"/>
          <w:szCs w:val="24"/>
        </w:rPr>
        <w:tab/>
      </w:r>
      <w:r w:rsidRPr="00050CEE">
        <w:rPr>
          <w:sz w:val="24"/>
          <w:szCs w:val="24"/>
        </w:rPr>
        <w:tab/>
      </w:r>
      <w:r w:rsidRPr="00050CEE">
        <w:rPr>
          <w:sz w:val="24"/>
          <w:szCs w:val="24"/>
        </w:rPr>
        <w:tab/>
      </w:r>
      <w:r w:rsidRPr="00050CEE">
        <w:rPr>
          <w:sz w:val="24"/>
          <w:szCs w:val="24"/>
        </w:rPr>
        <w:tab/>
      </w:r>
      <w:r w:rsidRPr="00050CEE">
        <w:rPr>
          <w:sz w:val="24"/>
          <w:szCs w:val="24"/>
        </w:rPr>
        <w:tab/>
      </w:r>
    </w:p>
    <w:sectPr w:rsidR="00050CEE" w:rsidSect="00F57170">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FEC56" w14:textId="77777777" w:rsidR="00F57170" w:rsidRDefault="00F57170">
      <w:pPr>
        <w:spacing w:line="240" w:lineRule="auto"/>
      </w:pPr>
      <w:r>
        <w:separator/>
      </w:r>
    </w:p>
  </w:endnote>
  <w:endnote w:type="continuationSeparator" w:id="0">
    <w:p w14:paraId="52AC3F5F" w14:textId="77777777" w:rsidR="00F57170" w:rsidRDefault="00F571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0B339" w14:textId="77777777" w:rsidR="00F57170" w:rsidRDefault="00F57170">
      <w:pPr>
        <w:spacing w:after="0"/>
      </w:pPr>
      <w:r>
        <w:separator/>
      </w:r>
    </w:p>
  </w:footnote>
  <w:footnote w:type="continuationSeparator" w:id="0">
    <w:p w14:paraId="2C37DA17" w14:textId="77777777" w:rsidR="00F57170" w:rsidRDefault="00F571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801796"/>
    </w:sdtPr>
    <w:sdtEndPr>
      <w:rPr>
        <w:rFonts w:ascii="Times New Roman" w:hAnsi="Times New Roman"/>
      </w:rPr>
    </w:sdtEndPr>
    <w:sdtContent>
      <w:p w14:paraId="2071D94C" w14:textId="77777777" w:rsidR="00050CEE" w:rsidRDefault="00050CEE">
        <w:pPr>
          <w:pStyle w:val="af1"/>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603C33">
          <w:rPr>
            <w:rFonts w:ascii="Times New Roman" w:hAnsi="Times New Roman"/>
            <w:noProof/>
          </w:rPr>
          <w:t>14</w:t>
        </w:r>
        <w:r>
          <w:rPr>
            <w:rFonts w:ascii="Times New Roman" w:hAnsi="Times New Roman"/>
          </w:rPr>
          <w:fldChar w:fldCharType="end"/>
        </w:r>
      </w:p>
    </w:sdtContent>
  </w:sdt>
  <w:p w14:paraId="4AA9FE71" w14:textId="77777777" w:rsidR="00050CEE" w:rsidRDefault="00050CEE">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60CF2"/>
    <w:multiLevelType w:val="hybridMultilevel"/>
    <w:tmpl w:val="375C1B3A"/>
    <w:lvl w:ilvl="0" w:tplc="0419000F">
      <w:start w:val="1"/>
      <w:numFmt w:val="decimal"/>
      <w:lvlText w:val="%1."/>
      <w:lvlJc w:val="left"/>
      <w:pPr>
        <w:ind w:left="4046" w:hanging="360"/>
      </w:p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num w:numId="1" w16cid:durableId="928588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754"/>
    <w:rsid w:val="00000FFA"/>
    <w:rsid w:val="00007E4D"/>
    <w:rsid w:val="0001188F"/>
    <w:rsid w:val="00013E9E"/>
    <w:rsid w:val="00015EAB"/>
    <w:rsid w:val="0002321D"/>
    <w:rsid w:val="0002477C"/>
    <w:rsid w:val="0002621D"/>
    <w:rsid w:val="000301D8"/>
    <w:rsid w:val="00033B3E"/>
    <w:rsid w:val="00037E42"/>
    <w:rsid w:val="00047F4A"/>
    <w:rsid w:val="00050CEE"/>
    <w:rsid w:val="00051B6E"/>
    <w:rsid w:val="00052727"/>
    <w:rsid w:val="00054DA6"/>
    <w:rsid w:val="000568FE"/>
    <w:rsid w:val="0006445C"/>
    <w:rsid w:val="0006484C"/>
    <w:rsid w:val="0007000E"/>
    <w:rsid w:val="00070D09"/>
    <w:rsid w:val="00072E9A"/>
    <w:rsid w:val="00076820"/>
    <w:rsid w:val="00080E3C"/>
    <w:rsid w:val="0008186F"/>
    <w:rsid w:val="000867DE"/>
    <w:rsid w:val="00086DC8"/>
    <w:rsid w:val="000A093B"/>
    <w:rsid w:val="000A26B1"/>
    <w:rsid w:val="000A55E4"/>
    <w:rsid w:val="000B0621"/>
    <w:rsid w:val="000B156D"/>
    <w:rsid w:val="000B1A52"/>
    <w:rsid w:val="000C0A3A"/>
    <w:rsid w:val="000C0AAA"/>
    <w:rsid w:val="000C130B"/>
    <w:rsid w:val="000C2CFA"/>
    <w:rsid w:val="000C3D0E"/>
    <w:rsid w:val="000C3FD1"/>
    <w:rsid w:val="000D07C2"/>
    <w:rsid w:val="000D0A8A"/>
    <w:rsid w:val="000D2FA0"/>
    <w:rsid w:val="000D35CC"/>
    <w:rsid w:val="000E4918"/>
    <w:rsid w:val="000F0D11"/>
    <w:rsid w:val="000F0DB9"/>
    <w:rsid w:val="000F0F7A"/>
    <w:rsid w:val="000F18EB"/>
    <w:rsid w:val="000F5423"/>
    <w:rsid w:val="0010005C"/>
    <w:rsid w:val="00102450"/>
    <w:rsid w:val="001031DF"/>
    <w:rsid w:val="001134D9"/>
    <w:rsid w:val="0012028B"/>
    <w:rsid w:val="00120A32"/>
    <w:rsid w:val="00124570"/>
    <w:rsid w:val="00125735"/>
    <w:rsid w:val="00131421"/>
    <w:rsid w:val="00131F5B"/>
    <w:rsid w:val="0013361D"/>
    <w:rsid w:val="00133BE8"/>
    <w:rsid w:val="001341C9"/>
    <w:rsid w:val="00135B0F"/>
    <w:rsid w:val="00136EBB"/>
    <w:rsid w:val="0013720A"/>
    <w:rsid w:val="00144B82"/>
    <w:rsid w:val="0014748B"/>
    <w:rsid w:val="0015033B"/>
    <w:rsid w:val="0015085A"/>
    <w:rsid w:val="0015337D"/>
    <w:rsid w:val="00156BFA"/>
    <w:rsid w:val="001574F2"/>
    <w:rsid w:val="00172162"/>
    <w:rsid w:val="00172453"/>
    <w:rsid w:val="0017542D"/>
    <w:rsid w:val="001771FD"/>
    <w:rsid w:val="00180629"/>
    <w:rsid w:val="00182D9A"/>
    <w:rsid w:val="00190192"/>
    <w:rsid w:val="001901F0"/>
    <w:rsid w:val="001A4BE2"/>
    <w:rsid w:val="001A5D92"/>
    <w:rsid w:val="001B32D6"/>
    <w:rsid w:val="001B50F6"/>
    <w:rsid w:val="001C52FE"/>
    <w:rsid w:val="001D2668"/>
    <w:rsid w:val="001D2839"/>
    <w:rsid w:val="001D4C1D"/>
    <w:rsid w:val="001E030E"/>
    <w:rsid w:val="001E3890"/>
    <w:rsid w:val="001E4FB0"/>
    <w:rsid w:val="001E5072"/>
    <w:rsid w:val="001F0941"/>
    <w:rsid w:val="001F0BF7"/>
    <w:rsid w:val="001F4153"/>
    <w:rsid w:val="001F45ED"/>
    <w:rsid w:val="001F4915"/>
    <w:rsid w:val="00204232"/>
    <w:rsid w:val="00205C05"/>
    <w:rsid w:val="00217A98"/>
    <w:rsid w:val="002213D9"/>
    <w:rsid w:val="00222833"/>
    <w:rsid w:val="00223CFF"/>
    <w:rsid w:val="00225976"/>
    <w:rsid w:val="00226D92"/>
    <w:rsid w:val="002275B0"/>
    <w:rsid w:val="00236994"/>
    <w:rsid w:val="00236EA5"/>
    <w:rsid w:val="00240FEB"/>
    <w:rsid w:val="0024139D"/>
    <w:rsid w:val="00243EEA"/>
    <w:rsid w:val="00247666"/>
    <w:rsid w:val="0025052D"/>
    <w:rsid w:val="00251242"/>
    <w:rsid w:val="00252E2A"/>
    <w:rsid w:val="00255068"/>
    <w:rsid w:val="00256ECA"/>
    <w:rsid w:val="002603AF"/>
    <w:rsid w:val="00260531"/>
    <w:rsid w:val="0026151C"/>
    <w:rsid w:val="00262BE2"/>
    <w:rsid w:val="00266E42"/>
    <w:rsid w:val="00271193"/>
    <w:rsid w:val="00273205"/>
    <w:rsid w:val="0027786A"/>
    <w:rsid w:val="0028455B"/>
    <w:rsid w:val="002858DB"/>
    <w:rsid w:val="00290669"/>
    <w:rsid w:val="0029576C"/>
    <w:rsid w:val="002A032A"/>
    <w:rsid w:val="002A1EC5"/>
    <w:rsid w:val="002A204B"/>
    <w:rsid w:val="002B176C"/>
    <w:rsid w:val="002C534E"/>
    <w:rsid w:val="002D4E04"/>
    <w:rsid w:val="002E125C"/>
    <w:rsid w:val="002E2286"/>
    <w:rsid w:val="002E3D5D"/>
    <w:rsid w:val="002E7D7A"/>
    <w:rsid w:val="002F1303"/>
    <w:rsid w:val="002F3B5F"/>
    <w:rsid w:val="002F3B63"/>
    <w:rsid w:val="002F7A36"/>
    <w:rsid w:val="00300BDC"/>
    <w:rsid w:val="00307538"/>
    <w:rsid w:val="003079BE"/>
    <w:rsid w:val="00313078"/>
    <w:rsid w:val="003239CA"/>
    <w:rsid w:val="003257C6"/>
    <w:rsid w:val="00326D35"/>
    <w:rsid w:val="00331BF3"/>
    <w:rsid w:val="00337241"/>
    <w:rsid w:val="003375FB"/>
    <w:rsid w:val="0034133B"/>
    <w:rsid w:val="00341C18"/>
    <w:rsid w:val="00344B94"/>
    <w:rsid w:val="0035129A"/>
    <w:rsid w:val="00352D74"/>
    <w:rsid w:val="00353C7D"/>
    <w:rsid w:val="00365D05"/>
    <w:rsid w:val="00367DCE"/>
    <w:rsid w:val="00376542"/>
    <w:rsid w:val="00376A1B"/>
    <w:rsid w:val="00392AFA"/>
    <w:rsid w:val="00397727"/>
    <w:rsid w:val="00397ED6"/>
    <w:rsid w:val="003A00A0"/>
    <w:rsid w:val="003A1B56"/>
    <w:rsid w:val="003A7C9A"/>
    <w:rsid w:val="003B1B9B"/>
    <w:rsid w:val="003C0AEC"/>
    <w:rsid w:val="003C6AF2"/>
    <w:rsid w:val="003C7B60"/>
    <w:rsid w:val="003E4DC8"/>
    <w:rsid w:val="003F4026"/>
    <w:rsid w:val="00403F3D"/>
    <w:rsid w:val="00406BE1"/>
    <w:rsid w:val="00407E84"/>
    <w:rsid w:val="004112DE"/>
    <w:rsid w:val="004169C4"/>
    <w:rsid w:val="004208AD"/>
    <w:rsid w:val="0042098C"/>
    <w:rsid w:val="00422A41"/>
    <w:rsid w:val="00433C09"/>
    <w:rsid w:val="004341E2"/>
    <w:rsid w:val="00436AA4"/>
    <w:rsid w:val="00442A4A"/>
    <w:rsid w:val="00443940"/>
    <w:rsid w:val="00451F73"/>
    <w:rsid w:val="00457B07"/>
    <w:rsid w:val="0046254B"/>
    <w:rsid w:val="004628F7"/>
    <w:rsid w:val="00471EA8"/>
    <w:rsid w:val="00477EF6"/>
    <w:rsid w:val="00483BD3"/>
    <w:rsid w:val="00493AC6"/>
    <w:rsid w:val="00494CE1"/>
    <w:rsid w:val="00496DA1"/>
    <w:rsid w:val="004A0F48"/>
    <w:rsid w:val="004A289C"/>
    <w:rsid w:val="004A4CE7"/>
    <w:rsid w:val="004B1AFE"/>
    <w:rsid w:val="004B23C0"/>
    <w:rsid w:val="004C0B1C"/>
    <w:rsid w:val="004C301C"/>
    <w:rsid w:val="004C3767"/>
    <w:rsid w:val="004D017D"/>
    <w:rsid w:val="004D0426"/>
    <w:rsid w:val="004D37A8"/>
    <w:rsid w:val="004D4CCC"/>
    <w:rsid w:val="004D560A"/>
    <w:rsid w:val="004D592B"/>
    <w:rsid w:val="004E37CB"/>
    <w:rsid w:val="004F0865"/>
    <w:rsid w:val="004F1586"/>
    <w:rsid w:val="004F1DAE"/>
    <w:rsid w:val="004F3586"/>
    <w:rsid w:val="004F7468"/>
    <w:rsid w:val="00502CAD"/>
    <w:rsid w:val="00504BE2"/>
    <w:rsid w:val="00510165"/>
    <w:rsid w:val="00510AE4"/>
    <w:rsid w:val="00513077"/>
    <w:rsid w:val="00516FA7"/>
    <w:rsid w:val="00521A40"/>
    <w:rsid w:val="00524D0E"/>
    <w:rsid w:val="00533277"/>
    <w:rsid w:val="00540257"/>
    <w:rsid w:val="00541DF0"/>
    <w:rsid w:val="005509B8"/>
    <w:rsid w:val="00562ADA"/>
    <w:rsid w:val="00567A93"/>
    <w:rsid w:val="0057017C"/>
    <w:rsid w:val="00574E64"/>
    <w:rsid w:val="00586472"/>
    <w:rsid w:val="0059078F"/>
    <w:rsid w:val="00595723"/>
    <w:rsid w:val="005A043D"/>
    <w:rsid w:val="005A21D7"/>
    <w:rsid w:val="005A4A29"/>
    <w:rsid w:val="005B1EAF"/>
    <w:rsid w:val="005B3EC4"/>
    <w:rsid w:val="005B4401"/>
    <w:rsid w:val="005B60F5"/>
    <w:rsid w:val="005C0A75"/>
    <w:rsid w:val="005C1461"/>
    <w:rsid w:val="005C4333"/>
    <w:rsid w:val="005C478C"/>
    <w:rsid w:val="005D1150"/>
    <w:rsid w:val="005D1F5A"/>
    <w:rsid w:val="005D320D"/>
    <w:rsid w:val="005D3536"/>
    <w:rsid w:val="005E0F08"/>
    <w:rsid w:val="005E302E"/>
    <w:rsid w:val="005E53BE"/>
    <w:rsid w:val="005F0FF4"/>
    <w:rsid w:val="005F51BD"/>
    <w:rsid w:val="00600089"/>
    <w:rsid w:val="006011CA"/>
    <w:rsid w:val="00602043"/>
    <w:rsid w:val="00603C33"/>
    <w:rsid w:val="00605DD0"/>
    <w:rsid w:val="006073C5"/>
    <w:rsid w:val="006101D1"/>
    <w:rsid w:val="00617ED0"/>
    <w:rsid w:val="006244F6"/>
    <w:rsid w:val="0062751B"/>
    <w:rsid w:val="00651D15"/>
    <w:rsid w:val="006523E1"/>
    <w:rsid w:val="006548FA"/>
    <w:rsid w:val="00654F7C"/>
    <w:rsid w:val="00662D65"/>
    <w:rsid w:val="00666BC3"/>
    <w:rsid w:val="00667C9B"/>
    <w:rsid w:val="00675AF6"/>
    <w:rsid w:val="00683696"/>
    <w:rsid w:val="00692719"/>
    <w:rsid w:val="00693241"/>
    <w:rsid w:val="00694DE5"/>
    <w:rsid w:val="00697165"/>
    <w:rsid w:val="006972D3"/>
    <w:rsid w:val="006A03F2"/>
    <w:rsid w:val="006A0E49"/>
    <w:rsid w:val="006A4A4A"/>
    <w:rsid w:val="006B0F96"/>
    <w:rsid w:val="006B4328"/>
    <w:rsid w:val="006B7FCE"/>
    <w:rsid w:val="006C1881"/>
    <w:rsid w:val="006D3091"/>
    <w:rsid w:val="006D4B41"/>
    <w:rsid w:val="006D6D80"/>
    <w:rsid w:val="006E3BDB"/>
    <w:rsid w:val="006E59AC"/>
    <w:rsid w:val="006E636D"/>
    <w:rsid w:val="006F0459"/>
    <w:rsid w:val="006F0C53"/>
    <w:rsid w:val="006F35C0"/>
    <w:rsid w:val="006F3A0D"/>
    <w:rsid w:val="00712FAA"/>
    <w:rsid w:val="00714790"/>
    <w:rsid w:val="007150D2"/>
    <w:rsid w:val="00717D17"/>
    <w:rsid w:val="00724D7D"/>
    <w:rsid w:val="00730B0B"/>
    <w:rsid w:val="00730D27"/>
    <w:rsid w:val="007435AD"/>
    <w:rsid w:val="00744782"/>
    <w:rsid w:val="00747D98"/>
    <w:rsid w:val="00751475"/>
    <w:rsid w:val="00761D27"/>
    <w:rsid w:val="00766593"/>
    <w:rsid w:val="007677B0"/>
    <w:rsid w:val="00771E47"/>
    <w:rsid w:val="0077221C"/>
    <w:rsid w:val="00774983"/>
    <w:rsid w:val="00775C8B"/>
    <w:rsid w:val="0078301D"/>
    <w:rsid w:val="00790E11"/>
    <w:rsid w:val="007916DC"/>
    <w:rsid w:val="00792BB8"/>
    <w:rsid w:val="00793D28"/>
    <w:rsid w:val="007945BB"/>
    <w:rsid w:val="00794EE4"/>
    <w:rsid w:val="007A15D9"/>
    <w:rsid w:val="007A2109"/>
    <w:rsid w:val="007B07A9"/>
    <w:rsid w:val="007B1AF2"/>
    <w:rsid w:val="007B2BE7"/>
    <w:rsid w:val="007B5DF3"/>
    <w:rsid w:val="007B5F59"/>
    <w:rsid w:val="007C3AFA"/>
    <w:rsid w:val="007C7AA1"/>
    <w:rsid w:val="007D2AC2"/>
    <w:rsid w:val="007D3EE8"/>
    <w:rsid w:val="007D754F"/>
    <w:rsid w:val="007D7FDA"/>
    <w:rsid w:val="007E0771"/>
    <w:rsid w:val="007F2117"/>
    <w:rsid w:val="007F26B3"/>
    <w:rsid w:val="008012EB"/>
    <w:rsid w:val="00804E56"/>
    <w:rsid w:val="0080699D"/>
    <w:rsid w:val="00813EE3"/>
    <w:rsid w:val="0081515D"/>
    <w:rsid w:val="008216D9"/>
    <w:rsid w:val="00823503"/>
    <w:rsid w:val="00823D64"/>
    <w:rsid w:val="00824425"/>
    <w:rsid w:val="00824481"/>
    <w:rsid w:val="00824F58"/>
    <w:rsid w:val="008251E6"/>
    <w:rsid w:val="00832E66"/>
    <w:rsid w:val="008330C9"/>
    <w:rsid w:val="00833A44"/>
    <w:rsid w:val="008410CD"/>
    <w:rsid w:val="0084117B"/>
    <w:rsid w:val="00841319"/>
    <w:rsid w:val="00841A2F"/>
    <w:rsid w:val="00847975"/>
    <w:rsid w:val="00847D1A"/>
    <w:rsid w:val="00851BD0"/>
    <w:rsid w:val="00854A56"/>
    <w:rsid w:val="00855D76"/>
    <w:rsid w:val="0085636D"/>
    <w:rsid w:val="00862E3E"/>
    <w:rsid w:val="00865D50"/>
    <w:rsid w:val="00870271"/>
    <w:rsid w:val="00870476"/>
    <w:rsid w:val="008712F2"/>
    <w:rsid w:val="0087149C"/>
    <w:rsid w:val="00871A7C"/>
    <w:rsid w:val="00874CBD"/>
    <w:rsid w:val="00876271"/>
    <w:rsid w:val="008767B2"/>
    <w:rsid w:val="0088385E"/>
    <w:rsid w:val="0088520F"/>
    <w:rsid w:val="00886BA0"/>
    <w:rsid w:val="0089235B"/>
    <w:rsid w:val="008925E6"/>
    <w:rsid w:val="00896495"/>
    <w:rsid w:val="008A303D"/>
    <w:rsid w:val="008B22F7"/>
    <w:rsid w:val="008B6967"/>
    <w:rsid w:val="008C0F43"/>
    <w:rsid w:val="008C26BC"/>
    <w:rsid w:val="008D177F"/>
    <w:rsid w:val="008D33CF"/>
    <w:rsid w:val="008E0938"/>
    <w:rsid w:val="008E3A45"/>
    <w:rsid w:val="008F38E3"/>
    <w:rsid w:val="008F5381"/>
    <w:rsid w:val="008F7191"/>
    <w:rsid w:val="00902A9E"/>
    <w:rsid w:val="00903033"/>
    <w:rsid w:val="0092234C"/>
    <w:rsid w:val="009303E9"/>
    <w:rsid w:val="0093191F"/>
    <w:rsid w:val="009336F8"/>
    <w:rsid w:val="00936B37"/>
    <w:rsid w:val="00941F9E"/>
    <w:rsid w:val="009617A2"/>
    <w:rsid w:val="00963F0A"/>
    <w:rsid w:val="0096506E"/>
    <w:rsid w:val="00965754"/>
    <w:rsid w:val="009706DC"/>
    <w:rsid w:val="00973C88"/>
    <w:rsid w:val="00973DE0"/>
    <w:rsid w:val="00976CA5"/>
    <w:rsid w:val="00985A1A"/>
    <w:rsid w:val="00987BD8"/>
    <w:rsid w:val="00991950"/>
    <w:rsid w:val="0099479F"/>
    <w:rsid w:val="00997359"/>
    <w:rsid w:val="009A0215"/>
    <w:rsid w:val="009A08D3"/>
    <w:rsid w:val="009A1FF8"/>
    <w:rsid w:val="009A2531"/>
    <w:rsid w:val="009B383E"/>
    <w:rsid w:val="009C4C7E"/>
    <w:rsid w:val="009C4FA7"/>
    <w:rsid w:val="009E148A"/>
    <w:rsid w:val="009E5162"/>
    <w:rsid w:val="009E7E26"/>
    <w:rsid w:val="009F3AC8"/>
    <w:rsid w:val="009F4021"/>
    <w:rsid w:val="009F430D"/>
    <w:rsid w:val="009F4EF9"/>
    <w:rsid w:val="00A010CE"/>
    <w:rsid w:val="00A02BC0"/>
    <w:rsid w:val="00A13CED"/>
    <w:rsid w:val="00A14D20"/>
    <w:rsid w:val="00A216C7"/>
    <w:rsid w:val="00A23B3C"/>
    <w:rsid w:val="00A27AAC"/>
    <w:rsid w:val="00A27F45"/>
    <w:rsid w:val="00A30263"/>
    <w:rsid w:val="00A31F86"/>
    <w:rsid w:val="00A35C04"/>
    <w:rsid w:val="00A41A14"/>
    <w:rsid w:val="00A42514"/>
    <w:rsid w:val="00A43093"/>
    <w:rsid w:val="00A43C18"/>
    <w:rsid w:val="00A50945"/>
    <w:rsid w:val="00A5572C"/>
    <w:rsid w:val="00A650E1"/>
    <w:rsid w:val="00A66811"/>
    <w:rsid w:val="00A70579"/>
    <w:rsid w:val="00A70E61"/>
    <w:rsid w:val="00A725E7"/>
    <w:rsid w:val="00A72B62"/>
    <w:rsid w:val="00A8543E"/>
    <w:rsid w:val="00A86571"/>
    <w:rsid w:val="00A9087A"/>
    <w:rsid w:val="00A93AAF"/>
    <w:rsid w:val="00A95468"/>
    <w:rsid w:val="00AA2B67"/>
    <w:rsid w:val="00AA38E5"/>
    <w:rsid w:val="00AB28ED"/>
    <w:rsid w:val="00AB2B82"/>
    <w:rsid w:val="00AB4AD4"/>
    <w:rsid w:val="00AD1817"/>
    <w:rsid w:val="00AD4E8A"/>
    <w:rsid w:val="00AD57DC"/>
    <w:rsid w:val="00AD6A45"/>
    <w:rsid w:val="00AE713D"/>
    <w:rsid w:val="00AF5DC5"/>
    <w:rsid w:val="00AF5F60"/>
    <w:rsid w:val="00B00EE6"/>
    <w:rsid w:val="00B0209C"/>
    <w:rsid w:val="00B10CD2"/>
    <w:rsid w:val="00B168FA"/>
    <w:rsid w:val="00B212A5"/>
    <w:rsid w:val="00B21E64"/>
    <w:rsid w:val="00B23602"/>
    <w:rsid w:val="00B241B8"/>
    <w:rsid w:val="00B252FB"/>
    <w:rsid w:val="00B3385B"/>
    <w:rsid w:val="00B516C6"/>
    <w:rsid w:val="00B538FD"/>
    <w:rsid w:val="00B66C03"/>
    <w:rsid w:val="00B70903"/>
    <w:rsid w:val="00B74654"/>
    <w:rsid w:val="00B77F75"/>
    <w:rsid w:val="00B934E9"/>
    <w:rsid w:val="00B96C0A"/>
    <w:rsid w:val="00BA374B"/>
    <w:rsid w:val="00BB28F2"/>
    <w:rsid w:val="00BB6DEB"/>
    <w:rsid w:val="00BC076F"/>
    <w:rsid w:val="00BC0CF0"/>
    <w:rsid w:val="00BC36A0"/>
    <w:rsid w:val="00BC5CE0"/>
    <w:rsid w:val="00BC5FBC"/>
    <w:rsid w:val="00BC6218"/>
    <w:rsid w:val="00BD077C"/>
    <w:rsid w:val="00BD189C"/>
    <w:rsid w:val="00BD57D4"/>
    <w:rsid w:val="00BD61BB"/>
    <w:rsid w:val="00BD7F6E"/>
    <w:rsid w:val="00BE0F4F"/>
    <w:rsid w:val="00BE19BD"/>
    <w:rsid w:val="00BE22DD"/>
    <w:rsid w:val="00BE5139"/>
    <w:rsid w:val="00BE6F05"/>
    <w:rsid w:val="00BE759D"/>
    <w:rsid w:val="00BF3CDB"/>
    <w:rsid w:val="00BF4E42"/>
    <w:rsid w:val="00BF5DF6"/>
    <w:rsid w:val="00C1163A"/>
    <w:rsid w:val="00C154EB"/>
    <w:rsid w:val="00C1552A"/>
    <w:rsid w:val="00C15EF1"/>
    <w:rsid w:val="00C21FCF"/>
    <w:rsid w:val="00C23603"/>
    <w:rsid w:val="00C24219"/>
    <w:rsid w:val="00C24903"/>
    <w:rsid w:val="00C2556B"/>
    <w:rsid w:val="00C360A6"/>
    <w:rsid w:val="00C36F87"/>
    <w:rsid w:val="00C4023C"/>
    <w:rsid w:val="00C4046B"/>
    <w:rsid w:val="00C44A04"/>
    <w:rsid w:val="00C4521A"/>
    <w:rsid w:val="00C458B4"/>
    <w:rsid w:val="00C4651B"/>
    <w:rsid w:val="00C50D34"/>
    <w:rsid w:val="00C51061"/>
    <w:rsid w:val="00C519BE"/>
    <w:rsid w:val="00C55DD1"/>
    <w:rsid w:val="00C6695C"/>
    <w:rsid w:val="00C74565"/>
    <w:rsid w:val="00C86FB3"/>
    <w:rsid w:val="00C9356F"/>
    <w:rsid w:val="00CA34FC"/>
    <w:rsid w:val="00CA5644"/>
    <w:rsid w:val="00CB4374"/>
    <w:rsid w:val="00CC03A3"/>
    <w:rsid w:val="00CC57F7"/>
    <w:rsid w:val="00CC6207"/>
    <w:rsid w:val="00CD18A1"/>
    <w:rsid w:val="00CD3FFE"/>
    <w:rsid w:val="00CE0B6D"/>
    <w:rsid w:val="00CE0D9A"/>
    <w:rsid w:val="00CE21DB"/>
    <w:rsid w:val="00CE3946"/>
    <w:rsid w:val="00CF206D"/>
    <w:rsid w:val="00CF235E"/>
    <w:rsid w:val="00D01DC1"/>
    <w:rsid w:val="00D06726"/>
    <w:rsid w:val="00D114D4"/>
    <w:rsid w:val="00D133E5"/>
    <w:rsid w:val="00D150AE"/>
    <w:rsid w:val="00D16055"/>
    <w:rsid w:val="00D16D1A"/>
    <w:rsid w:val="00D22500"/>
    <w:rsid w:val="00D2747A"/>
    <w:rsid w:val="00D310E7"/>
    <w:rsid w:val="00D336F1"/>
    <w:rsid w:val="00D33C3C"/>
    <w:rsid w:val="00D34233"/>
    <w:rsid w:val="00D35BFD"/>
    <w:rsid w:val="00D436B0"/>
    <w:rsid w:val="00D57CEA"/>
    <w:rsid w:val="00D6046E"/>
    <w:rsid w:val="00D60C88"/>
    <w:rsid w:val="00D67057"/>
    <w:rsid w:val="00D672AF"/>
    <w:rsid w:val="00D71AC3"/>
    <w:rsid w:val="00D8142F"/>
    <w:rsid w:val="00D820A0"/>
    <w:rsid w:val="00D836D4"/>
    <w:rsid w:val="00D857DA"/>
    <w:rsid w:val="00D86940"/>
    <w:rsid w:val="00D92F22"/>
    <w:rsid w:val="00D9764D"/>
    <w:rsid w:val="00DA1852"/>
    <w:rsid w:val="00DA6042"/>
    <w:rsid w:val="00DA7EF3"/>
    <w:rsid w:val="00DB5698"/>
    <w:rsid w:val="00DB6032"/>
    <w:rsid w:val="00DB7AC0"/>
    <w:rsid w:val="00DC42B1"/>
    <w:rsid w:val="00DC4D0B"/>
    <w:rsid w:val="00DD4705"/>
    <w:rsid w:val="00DD641D"/>
    <w:rsid w:val="00DD6F2F"/>
    <w:rsid w:val="00DD74D4"/>
    <w:rsid w:val="00DE1B67"/>
    <w:rsid w:val="00DF0433"/>
    <w:rsid w:val="00DF4310"/>
    <w:rsid w:val="00DF6064"/>
    <w:rsid w:val="00E01B6B"/>
    <w:rsid w:val="00E01E40"/>
    <w:rsid w:val="00E03C80"/>
    <w:rsid w:val="00E03ECD"/>
    <w:rsid w:val="00E1077B"/>
    <w:rsid w:val="00E10A87"/>
    <w:rsid w:val="00E13CF5"/>
    <w:rsid w:val="00E165B6"/>
    <w:rsid w:val="00E30890"/>
    <w:rsid w:val="00E404D7"/>
    <w:rsid w:val="00E5353C"/>
    <w:rsid w:val="00E61DBF"/>
    <w:rsid w:val="00E63535"/>
    <w:rsid w:val="00E6619F"/>
    <w:rsid w:val="00E66596"/>
    <w:rsid w:val="00E674F6"/>
    <w:rsid w:val="00E721B3"/>
    <w:rsid w:val="00E73E4F"/>
    <w:rsid w:val="00E758B2"/>
    <w:rsid w:val="00E76CA3"/>
    <w:rsid w:val="00E805FB"/>
    <w:rsid w:val="00E81E04"/>
    <w:rsid w:val="00E84613"/>
    <w:rsid w:val="00E84BD2"/>
    <w:rsid w:val="00E8764E"/>
    <w:rsid w:val="00EA5938"/>
    <w:rsid w:val="00EB2A16"/>
    <w:rsid w:val="00EC63FE"/>
    <w:rsid w:val="00EC6B5B"/>
    <w:rsid w:val="00EC74BD"/>
    <w:rsid w:val="00EC7651"/>
    <w:rsid w:val="00EC77E1"/>
    <w:rsid w:val="00ED50EA"/>
    <w:rsid w:val="00ED59B5"/>
    <w:rsid w:val="00ED77E2"/>
    <w:rsid w:val="00ED790B"/>
    <w:rsid w:val="00EE2B92"/>
    <w:rsid w:val="00EE3EC5"/>
    <w:rsid w:val="00EE6048"/>
    <w:rsid w:val="00EF2FCB"/>
    <w:rsid w:val="00EF3E7A"/>
    <w:rsid w:val="00EF3EC0"/>
    <w:rsid w:val="00EF537C"/>
    <w:rsid w:val="00EF7D35"/>
    <w:rsid w:val="00F034F7"/>
    <w:rsid w:val="00F03AA5"/>
    <w:rsid w:val="00F05C8C"/>
    <w:rsid w:val="00F06F8C"/>
    <w:rsid w:val="00F07D59"/>
    <w:rsid w:val="00F116E5"/>
    <w:rsid w:val="00F15EFF"/>
    <w:rsid w:val="00F16A40"/>
    <w:rsid w:val="00F211A6"/>
    <w:rsid w:val="00F21ECA"/>
    <w:rsid w:val="00F25930"/>
    <w:rsid w:val="00F31CCF"/>
    <w:rsid w:val="00F32A96"/>
    <w:rsid w:val="00F32D47"/>
    <w:rsid w:val="00F351A2"/>
    <w:rsid w:val="00F35862"/>
    <w:rsid w:val="00F36D0F"/>
    <w:rsid w:val="00F37010"/>
    <w:rsid w:val="00F37F20"/>
    <w:rsid w:val="00F44555"/>
    <w:rsid w:val="00F46A3D"/>
    <w:rsid w:val="00F50618"/>
    <w:rsid w:val="00F52FF9"/>
    <w:rsid w:val="00F54E85"/>
    <w:rsid w:val="00F55583"/>
    <w:rsid w:val="00F56C1C"/>
    <w:rsid w:val="00F57170"/>
    <w:rsid w:val="00F70518"/>
    <w:rsid w:val="00F73437"/>
    <w:rsid w:val="00F74EF3"/>
    <w:rsid w:val="00F75439"/>
    <w:rsid w:val="00F929BD"/>
    <w:rsid w:val="00F92AE0"/>
    <w:rsid w:val="00F93D00"/>
    <w:rsid w:val="00F9551F"/>
    <w:rsid w:val="00F963A6"/>
    <w:rsid w:val="00F96C6A"/>
    <w:rsid w:val="00F974A6"/>
    <w:rsid w:val="00FA1EAB"/>
    <w:rsid w:val="00FA5FBF"/>
    <w:rsid w:val="00FA7D16"/>
    <w:rsid w:val="00FB1BD8"/>
    <w:rsid w:val="00FC46C9"/>
    <w:rsid w:val="00FC4BF6"/>
    <w:rsid w:val="00FD2895"/>
    <w:rsid w:val="00FD2AC4"/>
    <w:rsid w:val="00FD4A12"/>
    <w:rsid w:val="00FD6819"/>
    <w:rsid w:val="00FE30D6"/>
    <w:rsid w:val="00FE3C61"/>
    <w:rsid w:val="00FE42B5"/>
    <w:rsid w:val="00FE5541"/>
    <w:rsid w:val="00FE5A3A"/>
    <w:rsid w:val="00FF070F"/>
    <w:rsid w:val="0BA974C9"/>
    <w:rsid w:val="17D51828"/>
    <w:rsid w:val="250C2A51"/>
    <w:rsid w:val="4B7F63D6"/>
    <w:rsid w:val="6EE967A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21A70"/>
  <w15:docId w15:val="{A9B3F793-F0E1-45EF-8EC9-73B3DAAB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imes New Roman" w:hAnsi="Calibri" w:cs="Times New Roman"/>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qFormat/>
    <w:rPr>
      <w:rFonts w:cs="Times New Roman"/>
      <w:vertAlign w:val="superscript"/>
    </w:rPr>
  </w:style>
  <w:style w:type="character" w:styleId="a4">
    <w:name w:val="annotation reference"/>
    <w:basedOn w:val="a0"/>
    <w:uiPriority w:val="99"/>
    <w:semiHidden/>
    <w:unhideWhenUsed/>
    <w:rPr>
      <w:sz w:val="16"/>
      <w:szCs w:val="16"/>
    </w:rPr>
  </w:style>
  <w:style w:type="character" w:styleId="a5">
    <w:name w:val="Hyperlink"/>
    <w:qFormat/>
    <w:rPr>
      <w:color w:val="0000FF"/>
      <w:u w:val="single"/>
    </w:rPr>
  </w:style>
  <w:style w:type="paragraph" w:styleId="a6">
    <w:name w:val="Balloon Text"/>
    <w:basedOn w:val="a"/>
    <w:link w:val="a7"/>
    <w:uiPriority w:val="99"/>
    <w:semiHidden/>
    <w:unhideWhenUsed/>
    <w:pPr>
      <w:spacing w:after="0" w:line="240" w:lineRule="auto"/>
    </w:pPr>
    <w:rPr>
      <w:rFonts w:ascii="Tahoma" w:hAnsi="Tahoma" w:cs="Tahoma"/>
      <w:sz w:val="16"/>
      <w:szCs w:val="16"/>
    </w:rPr>
  </w:style>
  <w:style w:type="paragraph" w:styleId="a8">
    <w:name w:val="Plain Text"/>
    <w:basedOn w:val="a"/>
    <w:link w:val="a9"/>
    <w:qFormat/>
    <w:pPr>
      <w:spacing w:after="0" w:line="240" w:lineRule="auto"/>
    </w:pPr>
    <w:rPr>
      <w:rFonts w:ascii="Courier New" w:hAnsi="Courier New"/>
      <w:sz w:val="20"/>
      <w:szCs w:val="20"/>
      <w:lang w:eastAsia="ru-RU"/>
    </w:rPr>
  </w:style>
  <w:style w:type="paragraph" w:styleId="3">
    <w:name w:val="Body Text Indent 3"/>
    <w:basedOn w:val="a"/>
    <w:link w:val="30"/>
    <w:uiPriority w:val="99"/>
    <w:unhideWhenUsed/>
    <w:qFormat/>
    <w:pPr>
      <w:spacing w:after="120"/>
      <w:ind w:left="283"/>
    </w:pPr>
    <w:rPr>
      <w:sz w:val="16"/>
      <w:szCs w:val="16"/>
    </w:rPr>
  </w:style>
  <w:style w:type="paragraph" w:styleId="aa">
    <w:name w:val="caption"/>
    <w:basedOn w:val="a"/>
    <w:next w:val="a"/>
    <w:uiPriority w:val="35"/>
    <w:unhideWhenUsed/>
    <w:qFormat/>
    <w:pPr>
      <w:spacing w:line="240" w:lineRule="auto"/>
    </w:pPr>
    <w:rPr>
      <w:i/>
      <w:iCs/>
      <w:color w:val="1F497D" w:themeColor="text2"/>
      <w:sz w:val="18"/>
      <w:szCs w:val="18"/>
    </w:rPr>
  </w:style>
  <w:style w:type="paragraph" w:styleId="ab">
    <w:name w:val="annotation text"/>
    <w:basedOn w:val="a"/>
    <w:link w:val="ac"/>
    <w:uiPriority w:val="99"/>
    <w:unhideWhenUsed/>
    <w:qFormat/>
    <w:pPr>
      <w:spacing w:line="240" w:lineRule="auto"/>
    </w:pPr>
    <w:rPr>
      <w:sz w:val="20"/>
      <w:szCs w:val="20"/>
    </w:rPr>
  </w:style>
  <w:style w:type="paragraph" w:styleId="ad">
    <w:name w:val="annotation subject"/>
    <w:basedOn w:val="ab"/>
    <w:next w:val="ab"/>
    <w:link w:val="ae"/>
    <w:uiPriority w:val="99"/>
    <w:semiHidden/>
    <w:unhideWhenUsed/>
    <w:qFormat/>
    <w:rPr>
      <w:b/>
      <w:bCs/>
    </w:rPr>
  </w:style>
  <w:style w:type="paragraph" w:styleId="af">
    <w:name w:val="footnote text"/>
    <w:basedOn w:val="a"/>
    <w:link w:val="af0"/>
    <w:semiHidden/>
    <w:qFormat/>
    <w:pPr>
      <w:spacing w:after="0" w:line="240" w:lineRule="auto"/>
    </w:pPr>
    <w:rPr>
      <w:rFonts w:ascii="Times New Roman" w:hAnsi="Times New Roman"/>
      <w:sz w:val="20"/>
      <w:szCs w:val="20"/>
      <w:lang w:eastAsia="ru-RU"/>
    </w:rPr>
  </w:style>
  <w:style w:type="paragraph" w:styleId="af1">
    <w:name w:val="header"/>
    <w:basedOn w:val="a"/>
    <w:link w:val="af2"/>
    <w:uiPriority w:val="99"/>
    <w:unhideWhenUsed/>
    <w:qFormat/>
    <w:pPr>
      <w:tabs>
        <w:tab w:val="center" w:pos="4677"/>
        <w:tab w:val="right" w:pos="9355"/>
      </w:tabs>
      <w:spacing w:after="0" w:line="240" w:lineRule="auto"/>
    </w:pPr>
  </w:style>
  <w:style w:type="paragraph" w:styleId="af3">
    <w:name w:val="Body Text"/>
    <w:basedOn w:val="a"/>
    <w:link w:val="af4"/>
    <w:qFormat/>
    <w:pPr>
      <w:spacing w:after="120" w:line="240" w:lineRule="auto"/>
    </w:pPr>
    <w:rPr>
      <w:rFonts w:ascii="Times New Roman" w:hAnsi="Times New Roman"/>
      <w:sz w:val="24"/>
      <w:szCs w:val="24"/>
      <w:lang w:eastAsia="ru-RU"/>
    </w:rPr>
  </w:style>
  <w:style w:type="paragraph" w:styleId="af5">
    <w:name w:val="Title"/>
    <w:basedOn w:val="a"/>
    <w:link w:val="af6"/>
    <w:qFormat/>
    <w:pPr>
      <w:spacing w:after="0" w:line="240" w:lineRule="auto"/>
      <w:jc w:val="center"/>
    </w:pPr>
    <w:rPr>
      <w:rFonts w:ascii="Times New Roman" w:hAnsi="Times New Roman"/>
      <w:b/>
      <w:bCs/>
      <w:sz w:val="28"/>
      <w:szCs w:val="24"/>
      <w:lang w:eastAsia="ru-RU"/>
    </w:rPr>
  </w:style>
  <w:style w:type="paragraph" w:styleId="af7">
    <w:name w:val="footer"/>
    <w:basedOn w:val="a"/>
    <w:link w:val="af8"/>
    <w:uiPriority w:val="99"/>
    <w:unhideWhenUsed/>
    <w:qFormat/>
    <w:pPr>
      <w:tabs>
        <w:tab w:val="center" w:pos="4677"/>
        <w:tab w:val="right" w:pos="9355"/>
      </w:tabs>
      <w:spacing w:after="0" w:line="240" w:lineRule="auto"/>
    </w:p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pPr>
      <w:widowControl w:val="0"/>
      <w:autoSpaceDE w:val="0"/>
      <w:autoSpaceDN w:val="0"/>
      <w:adjustRightInd w:val="0"/>
      <w:ind w:firstLine="539"/>
      <w:jc w:val="both"/>
    </w:pPr>
    <w:rPr>
      <w:rFonts w:ascii="Arial" w:eastAsia="Calibri" w:hAnsi="Arial" w:cs="Arial"/>
      <w:sz w:val="28"/>
      <w:szCs w:val="28"/>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qFormat/>
    <w:pPr>
      <w:spacing w:after="160" w:line="240" w:lineRule="exact"/>
    </w:pPr>
    <w:rPr>
      <w:rFonts w:ascii="Times New Roman" w:hAnsi="Times New Roman"/>
      <w:sz w:val="20"/>
      <w:szCs w:val="20"/>
      <w:lang w:eastAsia="zh-CN"/>
    </w:rPr>
  </w:style>
  <w:style w:type="character" w:customStyle="1" w:styleId="af0">
    <w:name w:val="Текст сноски Знак"/>
    <w:basedOn w:val="a0"/>
    <w:link w:val="af"/>
    <w:semiHidden/>
    <w:qFormat/>
    <w:rPr>
      <w:rFonts w:ascii="Times New Roman" w:eastAsia="Times New Roman" w:hAnsi="Times New Roman" w:cs="Times New Roman"/>
      <w:sz w:val="20"/>
      <w:szCs w:val="20"/>
      <w:lang w:eastAsia="ru-RU"/>
    </w:rPr>
  </w:style>
  <w:style w:type="paragraph" w:styleId="afa">
    <w:name w:val="List Paragraph"/>
    <w:basedOn w:val="a"/>
    <w:uiPriority w:val="34"/>
    <w:qFormat/>
    <w:pPr>
      <w:ind w:left="720"/>
      <w:contextualSpacing/>
    </w:pPr>
  </w:style>
  <w:style w:type="character" w:customStyle="1" w:styleId="ac">
    <w:name w:val="Текст примечания Знак"/>
    <w:basedOn w:val="a0"/>
    <w:link w:val="ab"/>
    <w:uiPriority w:val="99"/>
    <w:rPr>
      <w:rFonts w:ascii="Calibri" w:eastAsia="Times New Roman" w:hAnsi="Calibri" w:cs="Times New Roman"/>
      <w:sz w:val="20"/>
      <w:szCs w:val="20"/>
    </w:rPr>
  </w:style>
  <w:style w:type="character" w:customStyle="1" w:styleId="ae">
    <w:name w:val="Тема примечания Знак"/>
    <w:basedOn w:val="ac"/>
    <w:link w:val="ad"/>
    <w:uiPriority w:val="99"/>
    <w:semiHidden/>
    <w:qFormat/>
    <w:rPr>
      <w:rFonts w:ascii="Calibri" w:eastAsia="Times New Roman" w:hAnsi="Calibri" w:cs="Times New Roman"/>
      <w:b/>
      <w:bCs/>
      <w:sz w:val="20"/>
      <w:szCs w:val="20"/>
    </w:rPr>
  </w:style>
  <w:style w:type="character" w:customStyle="1" w:styleId="a7">
    <w:name w:val="Текст выноски Знак"/>
    <w:basedOn w:val="a0"/>
    <w:link w:val="a6"/>
    <w:uiPriority w:val="99"/>
    <w:semiHidden/>
    <w:qFormat/>
    <w:rPr>
      <w:rFonts w:ascii="Tahoma" w:eastAsia="Times New Roman" w:hAnsi="Tahoma" w:cs="Tahoma"/>
      <w:sz w:val="16"/>
      <w:szCs w:val="16"/>
    </w:rPr>
  </w:style>
  <w:style w:type="paragraph" w:customStyle="1" w:styleId="11">
    <w:name w:val="обычный_1 Знак Знак Знак Знак Знак Знак Знак Знак Знак"/>
    <w:basedOn w:val="a"/>
    <w:qFormat/>
    <w:pPr>
      <w:spacing w:before="100" w:beforeAutospacing="1" w:after="100" w:afterAutospacing="1" w:line="240" w:lineRule="auto"/>
      <w:jc w:val="both"/>
    </w:pPr>
    <w:rPr>
      <w:rFonts w:ascii="Tahoma" w:hAnsi="Tahoma"/>
      <w:sz w:val="20"/>
      <w:szCs w:val="20"/>
      <w:lang w:val="en-US"/>
    </w:rPr>
  </w:style>
  <w:style w:type="character" w:customStyle="1" w:styleId="a9">
    <w:name w:val="Текст Знак"/>
    <w:basedOn w:val="a0"/>
    <w:link w:val="a8"/>
    <w:qFormat/>
    <w:rPr>
      <w:rFonts w:ascii="Courier New" w:eastAsia="Times New Roman" w:hAnsi="Courier New" w:cs="Times New Roman"/>
      <w:sz w:val="20"/>
      <w:szCs w:val="20"/>
      <w:lang w:eastAsia="ru-RU"/>
    </w:rPr>
  </w:style>
  <w:style w:type="character" w:customStyle="1" w:styleId="af2">
    <w:name w:val="Верхний колонтитул Знак"/>
    <w:basedOn w:val="a0"/>
    <w:link w:val="af1"/>
    <w:uiPriority w:val="99"/>
    <w:qFormat/>
    <w:rPr>
      <w:rFonts w:ascii="Calibri" w:eastAsia="Times New Roman" w:hAnsi="Calibri" w:cs="Times New Roman"/>
    </w:rPr>
  </w:style>
  <w:style w:type="character" w:customStyle="1" w:styleId="af8">
    <w:name w:val="Нижний колонтитул Знак"/>
    <w:basedOn w:val="a0"/>
    <w:link w:val="af7"/>
    <w:uiPriority w:val="99"/>
    <w:qFormat/>
    <w:rPr>
      <w:rFonts w:ascii="Calibri" w:eastAsia="Times New Roman" w:hAnsi="Calibri" w:cs="Times New Roman"/>
    </w:rPr>
  </w:style>
  <w:style w:type="paragraph" w:customStyle="1" w:styleId="12">
    <w:name w:val="Знак1"/>
    <w:basedOn w:val="a"/>
    <w:next w:val="2"/>
    <w:qFormat/>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qFormat/>
    <w:rPr>
      <w:rFonts w:asciiTheme="majorHAnsi" w:eastAsiaTheme="majorEastAsia" w:hAnsiTheme="majorHAnsi" w:cstheme="majorBidi"/>
      <w:b/>
      <w:bCs/>
      <w:color w:val="4F81BD" w:themeColor="accent1"/>
      <w:sz w:val="26"/>
      <w:szCs w:val="26"/>
    </w:rPr>
  </w:style>
  <w:style w:type="paragraph" w:customStyle="1" w:styleId="ConsPlusTitle">
    <w:name w:val="ConsPlusTitle"/>
    <w:qFormat/>
    <w:pPr>
      <w:autoSpaceDE w:val="0"/>
      <w:autoSpaceDN w:val="0"/>
      <w:adjustRightInd w:val="0"/>
    </w:pPr>
    <w:rPr>
      <w:rFonts w:ascii="Times New Roman" w:eastAsia="Times New Roman" w:hAnsi="Times New Roman" w:cs="Times New Roman"/>
      <w:b/>
      <w:bCs/>
      <w:sz w:val="28"/>
      <w:szCs w:val="28"/>
    </w:rPr>
  </w:style>
  <w:style w:type="character" w:customStyle="1" w:styleId="af4">
    <w:name w:val="Основной текст Знак"/>
    <w:basedOn w:val="a0"/>
    <w:link w:val="af3"/>
    <w:qFormat/>
    <w:rPr>
      <w:rFonts w:ascii="Times New Roman" w:eastAsia="Times New Roman" w:hAnsi="Times New Roman" w:cs="Times New Roman"/>
      <w:sz w:val="24"/>
      <w:szCs w:val="24"/>
      <w:lang w:eastAsia="ru-RU"/>
    </w:rPr>
  </w:style>
  <w:style w:type="paragraph" w:styleId="afb">
    <w:name w:val="No Spacing"/>
    <w:uiPriority w:val="1"/>
    <w:qFormat/>
    <w:rPr>
      <w:rFonts w:ascii="Calibri" w:eastAsia="Times New Roman" w:hAnsi="Calibri" w:cs="Times New Roman"/>
      <w:sz w:val="22"/>
      <w:szCs w:val="22"/>
      <w:lang w:eastAsia="en-US"/>
    </w:rPr>
  </w:style>
  <w:style w:type="character" w:customStyle="1" w:styleId="10">
    <w:name w:val="Заголовок 1 Знак"/>
    <w:basedOn w:val="a0"/>
    <w:link w:val="1"/>
    <w:uiPriority w:val="9"/>
    <w:qFormat/>
    <w:rPr>
      <w:rFonts w:asciiTheme="majorHAnsi" w:eastAsiaTheme="majorEastAsia" w:hAnsiTheme="majorHAnsi" w:cstheme="majorBidi"/>
      <w:color w:val="365F91" w:themeColor="accent1" w:themeShade="BF"/>
      <w:sz w:val="32"/>
      <w:szCs w:val="32"/>
    </w:rPr>
  </w:style>
  <w:style w:type="character" w:customStyle="1" w:styleId="30">
    <w:name w:val="Основной текст с отступом 3 Знак"/>
    <w:basedOn w:val="a0"/>
    <w:link w:val="3"/>
    <w:uiPriority w:val="99"/>
    <w:qFormat/>
    <w:rPr>
      <w:rFonts w:ascii="Calibri" w:eastAsia="Times New Roman" w:hAnsi="Calibri" w:cs="Times New Roman"/>
      <w:sz w:val="16"/>
      <w:szCs w:val="16"/>
    </w:rPr>
  </w:style>
  <w:style w:type="character" w:customStyle="1" w:styleId="af6">
    <w:name w:val="Заголовок Знак"/>
    <w:basedOn w:val="a0"/>
    <w:link w:val="af5"/>
    <w:qFormat/>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64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5CB98-30DB-4E46-A6EE-FA234F4D5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2542</Words>
  <Characters>14494</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ЛФ</cp:lastModifiedBy>
  <cp:revision>7</cp:revision>
  <cp:lastPrinted>2024-02-20T08:18:00Z</cp:lastPrinted>
  <dcterms:created xsi:type="dcterms:W3CDTF">2024-02-20T07:05:00Z</dcterms:created>
  <dcterms:modified xsi:type="dcterms:W3CDTF">2024-02-20T08:19:00Z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89EA5B2A014B4B078BF517472AB3FB9E</vt:lpwstr>
  </property>
</Properties>
</file>